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DA687" w14:textId="77777777" w:rsidR="00770058" w:rsidRPr="00330A23" w:rsidRDefault="00770058" w:rsidP="00392748">
      <w:pPr>
        <w:spacing w:after="0" w:line="360" w:lineRule="auto"/>
        <w:jc w:val="center"/>
        <w:rPr>
          <w:rFonts w:ascii="Times New Roman" w:hAnsi="Times New Roman" w:cs="Times New Roman"/>
          <w:sz w:val="28"/>
          <w:szCs w:val="28"/>
        </w:rPr>
      </w:pPr>
      <w:r w:rsidRPr="00330A23">
        <w:rPr>
          <w:rFonts w:ascii="Times New Roman" w:hAnsi="Times New Roman" w:cs="Times New Roman"/>
          <w:sz w:val="28"/>
          <w:szCs w:val="28"/>
        </w:rPr>
        <w:t>Министерство сельского хозяйства</w:t>
      </w:r>
      <w:r w:rsidR="00510292" w:rsidRPr="00330A23">
        <w:rPr>
          <w:rFonts w:ascii="Times New Roman" w:hAnsi="Times New Roman" w:cs="Times New Roman"/>
          <w:sz w:val="28"/>
          <w:szCs w:val="28"/>
        </w:rPr>
        <w:t>, пищевой и перерабатывающей</w:t>
      </w:r>
    </w:p>
    <w:p w14:paraId="594A60C8" w14:textId="77777777" w:rsidR="00510292" w:rsidRPr="00330A23" w:rsidRDefault="00510292" w:rsidP="00392748">
      <w:pPr>
        <w:spacing w:after="0" w:line="360" w:lineRule="auto"/>
        <w:jc w:val="center"/>
        <w:rPr>
          <w:rFonts w:ascii="Times New Roman" w:hAnsi="Times New Roman" w:cs="Times New Roman"/>
          <w:sz w:val="28"/>
          <w:szCs w:val="28"/>
        </w:rPr>
      </w:pPr>
      <w:r w:rsidRPr="00330A23">
        <w:rPr>
          <w:rFonts w:ascii="Times New Roman" w:hAnsi="Times New Roman" w:cs="Times New Roman"/>
          <w:sz w:val="28"/>
          <w:szCs w:val="28"/>
        </w:rPr>
        <w:t>промышленности Тверской области</w:t>
      </w:r>
    </w:p>
    <w:p w14:paraId="156FCD66" w14:textId="77777777" w:rsidR="00770058" w:rsidRPr="00330A23" w:rsidRDefault="00770058" w:rsidP="00392748">
      <w:pPr>
        <w:spacing w:after="0" w:line="360" w:lineRule="auto"/>
        <w:jc w:val="center"/>
        <w:rPr>
          <w:rFonts w:ascii="Times New Roman" w:hAnsi="Times New Roman" w:cs="Times New Roman"/>
          <w:sz w:val="28"/>
          <w:szCs w:val="28"/>
        </w:rPr>
      </w:pPr>
      <w:r w:rsidRPr="00330A23">
        <w:rPr>
          <w:rFonts w:ascii="Times New Roman" w:hAnsi="Times New Roman" w:cs="Times New Roman"/>
          <w:sz w:val="28"/>
          <w:szCs w:val="28"/>
        </w:rPr>
        <w:t>Государственное бюджетное профессиональное</w:t>
      </w:r>
    </w:p>
    <w:p w14:paraId="7D277561" w14:textId="77777777" w:rsidR="00770058" w:rsidRPr="00330A23" w:rsidRDefault="00770058" w:rsidP="00392748">
      <w:pPr>
        <w:spacing w:after="0" w:line="360" w:lineRule="auto"/>
        <w:jc w:val="center"/>
        <w:rPr>
          <w:rFonts w:ascii="Times New Roman" w:hAnsi="Times New Roman" w:cs="Times New Roman"/>
          <w:sz w:val="28"/>
          <w:szCs w:val="28"/>
        </w:rPr>
      </w:pPr>
      <w:r w:rsidRPr="00330A23">
        <w:rPr>
          <w:rFonts w:ascii="Times New Roman" w:hAnsi="Times New Roman" w:cs="Times New Roman"/>
          <w:sz w:val="28"/>
          <w:szCs w:val="28"/>
        </w:rPr>
        <w:t>образовательное учреждение «Кашинский колледж»</w:t>
      </w:r>
    </w:p>
    <w:p w14:paraId="6DCEF456" w14:textId="77777777" w:rsidR="00770058" w:rsidRPr="00330A23" w:rsidRDefault="00770058" w:rsidP="00392748">
      <w:pPr>
        <w:spacing w:after="0" w:line="360" w:lineRule="auto"/>
        <w:jc w:val="center"/>
        <w:rPr>
          <w:rFonts w:ascii="Times New Roman" w:hAnsi="Times New Roman" w:cs="Times New Roman"/>
          <w:sz w:val="28"/>
          <w:szCs w:val="28"/>
        </w:rPr>
      </w:pPr>
      <w:r w:rsidRPr="00330A23">
        <w:rPr>
          <w:rFonts w:ascii="Times New Roman" w:hAnsi="Times New Roman" w:cs="Times New Roman"/>
          <w:sz w:val="28"/>
          <w:szCs w:val="28"/>
        </w:rPr>
        <w:t>(ГБП ОУ «Кашинский колледж»)</w:t>
      </w:r>
    </w:p>
    <w:p w14:paraId="378068E0" w14:textId="77777777" w:rsidR="00770058" w:rsidRPr="00330A23" w:rsidRDefault="00770058" w:rsidP="005A7A91">
      <w:pPr>
        <w:spacing w:after="0" w:line="360" w:lineRule="auto"/>
        <w:rPr>
          <w:rFonts w:ascii="Times New Roman" w:hAnsi="Times New Roman" w:cs="Times New Roman"/>
          <w:sz w:val="28"/>
          <w:szCs w:val="28"/>
        </w:rPr>
      </w:pPr>
    </w:p>
    <w:p w14:paraId="544426ED" w14:textId="77777777" w:rsidR="00770058" w:rsidRPr="00330A23" w:rsidRDefault="00770058" w:rsidP="005A7A91">
      <w:pPr>
        <w:spacing w:after="0" w:line="360" w:lineRule="auto"/>
        <w:rPr>
          <w:rFonts w:ascii="Times New Roman" w:hAnsi="Times New Roman" w:cs="Times New Roman"/>
          <w:sz w:val="28"/>
          <w:szCs w:val="28"/>
        </w:rPr>
      </w:pPr>
    </w:p>
    <w:p w14:paraId="55962BDC" w14:textId="77777777" w:rsidR="00770058" w:rsidRPr="00330A23" w:rsidRDefault="00770058" w:rsidP="005A7A91">
      <w:pPr>
        <w:spacing w:after="0" w:line="360" w:lineRule="auto"/>
        <w:rPr>
          <w:rFonts w:ascii="Times New Roman" w:hAnsi="Times New Roman" w:cs="Times New Roman"/>
          <w:sz w:val="28"/>
          <w:szCs w:val="28"/>
        </w:rPr>
      </w:pPr>
    </w:p>
    <w:p w14:paraId="7D1D87FC" w14:textId="77777777" w:rsidR="00770058" w:rsidRPr="00330A23" w:rsidRDefault="00770058" w:rsidP="005A7A91">
      <w:pPr>
        <w:spacing w:after="0" w:line="360" w:lineRule="auto"/>
        <w:rPr>
          <w:rFonts w:ascii="Times New Roman" w:hAnsi="Times New Roman" w:cs="Times New Roman"/>
          <w:sz w:val="28"/>
          <w:szCs w:val="28"/>
        </w:rPr>
      </w:pPr>
    </w:p>
    <w:p w14:paraId="70F6D26B" w14:textId="77777777" w:rsidR="00770058" w:rsidRPr="00330A23" w:rsidRDefault="00770058" w:rsidP="005A7A91">
      <w:pPr>
        <w:spacing w:after="0" w:line="360" w:lineRule="auto"/>
        <w:rPr>
          <w:rFonts w:ascii="Times New Roman" w:hAnsi="Times New Roman" w:cs="Times New Roman"/>
          <w:sz w:val="28"/>
          <w:szCs w:val="28"/>
        </w:rPr>
      </w:pPr>
    </w:p>
    <w:p w14:paraId="47F34716" w14:textId="77777777" w:rsidR="00770058" w:rsidRPr="00330A23" w:rsidRDefault="008E6020" w:rsidP="0039274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БИЗНЕС-ПРОЕКТ</w:t>
      </w:r>
    </w:p>
    <w:p w14:paraId="5AFAE657" w14:textId="77777777" w:rsidR="00770058" w:rsidRPr="00330A23" w:rsidRDefault="00F8328C" w:rsidP="0039274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п</w:t>
      </w:r>
      <w:r w:rsidR="006E26EC">
        <w:rPr>
          <w:rFonts w:ascii="Times New Roman" w:hAnsi="Times New Roman" w:cs="Times New Roman"/>
          <w:sz w:val="28"/>
          <w:szCs w:val="28"/>
        </w:rPr>
        <w:t>о созданию</w:t>
      </w:r>
      <w:r>
        <w:rPr>
          <w:rFonts w:ascii="Times New Roman" w:hAnsi="Times New Roman" w:cs="Times New Roman"/>
          <w:sz w:val="28"/>
          <w:szCs w:val="28"/>
        </w:rPr>
        <w:t xml:space="preserve"> гостевого дома «РусДом</w:t>
      </w:r>
      <w:r w:rsidR="00770058" w:rsidRPr="00330A23">
        <w:rPr>
          <w:rFonts w:ascii="Times New Roman" w:hAnsi="Times New Roman" w:cs="Times New Roman"/>
          <w:sz w:val="28"/>
          <w:szCs w:val="28"/>
        </w:rPr>
        <w:t>»</w:t>
      </w:r>
    </w:p>
    <w:p w14:paraId="75177E5E" w14:textId="77777777" w:rsidR="0036337C" w:rsidRDefault="00B20D09" w:rsidP="0036337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Участник</w:t>
      </w:r>
      <w:r w:rsidR="00AA0638">
        <w:rPr>
          <w:rFonts w:ascii="Times New Roman" w:hAnsi="Times New Roman" w:cs="Times New Roman"/>
          <w:sz w:val="28"/>
          <w:szCs w:val="28"/>
        </w:rPr>
        <w:t>и</w:t>
      </w:r>
      <w:r>
        <w:rPr>
          <w:rFonts w:ascii="Times New Roman" w:hAnsi="Times New Roman" w:cs="Times New Roman"/>
          <w:sz w:val="28"/>
          <w:szCs w:val="28"/>
        </w:rPr>
        <w:t xml:space="preserve"> проекта: студент</w:t>
      </w:r>
      <w:r w:rsidR="00AA0638">
        <w:rPr>
          <w:rFonts w:ascii="Times New Roman" w:hAnsi="Times New Roman" w:cs="Times New Roman"/>
          <w:sz w:val="28"/>
          <w:szCs w:val="28"/>
        </w:rPr>
        <w:t>ы</w:t>
      </w:r>
      <w:r w:rsidR="00770058" w:rsidRPr="00330A23">
        <w:rPr>
          <w:rFonts w:ascii="Times New Roman" w:hAnsi="Times New Roman" w:cs="Times New Roman"/>
          <w:sz w:val="28"/>
          <w:szCs w:val="28"/>
        </w:rPr>
        <w:t xml:space="preserve"> ГБП ОУ «Кашинский колледж»</w:t>
      </w:r>
      <w:r w:rsidR="00F8328C">
        <w:rPr>
          <w:rFonts w:ascii="Times New Roman" w:hAnsi="Times New Roman" w:cs="Times New Roman"/>
          <w:sz w:val="28"/>
          <w:szCs w:val="28"/>
        </w:rPr>
        <w:t xml:space="preserve"> </w:t>
      </w:r>
    </w:p>
    <w:p w14:paraId="77B39395" w14:textId="33198531" w:rsidR="0036337C" w:rsidRDefault="00AA0638" w:rsidP="0036337C">
      <w:pPr>
        <w:spacing w:after="0" w:line="360" w:lineRule="auto"/>
        <w:ind w:hanging="426"/>
        <w:jc w:val="center"/>
        <w:rPr>
          <w:rFonts w:ascii="Times New Roman" w:hAnsi="Times New Roman" w:cs="Times New Roman"/>
          <w:sz w:val="28"/>
          <w:szCs w:val="28"/>
        </w:rPr>
      </w:pPr>
      <w:r>
        <w:rPr>
          <w:rFonts w:ascii="Times New Roman" w:hAnsi="Times New Roman" w:cs="Times New Roman"/>
          <w:sz w:val="28"/>
          <w:szCs w:val="28"/>
        </w:rPr>
        <w:t xml:space="preserve">- Румянцева Дарья Сергеевна – студентка </w:t>
      </w:r>
      <w:r w:rsidR="0036337C">
        <w:rPr>
          <w:rFonts w:ascii="Times New Roman" w:hAnsi="Times New Roman" w:cs="Times New Roman"/>
          <w:sz w:val="28"/>
          <w:szCs w:val="28"/>
        </w:rPr>
        <w:t>4</w:t>
      </w:r>
      <w:r>
        <w:rPr>
          <w:rFonts w:ascii="Times New Roman" w:hAnsi="Times New Roman" w:cs="Times New Roman"/>
          <w:sz w:val="28"/>
          <w:szCs w:val="28"/>
        </w:rPr>
        <w:t>5 группы, специальность</w:t>
      </w:r>
      <w:r w:rsidR="00F04E55">
        <w:rPr>
          <w:rFonts w:ascii="Times New Roman" w:hAnsi="Times New Roman" w:cs="Times New Roman"/>
          <w:sz w:val="28"/>
          <w:szCs w:val="28"/>
        </w:rPr>
        <w:t xml:space="preserve"> 43.02.10</w:t>
      </w:r>
      <w:r>
        <w:rPr>
          <w:rFonts w:ascii="Times New Roman" w:hAnsi="Times New Roman" w:cs="Times New Roman"/>
          <w:sz w:val="28"/>
          <w:szCs w:val="28"/>
        </w:rPr>
        <w:t xml:space="preserve"> Туризм</w:t>
      </w:r>
    </w:p>
    <w:p w14:paraId="2283A330" w14:textId="2FDA318C" w:rsidR="0036337C" w:rsidRDefault="0036337C" w:rsidP="0036337C">
      <w:pPr>
        <w:spacing w:after="0" w:line="360" w:lineRule="auto"/>
        <w:ind w:left="-142" w:hanging="142"/>
        <w:jc w:val="center"/>
        <w:rPr>
          <w:rFonts w:ascii="Times New Roman" w:hAnsi="Times New Roman" w:cs="Times New Roman"/>
          <w:sz w:val="28"/>
          <w:szCs w:val="28"/>
        </w:rPr>
      </w:pPr>
      <w:r>
        <w:rPr>
          <w:rFonts w:ascii="Times New Roman" w:hAnsi="Times New Roman" w:cs="Times New Roman"/>
          <w:sz w:val="28"/>
          <w:szCs w:val="28"/>
        </w:rPr>
        <w:t xml:space="preserve"> - Ланцова Диана Владимировна – студентка 45 группы, специальность 43.02.10 Туризм</w:t>
      </w:r>
    </w:p>
    <w:p w14:paraId="3E93C0AD" w14:textId="2F1820DC" w:rsidR="0036337C" w:rsidRPr="00330A23" w:rsidRDefault="0036337C" w:rsidP="0036337C">
      <w:pPr>
        <w:spacing w:after="0" w:line="360" w:lineRule="auto"/>
        <w:jc w:val="both"/>
        <w:rPr>
          <w:rFonts w:ascii="Times New Roman" w:hAnsi="Times New Roman" w:cs="Times New Roman"/>
          <w:sz w:val="28"/>
          <w:szCs w:val="28"/>
        </w:rPr>
      </w:pPr>
    </w:p>
    <w:p w14:paraId="3B42D7EF" w14:textId="7F4345F3" w:rsidR="00770058" w:rsidRDefault="00F8328C" w:rsidP="0039274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Руководител</w:t>
      </w:r>
      <w:r w:rsidR="005857B4">
        <w:rPr>
          <w:rFonts w:ascii="Times New Roman" w:hAnsi="Times New Roman" w:cs="Times New Roman"/>
          <w:sz w:val="28"/>
          <w:szCs w:val="28"/>
        </w:rPr>
        <w:t>и</w:t>
      </w:r>
      <w:r>
        <w:rPr>
          <w:rFonts w:ascii="Times New Roman" w:hAnsi="Times New Roman" w:cs="Times New Roman"/>
          <w:sz w:val="28"/>
          <w:szCs w:val="28"/>
        </w:rPr>
        <w:t xml:space="preserve"> проекта: </w:t>
      </w:r>
      <w:r w:rsidR="00770058" w:rsidRPr="00330A23">
        <w:rPr>
          <w:rFonts w:ascii="Times New Roman" w:hAnsi="Times New Roman" w:cs="Times New Roman"/>
          <w:sz w:val="28"/>
          <w:szCs w:val="28"/>
        </w:rPr>
        <w:t>Ковалева Т</w:t>
      </w:r>
      <w:r w:rsidR="0036337C">
        <w:rPr>
          <w:rFonts w:ascii="Times New Roman" w:hAnsi="Times New Roman" w:cs="Times New Roman"/>
          <w:sz w:val="28"/>
          <w:szCs w:val="28"/>
        </w:rPr>
        <w:t>атьяна Владимировна, Ковалев Алексей Андреевич</w:t>
      </w:r>
    </w:p>
    <w:p w14:paraId="0E62BF4C" w14:textId="77777777" w:rsidR="00EF2855" w:rsidRDefault="00EF2855" w:rsidP="00392748">
      <w:pPr>
        <w:spacing w:after="0" w:line="360" w:lineRule="auto"/>
        <w:jc w:val="center"/>
        <w:rPr>
          <w:rFonts w:ascii="Times New Roman" w:hAnsi="Times New Roman" w:cs="Times New Roman"/>
          <w:sz w:val="28"/>
          <w:szCs w:val="28"/>
        </w:rPr>
      </w:pPr>
    </w:p>
    <w:p w14:paraId="7D51876B" w14:textId="77777777" w:rsidR="00EF2855" w:rsidRPr="00330A23" w:rsidRDefault="00EF2855" w:rsidP="0039274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Направление: агротуризм</w:t>
      </w:r>
    </w:p>
    <w:p w14:paraId="3BC518A5" w14:textId="77777777" w:rsidR="00770058" w:rsidRPr="00330A23" w:rsidRDefault="00770058">
      <w:pPr>
        <w:rPr>
          <w:rFonts w:ascii="Times New Roman" w:hAnsi="Times New Roman" w:cs="Times New Roman"/>
          <w:sz w:val="28"/>
          <w:szCs w:val="28"/>
        </w:rPr>
      </w:pPr>
    </w:p>
    <w:p w14:paraId="134F46B0" w14:textId="77777777" w:rsidR="00770058" w:rsidRPr="00330A23" w:rsidRDefault="00770058">
      <w:pPr>
        <w:rPr>
          <w:rFonts w:ascii="Times New Roman" w:hAnsi="Times New Roman" w:cs="Times New Roman"/>
          <w:b/>
          <w:sz w:val="28"/>
          <w:szCs w:val="28"/>
        </w:rPr>
      </w:pPr>
    </w:p>
    <w:p w14:paraId="6357921F" w14:textId="77777777" w:rsidR="00770058" w:rsidRPr="00330A23" w:rsidRDefault="00770058">
      <w:pPr>
        <w:rPr>
          <w:rFonts w:ascii="Times New Roman" w:hAnsi="Times New Roman" w:cs="Times New Roman"/>
          <w:b/>
          <w:sz w:val="28"/>
          <w:szCs w:val="28"/>
        </w:rPr>
      </w:pPr>
    </w:p>
    <w:p w14:paraId="318D9457" w14:textId="77777777" w:rsidR="00770058" w:rsidRPr="00330A23" w:rsidRDefault="00770058">
      <w:pPr>
        <w:rPr>
          <w:rFonts w:ascii="Times New Roman" w:hAnsi="Times New Roman" w:cs="Times New Roman"/>
          <w:b/>
          <w:sz w:val="28"/>
          <w:szCs w:val="28"/>
        </w:rPr>
      </w:pPr>
    </w:p>
    <w:p w14:paraId="08323787" w14:textId="77777777" w:rsidR="00770058" w:rsidRPr="00330A23" w:rsidRDefault="00770058">
      <w:pPr>
        <w:rPr>
          <w:rFonts w:ascii="Times New Roman" w:hAnsi="Times New Roman" w:cs="Times New Roman"/>
          <w:b/>
          <w:sz w:val="28"/>
          <w:szCs w:val="28"/>
        </w:rPr>
      </w:pPr>
    </w:p>
    <w:p w14:paraId="0988E447" w14:textId="77777777" w:rsidR="00770058" w:rsidRPr="00330A23" w:rsidRDefault="00770058">
      <w:pPr>
        <w:rPr>
          <w:rFonts w:ascii="Times New Roman" w:hAnsi="Times New Roman" w:cs="Times New Roman"/>
          <w:b/>
          <w:sz w:val="28"/>
          <w:szCs w:val="28"/>
        </w:rPr>
      </w:pPr>
      <w:r w:rsidRPr="00330A23">
        <w:rPr>
          <w:rFonts w:ascii="Times New Roman" w:hAnsi="Times New Roman" w:cs="Times New Roman"/>
          <w:b/>
          <w:sz w:val="28"/>
          <w:szCs w:val="28"/>
        </w:rPr>
        <w:t xml:space="preserve">               </w:t>
      </w:r>
      <w:r w:rsidR="00D03845" w:rsidRPr="00330A23">
        <w:rPr>
          <w:rFonts w:ascii="Times New Roman" w:hAnsi="Times New Roman" w:cs="Times New Roman"/>
          <w:b/>
          <w:sz w:val="28"/>
          <w:szCs w:val="28"/>
        </w:rPr>
        <w:t xml:space="preserve">                                     </w:t>
      </w:r>
      <w:r w:rsidR="00D03845" w:rsidRPr="00330A23">
        <w:rPr>
          <w:rFonts w:ascii="Times New Roman" w:hAnsi="Times New Roman" w:cs="Times New Roman"/>
          <w:sz w:val="28"/>
          <w:szCs w:val="28"/>
        </w:rPr>
        <w:t>г. Кашин</w:t>
      </w:r>
    </w:p>
    <w:p w14:paraId="63AA2E0A" w14:textId="12D5445E" w:rsidR="00F8328C"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 xml:space="preserve">                      </w:t>
      </w:r>
      <w:r w:rsidR="00F8328C">
        <w:rPr>
          <w:rFonts w:ascii="Times New Roman" w:hAnsi="Times New Roman" w:cs="Times New Roman"/>
          <w:sz w:val="28"/>
          <w:szCs w:val="28"/>
        </w:rPr>
        <w:t xml:space="preserve">                              202</w:t>
      </w:r>
      <w:r w:rsidR="00DF7C3C">
        <w:rPr>
          <w:rFonts w:ascii="Times New Roman" w:hAnsi="Times New Roman" w:cs="Times New Roman"/>
          <w:sz w:val="28"/>
          <w:szCs w:val="28"/>
        </w:rPr>
        <w:t>5</w:t>
      </w:r>
      <w:r w:rsidRPr="00330A23">
        <w:rPr>
          <w:rFonts w:ascii="Times New Roman" w:hAnsi="Times New Roman" w:cs="Times New Roman"/>
          <w:sz w:val="28"/>
          <w:szCs w:val="28"/>
        </w:rPr>
        <w:t xml:space="preserve"> год</w:t>
      </w:r>
    </w:p>
    <w:p w14:paraId="12B522F5"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lastRenderedPageBreak/>
        <w:t xml:space="preserve">                              </w:t>
      </w:r>
      <w:r w:rsidR="00AA0638">
        <w:rPr>
          <w:rFonts w:ascii="Times New Roman" w:hAnsi="Times New Roman" w:cs="Times New Roman"/>
          <w:sz w:val="28"/>
          <w:szCs w:val="28"/>
        </w:rPr>
        <w:t xml:space="preserve">     </w:t>
      </w:r>
      <w:r w:rsidRPr="00330A23">
        <w:rPr>
          <w:rFonts w:ascii="Times New Roman" w:hAnsi="Times New Roman" w:cs="Times New Roman"/>
          <w:sz w:val="28"/>
          <w:szCs w:val="28"/>
        </w:rPr>
        <w:t xml:space="preserve">           СОДЕРЖАНИЕ</w:t>
      </w:r>
    </w:p>
    <w:p w14:paraId="4A0AC501" w14:textId="77777777" w:rsidR="00D03845" w:rsidRPr="00330A23" w:rsidRDefault="00D03845">
      <w:pPr>
        <w:rPr>
          <w:rFonts w:ascii="Times New Roman" w:hAnsi="Times New Roman" w:cs="Times New Roman"/>
          <w:sz w:val="28"/>
          <w:szCs w:val="28"/>
        </w:rPr>
      </w:pPr>
    </w:p>
    <w:p w14:paraId="1A349374"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1. Резюме……………………………………………………</w:t>
      </w:r>
      <w:r w:rsidR="00F04E55">
        <w:rPr>
          <w:rFonts w:ascii="Times New Roman" w:hAnsi="Times New Roman" w:cs="Times New Roman"/>
          <w:sz w:val="28"/>
          <w:szCs w:val="28"/>
        </w:rPr>
        <w:t>…….</w:t>
      </w:r>
      <w:r w:rsidRPr="00330A23">
        <w:rPr>
          <w:rFonts w:ascii="Times New Roman" w:hAnsi="Times New Roman" w:cs="Times New Roman"/>
          <w:sz w:val="28"/>
          <w:szCs w:val="28"/>
        </w:rPr>
        <w:t>…..</w:t>
      </w:r>
      <w:r w:rsidR="00510292" w:rsidRPr="00330A23">
        <w:rPr>
          <w:rFonts w:ascii="Times New Roman" w:hAnsi="Times New Roman" w:cs="Times New Roman"/>
          <w:sz w:val="28"/>
          <w:szCs w:val="28"/>
        </w:rPr>
        <w:t>3 стр.</w:t>
      </w:r>
    </w:p>
    <w:p w14:paraId="6E0985AE"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2. Описание предприятия……………………………………</w:t>
      </w:r>
      <w:r w:rsidR="00F04E55">
        <w:rPr>
          <w:rFonts w:ascii="Times New Roman" w:hAnsi="Times New Roman" w:cs="Times New Roman"/>
          <w:sz w:val="28"/>
          <w:szCs w:val="28"/>
        </w:rPr>
        <w:t>……</w:t>
      </w:r>
      <w:r w:rsidRPr="00330A23">
        <w:rPr>
          <w:rFonts w:ascii="Times New Roman" w:hAnsi="Times New Roman" w:cs="Times New Roman"/>
          <w:sz w:val="28"/>
          <w:szCs w:val="28"/>
        </w:rPr>
        <w:t>…</w:t>
      </w:r>
      <w:r w:rsidR="00510292" w:rsidRPr="00330A23">
        <w:rPr>
          <w:rFonts w:ascii="Times New Roman" w:hAnsi="Times New Roman" w:cs="Times New Roman"/>
          <w:sz w:val="28"/>
          <w:szCs w:val="28"/>
        </w:rPr>
        <w:t>6 стр.</w:t>
      </w:r>
    </w:p>
    <w:p w14:paraId="7E5A5B6B" w14:textId="77777777" w:rsidR="00D03845" w:rsidRPr="00330A23" w:rsidRDefault="00392748">
      <w:pPr>
        <w:rPr>
          <w:rFonts w:ascii="Times New Roman" w:hAnsi="Times New Roman" w:cs="Times New Roman"/>
          <w:sz w:val="28"/>
          <w:szCs w:val="28"/>
        </w:rPr>
      </w:pPr>
      <w:r w:rsidRPr="00330A23">
        <w:rPr>
          <w:rFonts w:ascii="Times New Roman" w:hAnsi="Times New Roman" w:cs="Times New Roman"/>
          <w:sz w:val="28"/>
          <w:szCs w:val="28"/>
        </w:rPr>
        <w:t>3. Описание услуг………………</w:t>
      </w:r>
      <w:r w:rsidR="00D03845" w:rsidRPr="00330A23">
        <w:rPr>
          <w:rFonts w:ascii="Times New Roman" w:hAnsi="Times New Roman" w:cs="Times New Roman"/>
          <w:sz w:val="28"/>
          <w:szCs w:val="28"/>
        </w:rPr>
        <w:t>………………………………</w:t>
      </w:r>
      <w:r w:rsidR="00F04E55">
        <w:rPr>
          <w:rFonts w:ascii="Times New Roman" w:hAnsi="Times New Roman" w:cs="Times New Roman"/>
          <w:sz w:val="28"/>
          <w:szCs w:val="28"/>
        </w:rPr>
        <w:t>…..</w:t>
      </w:r>
      <w:r w:rsidR="00D03845" w:rsidRPr="00330A23">
        <w:rPr>
          <w:rFonts w:ascii="Times New Roman" w:hAnsi="Times New Roman" w:cs="Times New Roman"/>
          <w:sz w:val="28"/>
          <w:szCs w:val="28"/>
        </w:rPr>
        <w:t>.</w:t>
      </w:r>
      <w:r w:rsidR="00F04E55">
        <w:rPr>
          <w:rFonts w:ascii="Times New Roman" w:hAnsi="Times New Roman" w:cs="Times New Roman"/>
          <w:sz w:val="28"/>
          <w:szCs w:val="28"/>
        </w:rPr>
        <w:t>10</w:t>
      </w:r>
      <w:r w:rsidR="00510292" w:rsidRPr="00330A23">
        <w:rPr>
          <w:rFonts w:ascii="Times New Roman" w:hAnsi="Times New Roman" w:cs="Times New Roman"/>
          <w:sz w:val="28"/>
          <w:szCs w:val="28"/>
        </w:rPr>
        <w:t xml:space="preserve"> стр.</w:t>
      </w:r>
    </w:p>
    <w:p w14:paraId="6B7217C5"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4. Маркетинг и сбыт продукции (услуг)……………………</w:t>
      </w:r>
      <w:r w:rsidR="00F04E55">
        <w:rPr>
          <w:rFonts w:ascii="Times New Roman" w:hAnsi="Times New Roman" w:cs="Times New Roman"/>
          <w:sz w:val="28"/>
          <w:szCs w:val="28"/>
        </w:rPr>
        <w:t>…..</w:t>
      </w:r>
      <w:r w:rsidRPr="00330A23">
        <w:rPr>
          <w:rFonts w:ascii="Times New Roman" w:hAnsi="Times New Roman" w:cs="Times New Roman"/>
          <w:sz w:val="28"/>
          <w:szCs w:val="28"/>
        </w:rPr>
        <w:t>…</w:t>
      </w:r>
      <w:r w:rsidR="00510292" w:rsidRPr="00330A23">
        <w:rPr>
          <w:rFonts w:ascii="Times New Roman" w:hAnsi="Times New Roman" w:cs="Times New Roman"/>
          <w:sz w:val="28"/>
          <w:szCs w:val="28"/>
        </w:rPr>
        <w:t>13 стр.</w:t>
      </w:r>
    </w:p>
    <w:p w14:paraId="1306E32B"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5. Производственный план……………………………………</w:t>
      </w:r>
      <w:r w:rsidR="00F04E55">
        <w:rPr>
          <w:rFonts w:ascii="Times New Roman" w:hAnsi="Times New Roman" w:cs="Times New Roman"/>
          <w:sz w:val="28"/>
          <w:szCs w:val="28"/>
        </w:rPr>
        <w:t>…...</w:t>
      </w:r>
      <w:r w:rsidRPr="00330A23">
        <w:rPr>
          <w:rFonts w:ascii="Times New Roman" w:hAnsi="Times New Roman" w:cs="Times New Roman"/>
          <w:sz w:val="28"/>
          <w:szCs w:val="28"/>
        </w:rPr>
        <w:t>.</w:t>
      </w:r>
      <w:r w:rsidR="00510292" w:rsidRPr="00330A23">
        <w:rPr>
          <w:rFonts w:ascii="Times New Roman" w:hAnsi="Times New Roman" w:cs="Times New Roman"/>
          <w:sz w:val="28"/>
          <w:szCs w:val="28"/>
        </w:rPr>
        <w:t>15 стр.</w:t>
      </w:r>
    </w:p>
    <w:p w14:paraId="0A45B32E"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6. Организационный план……………………………………</w:t>
      </w:r>
      <w:r w:rsidR="00F04E55">
        <w:rPr>
          <w:rFonts w:ascii="Times New Roman" w:hAnsi="Times New Roman" w:cs="Times New Roman"/>
          <w:sz w:val="28"/>
          <w:szCs w:val="28"/>
        </w:rPr>
        <w:t>……. 20</w:t>
      </w:r>
      <w:r w:rsidR="00510292" w:rsidRPr="00330A23">
        <w:rPr>
          <w:rFonts w:ascii="Times New Roman" w:hAnsi="Times New Roman" w:cs="Times New Roman"/>
          <w:sz w:val="28"/>
          <w:szCs w:val="28"/>
        </w:rPr>
        <w:t xml:space="preserve"> стр.</w:t>
      </w:r>
    </w:p>
    <w:p w14:paraId="2EF794EC"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7. Финансовый план………………………………………</w:t>
      </w:r>
      <w:r w:rsidR="00F04E55">
        <w:rPr>
          <w:rFonts w:ascii="Times New Roman" w:hAnsi="Times New Roman" w:cs="Times New Roman"/>
          <w:sz w:val="28"/>
          <w:szCs w:val="28"/>
        </w:rPr>
        <w:t>………...22</w:t>
      </w:r>
      <w:r w:rsidR="00510292" w:rsidRPr="00330A23">
        <w:rPr>
          <w:rFonts w:ascii="Times New Roman" w:hAnsi="Times New Roman" w:cs="Times New Roman"/>
          <w:sz w:val="28"/>
          <w:szCs w:val="28"/>
        </w:rPr>
        <w:t xml:space="preserve"> стр.</w:t>
      </w:r>
    </w:p>
    <w:p w14:paraId="6B18F7D3"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8. Направленность и эффективность проекта………………</w:t>
      </w:r>
      <w:r w:rsidR="00F04E55">
        <w:rPr>
          <w:rFonts w:ascii="Times New Roman" w:hAnsi="Times New Roman" w:cs="Times New Roman"/>
          <w:sz w:val="28"/>
          <w:szCs w:val="28"/>
        </w:rPr>
        <w:t>……</w:t>
      </w:r>
      <w:r w:rsidRPr="00330A23">
        <w:rPr>
          <w:rFonts w:ascii="Times New Roman" w:hAnsi="Times New Roman" w:cs="Times New Roman"/>
          <w:sz w:val="28"/>
          <w:szCs w:val="28"/>
        </w:rPr>
        <w:t>.</w:t>
      </w:r>
      <w:r w:rsidR="00F04E55">
        <w:rPr>
          <w:rFonts w:ascii="Times New Roman" w:hAnsi="Times New Roman" w:cs="Times New Roman"/>
          <w:sz w:val="28"/>
          <w:szCs w:val="28"/>
        </w:rPr>
        <w:t>24</w:t>
      </w:r>
      <w:r w:rsidR="00510292" w:rsidRPr="00330A23">
        <w:rPr>
          <w:rFonts w:ascii="Times New Roman" w:hAnsi="Times New Roman" w:cs="Times New Roman"/>
          <w:sz w:val="28"/>
          <w:szCs w:val="28"/>
        </w:rPr>
        <w:t xml:space="preserve"> стр.</w:t>
      </w:r>
    </w:p>
    <w:p w14:paraId="37E84E8B"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9. Риски и гарантии</w:t>
      </w:r>
      <w:r w:rsidR="00F04E55">
        <w:rPr>
          <w:rFonts w:ascii="Times New Roman" w:hAnsi="Times New Roman" w:cs="Times New Roman"/>
          <w:sz w:val="28"/>
          <w:szCs w:val="28"/>
        </w:rPr>
        <w:t>………………………………………………...25</w:t>
      </w:r>
      <w:r w:rsidR="00510292" w:rsidRPr="00330A23">
        <w:rPr>
          <w:rFonts w:ascii="Times New Roman" w:hAnsi="Times New Roman" w:cs="Times New Roman"/>
          <w:sz w:val="28"/>
          <w:szCs w:val="28"/>
        </w:rPr>
        <w:t xml:space="preserve"> стр.</w:t>
      </w:r>
    </w:p>
    <w:p w14:paraId="6619EBC2" w14:textId="77777777" w:rsidR="00510292" w:rsidRPr="00330A23" w:rsidRDefault="00510292">
      <w:pPr>
        <w:rPr>
          <w:rFonts w:ascii="Times New Roman" w:hAnsi="Times New Roman" w:cs="Times New Roman"/>
          <w:sz w:val="28"/>
          <w:szCs w:val="28"/>
        </w:rPr>
      </w:pPr>
      <w:r w:rsidRPr="00330A23">
        <w:rPr>
          <w:rFonts w:ascii="Times New Roman" w:hAnsi="Times New Roman" w:cs="Times New Roman"/>
          <w:sz w:val="28"/>
          <w:szCs w:val="28"/>
        </w:rPr>
        <w:t>П</w:t>
      </w:r>
      <w:r w:rsidR="00F04E55">
        <w:rPr>
          <w:rFonts w:ascii="Times New Roman" w:hAnsi="Times New Roman" w:cs="Times New Roman"/>
          <w:sz w:val="28"/>
          <w:szCs w:val="28"/>
        </w:rPr>
        <w:t>РИЛОЖЕНИЯ…………………………………………………….27</w:t>
      </w:r>
      <w:r w:rsidRPr="00330A23">
        <w:rPr>
          <w:rFonts w:ascii="Times New Roman" w:hAnsi="Times New Roman" w:cs="Times New Roman"/>
          <w:sz w:val="28"/>
          <w:szCs w:val="28"/>
        </w:rPr>
        <w:t xml:space="preserve"> стр.</w:t>
      </w:r>
    </w:p>
    <w:p w14:paraId="0B765356" w14:textId="77777777" w:rsidR="00D03845" w:rsidRPr="00330A23" w:rsidRDefault="00D03845">
      <w:pPr>
        <w:rPr>
          <w:rFonts w:ascii="Times New Roman" w:hAnsi="Times New Roman" w:cs="Times New Roman"/>
          <w:sz w:val="28"/>
          <w:szCs w:val="28"/>
        </w:rPr>
      </w:pPr>
      <w:r w:rsidRPr="00330A23">
        <w:rPr>
          <w:rFonts w:ascii="Times New Roman" w:hAnsi="Times New Roman" w:cs="Times New Roman"/>
          <w:sz w:val="28"/>
          <w:szCs w:val="28"/>
        </w:rPr>
        <w:t xml:space="preserve">                             </w:t>
      </w:r>
    </w:p>
    <w:p w14:paraId="5567C642" w14:textId="77777777" w:rsidR="00770058" w:rsidRPr="00330A23" w:rsidRDefault="00770058">
      <w:pPr>
        <w:rPr>
          <w:rFonts w:ascii="Times New Roman" w:hAnsi="Times New Roman" w:cs="Times New Roman"/>
          <w:sz w:val="28"/>
          <w:szCs w:val="28"/>
        </w:rPr>
      </w:pPr>
      <w:r w:rsidRPr="00330A23">
        <w:rPr>
          <w:rFonts w:ascii="Times New Roman" w:hAnsi="Times New Roman" w:cs="Times New Roman"/>
          <w:b/>
          <w:sz w:val="28"/>
          <w:szCs w:val="28"/>
        </w:rPr>
        <w:t xml:space="preserve">                                </w:t>
      </w:r>
      <w:r w:rsidRPr="00330A23">
        <w:rPr>
          <w:rFonts w:ascii="Times New Roman" w:hAnsi="Times New Roman" w:cs="Times New Roman"/>
          <w:sz w:val="28"/>
          <w:szCs w:val="28"/>
        </w:rPr>
        <w:t xml:space="preserve">          </w:t>
      </w:r>
    </w:p>
    <w:p w14:paraId="092DBEC7" w14:textId="77777777" w:rsidR="00D03845" w:rsidRPr="00330A23" w:rsidRDefault="00D03845">
      <w:pPr>
        <w:rPr>
          <w:rFonts w:ascii="Times New Roman" w:hAnsi="Times New Roman" w:cs="Times New Roman"/>
          <w:sz w:val="28"/>
          <w:szCs w:val="28"/>
        </w:rPr>
      </w:pPr>
    </w:p>
    <w:p w14:paraId="3AFC81E1" w14:textId="77777777" w:rsidR="00D03845" w:rsidRPr="00330A23" w:rsidRDefault="00D03845">
      <w:pPr>
        <w:rPr>
          <w:rFonts w:ascii="Times New Roman" w:hAnsi="Times New Roman" w:cs="Times New Roman"/>
          <w:sz w:val="28"/>
          <w:szCs w:val="28"/>
        </w:rPr>
      </w:pPr>
    </w:p>
    <w:p w14:paraId="040F6750" w14:textId="77777777" w:rsidR="00770058" w:rsidRPr="00330A23" w:rsidRDefault="00770058">
      <w:pPr>
        <w:rPr>
          <w:rFonts w:ascii="Times New Roman" w:hAnsi="Times New Roman" w:cs="Times New Roman"/>
          <w:b/>
          <w:sz w:val="28"/>
          <w:szCs w:val="28"/>
        </w:rPr>
      </w:pPr>
    </w:p>
    <w:p w14:paraId="5DFB21FB" w14:textId="77777777" w:rsidR="00770058" w:rsidRPr="00330A23" w:rsidRDefault="00770058">
      <w:pPr>
        <w:rPr>
          <w:rFonts w:ascii="Times New Roman" w:hAnsi="Times New Roman" w:cs="Times New Roman"/>
          <w:b/>
          <w:sz w:val="28"/>
          <w:szCs w:val="28"/>
        </w:rPr>
      </w:pPr>
    </w:p>
    <w:p w14:paraId="065383B0" w14:textId="77777777" w:rsidR="00770058" w:rsidRPr="00330A23" w:rsidRDefault="00770058">
      <w:pPr>
        <w:rPr>
          <w:rFonts w:ascii="Times New Roman" w:hAnsi="Times New Roman" w:cs="Times New Roman"/>
          <w:b/>
          <w:sz w:val="28"/>
          <w:szCs w:val="28"/>
        </w:rPr>
      </w:pPr>
    </w:p>
    <w:p w14:paraId="4CEFA0D2" w14:textId="77777777" w:rsidR="00770058" w:rsidRPr="00330A23" w:rsidRDefault="00770058">
      <w:pPr>
        <w:rPr>
          <w:rFonts w:ascii="Times New Roman" w:hAnsi="Times New Roman" w:cs="Times New Roman"/>
          <w:b/>
          <w:sz w:val="28"/>
          <w:szCs w:val="28"/>
        </w:rPr>
      </w:pPr>
    </w:p>
    <w:p w14:paraId="1FF986BC" w14:textId="77777777" w:rsidR="00770058" w:rsidRPr="00330A23" w:rsidRDefault="00770058">
      <w:pPr>
        <w:rPr>
          <w:rFonts w:ascii="Times New Roman" w:hAnsi="Times New Roman" w:cs="Times New Roman"/>
          <w:b/>
          <w:sz w:val="28"/>
          <w:szCs w:val="28"/>
        </w:rPr>
      </w:pPr>
    </w:p>
    <w:p w14:paraId="42B2AA18" w14:textId="77777777" w:rsidR="00770058" w:rsidRPr="00330A23" w:rsidRDefault="00770058">
      <w:pPr>
        <w:rPr>
          <w:rFonts w:ascii="Times New Roman" w:hAnsi="Times New Roman" w:cs="Times New Roman"/>
          <w:b/>
          <w:sz w:val="28"/>
          <w:szCs w:val="28"/>
        </w:rPr>
      </w:pPr>
    </w:p>
    <w:p w14:paraId="5B3445B7" w14:textId="77777777" w:rsidR="00770058" w:rsidRPr="00330A23" w:rsidRDefault="00770058">
      <w:pPr>
        <w:rPr>
          <w:rFonts w:ascii="Times New Roman" w:hAnsi="Times New Roman" w:cs="Times New Roman"/>
          <w:b/>
          <w:sz w:val="28"/>
          <w:szCs w:val="28"/>
        </w:rPr>
      </w:pPr>
    </w:p>
    <w:p w14:paraId="7F636600" w14:textId="77777777" w:rsidR="007D61E1" w:rsidRPr="00330A23" w:rsidRDefault="007D61E1">
      <w:pPr>
        <w:rPr>
          <w:rFonts w:ascii="Times New Roman" w:hAnsi="Times New Roman" w:cs="Times New Roman"/>
          <w:b/>
          <w:sz w:val="28"/>
          <w:szCs w:val="28"/>
        </w:rPr>
      </w:pPr>
    </w:p>
    <w:p w14:paraId="234D1D1D" w14:textId="77777777" w:rsidR="005A7A91" w:rsidRPr="00330A23" w:rsidRDefault="005A7A91">
      <w:pPr>
        <w:rPr>
          <w:rFonts w:ascii="Times New Roman" w:hAnsi="Times New Roman" w:cs="Times New Roman"/>
          <w:b/>
          <w:sz w:val="28"/>
          <w:szCs w:val="28"/>
        </w:rPr>
      </w:pPr>
    </w:p>
    <w:p w14:paraId="6062B8FA" w14:textId="77777777" w:rsidR="00394C8F" w:rsidRDefault="00AB3F02" w:rsidP="00083670">
      <w:pPr>
        <w:spacing w:line="360" w:lineRule="auto"/>
        <w:rPr>
          <w:rFonts w:ascii="Times New Roman" w:hAnsi="Times New Roman" w:cs="Times New Roman"/>
          <w:b/>
          <w:sz w:val="28"/>
          <w:szCs w:val="28"/>
        </w:rPr>
      </w:pPr>
      <w:r w:rsidRPr="00330A23">
        <w:rPr>
          <w:rFonts w:ascii="Times New Roman" w:hAnsi="Times New Roman" w:cs="Times New Roman"/>
          <w:b/>
          <w:sz w:val="28"/>
          <w:szCs w:val="28"/>
        </w:rPr>
        <w:lastRenderedPageBreak/>
        <w:t xml:space="preserve">                  </w:t>
      </w:r>
      <w:r w:rsidR="00B3396A">
        <w:rPr>
          <w:rFonts w:ascii="Times New Roman" w:hAnsi="Times New Roman" w:cs="Times New Roman"/>
          <w:b/>
          <w:sz w:val="28"/>
          <w:szCs w:val="28"/>
        </w:rPr>
        <w:t xml:space="preserve">                   </w:t>
      </w:r>
    </w:p>
    <w:p w14:paraId="465F27AF" w14:textId="77777777" w:rsidR="00AB3F02" w:rsidRPr="00330A23" w:rsidRDefault="00394C8F" w:rsidP="00083670">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B21E86">
        <w:rPr>
          <w:rFonts w:ascii="Times New Roman" w:hAnsi="Times New Roman" w:cs="Times New Roman"/>
          <w:b/>
          <w:sz w:val="28"/>
          <w:szCs w:val="28"/>
        </w:rPr>
        <w:t xml:space="preserve">   1. РЕЗЮМЕ</w:t>
      </w:r>
    </w:p>
    <w:p w14:paraId="4B824EBF" w14:textId="77777777" w:rsidR="00D75DD5" w:rsidRPr="00330A23" w:rsidRDefault="00D75DD5" w:rsidP="00083670">
      <w:pPr>
        <w:pStyle w:val="a3"/>
        <w:shd w:val="clear" w:color="auto" w:fill="FFFFFF"/>
        <w:spacing w:before="0" w:beforeAutospacing="0" w:after="0" w:afterAutospacing="0" w:line="360" w:lineRule="auto"/>
        <w:ind w:firstLine="708"/>
        <w:jc w:val="both"/>
        <w:rPr>
          <w:sz w:val="28"/>
          <w:szCs w:val="28"/>
        </w:rPr>
      </w:pPr>
      <w:r w:rsidRPr="00330A23">
        <w:rPr>
          <w:sz w:val="28"/>
          <w:szCs w:val="28"/>
        </w:rPr>
        <w:t>Сельский туризм - явление не новое, известное, по крайней мере в Европе, уже с 1970-х годов. Наибольшее развитие он получил во Франции, Италии и Испании. Широко распространен подобный вид отдыха на Кипре, в Хорватии и Польше.</w:t>
      </w:r>
    </w:p>
    <w:p w14:paraId="6113DDFC" w14:textId="77777777" w:rsidR="00D75DD5" w:rsidRPr="00330A23" w:rsidRDefault="00D75DD5" w:rsidP="00083670">
      <w:pPr>
        <w:pStyle w:val="a3"/>
        <w:shd w:val="clear" w:color="auto" w:fill="FFFFFF"/>
        <w:spacing w:before="0" w:beforeAutospacing="0" w:after="0" w:afterAutospacing="0" w:line="360" w:lineRule="auto"/>
        <w:ind w:firstLine="708"/>
        <w:jc w:val="both"/>
        <w:rPr>
          <w:sz w:val="28"/>
          <w:szCs w:val="28"/>
        </w:rPr>
      </w:pPr>
      <w:r w:rsidRPr="00330A23">
        <w:rPr>
          <w:sz w:val="28"/>
          <w:szCs w:val="28"/>
        </w:rPr>
        <w:t>Основная причина возникновения и развития сельского туризма - потребность горожан со средним достатком отдохнуть наедине</w:t>
      </w:r>
      <w:r w:rsidR="00F8328C">
        <w:rPr>
          <w:sz w:val="28"/>
          <w:szCs w:val="28"/>
        </w:rPr>
        <w:t xml:space="preserve"> с природой.</w:t>
      </w:r>
    </w:p>
    <w:p w14:paraId="5237FC44" w14:textId="77777777" w:rsidR="00D75DD5" w:rsidRPr="00330A23" w:rsidRDefault="00D75DD5" w:rsidP="00D81120">
      <w:pPr>
        <w:pStyle w:val="a3"/>
        <w:shd w:val="clear" w:color="auto" w:fill="FFFFFF"/>
        <w:spacing w:before="0" w:beforeAutospacing="0" w:after="0" w:afterAutospacing="0" w:line="360" w:lineRule="auto"/>
        <w:ind w:firstLine="708"/>
        <w:jc w:val="both"/>
        <w:rPr>
          <w:sz w:val="28"/>
          <w:szCs w:val="28"/>
        </w:rPr>
      </w:pPr>
      <w:r w:rsidRPr="00330A23">
        <w:rPr>
          <w:sz w:val="28"/>
          <w:szCs w:val="28"/>
        </w:rPr>
        <w:t>Желание клиента уважили, колесо туриндустрии завертелось, предоставив туристам на выбор сотни сельских домов, хижин и замков в комплекте с парным молоком, вином с собственного виноградника, рыбалкой, сеновалом и набором</w:t>
      </w:r>
      <w:r w:rsidR="006A5306" w:rsidRPr="00330A23">
        <w:rPr>
          <w:sz w:val="28"/>
          <w:szCs w:val="28"/>
        </w:rPr>
        <w:t xml:space="preserve"> самых разных развлечений. </w:t>
      </w:r>
      <w:r w:rsidR="00D81120" w:rsidRPr="00330A23">
        <w:rPr>
          <w:sz w:val="28"/>
          <w:szCs w:val="28"/>
        </w:rPr>
        <w:t xml:space="preserve"> </w:t>
      </w:r>
    </w:p>
    <w:p w14:paraId="48D58FE0" w14:textId="77777777" w:rsidR="006A5306" w:rsidRPr="00330A23" w:rsidRDefault="00D75DD5" w:rsidP="00F8328C">
      <w:pPr>
        <w:pStyle w:val="a3"/>
        <w:shd w:val="clear" w:color="auto" w:fill="FFFFFF"/>
        <w:spacing w:before="0" w:beforeAutospacing="0" w:after="0" w:afterAutospacing="0" w:line="360" w:lineRule="auto"/>
        <w:ind w:firstLine="708"/>
        <w:jc w:val="both"/>
        <w:rPr>
          <w:sz w:val="28"/>
          <w:szCs w:val="28"/>
        </w:rPr>
      </w:pPr>
      <w:r w:rsidRPr="00330A23">
        <w:rPr>
          <w:sz w:val="28"/>
          <w:szCs w:val="28"/>
        </w:rPr>
        <w:t>Сельский туризм - это не только проживание туриста в сельском доме, но и функционирование целой инфраструктуры, которая включает хорошие транспортные сообщения между населенными пунктами, места проведения досуга, наличие служб, оказывающих различные услуги по предоставлению информации и обслуживанию, маленькие ресторанчики, кафе и трактиры. При этом каждый гость, а в сельском туризме туриста называют «гостем», должен постоянно ощущать домашний комфорт и повышенное</w:t>
      </w:r>
      <w:r w:rsidR="00B20D09">
        <w:rPr>
          <w:sz w:val="28"/>
          <w:szCs w:val="28"/>
        </w:rPr>
        <w:t xml:space="preserve"> персональное внимание. </w:t>
      </w:r>
    </w:p>
    <w:p w14:paraId="43FD4FAE" w14:textId="77777777" w:rsidR="00D75DD5" w:rsidRPr="00330A23" w:rsidRDefault="00776592" w:rsidP="00D81120">
      <w:pPr>
        <w:pStyle w:val="a3"/>
        <w:shd w:val="clear" w:color="auto" w:fill="FFFFFF"/>
        <w:spacing w:before="0" w:beforeAutospacing="0" w:after="0" w:afterAutospacing="0" w:line="360" w:lineRule="auto"/>
        <w:ind w:firstLine="708"/>
        <w:jc w:val="both"/>
        <w:rPr>
          <w:sz w:val="28"/>
          <w:szCs w:val="28"/>
        </w:rPr>
      </w:pPr>
      <w:r w:rsidRPr="00330A23">
        <w:rPr>
          <w:sz w:val="28"/>
          <w:szCs w:val="28"/>
        </w:rPr>
        <w:t xml:space="preserve"> </w:t>
      </w:r>
      <w:r w:rsidR="00D75DD5" w:rsidRPr="00330A23">
        <w:rPr>
          <w:sz w:val="28"/>
          <w:szCs w:val="28"/>
        </w:rPr>
        <w:t xml:space="preserve">Однако, сельский туризм содержит большую потенциальную опасность. Чрезмерное число туристов, их машины и оборудование могут заполнить малые города и деревни. Их культура может оказаться чуждой и враждебной для местных жителей. Их стремление к развлечениям может исказить и ухудшить местную культуру. Бесцельное и бесконтрольное развитие сельского туризма в большом масштабе может оказаться разрушительным для местных ландшафтов и экосистем.  </w:t>
      </w:r>
    </w:p>
    <w:p w14:paraId="67E68EBD" w14:textId="77777777" w:rsidR="00330A23" w:rsidRPr="00330A23" w:rsidRDefault="00D75DD5" w:rsidP="00F8328C">
      <w:pPr>
        <w:pStyle w:val="a3"/>
        <w:shd w:val="clear" w:color="auto" w:fill="FFFFFF"/>
        <w:spacing w:before="0" w:beforeAutospacing="0" w:after="0" w:afterAutospacing="0" w:line="360" w:lineRule="auto"/>
        <w:ind w:firstLine="708"/>
        <w:jc w:val="both"/>
        <w:rPr>
          <w:sz w:val="28"/>
          <w:szCs w:val="28"/>
        </w:rPr>
      </w:pPr>
      <w:r w:rsidRPr="00330A23">
        <w:rPr>
          <w:sz w:val="28"/>
          <w:szCs w:val="28"/>
        </w:rPr>
        <w:t xml:space="preserve">Сегодня уже ни у кого не вызывает сомнения тот факт, что будущее нашего края тесно связано с туризмом. Несколько лет назад в массовом </w:t>
      </w:r>
      <w:r w:rsidRPr="00330A23">
        <w:rPr>
          <w:sz w:val="28"/>
          <w:szCs w:val="28"/>
        </w:rPr>
        <w:lastRenderedPageBreak/>
        <w:t>сознании сельчан еще прочно коренилась неприязнь к отдыхающим и туристам. Сегодня в это живое, интересное и прибыльное дело спонтанно подключились многие семьи, имеющие свободное жилье. Сдача жилья в аренду отдыхающим была быстро освоена и стала приносить семьям дополнительный доход. Но этот доход сезонный и мало зависит от владельцев жилья. Для получения стабильного дохода необходима работа по созданию постоянных рабочих мест. И тут следует понять и принять, что никто этого делать для нас не будет. Мы живем уже в обществе с рыночной экономикой, которой чужд потребительский подход. Если мы будем ждать от кого-либо решения наших проблем, то просто будем страдать от депрессии и безвыходности, болеть, злобствовать и рушить природу её чрезмерным потреблением. На самом дел</w:t>
      </w:r>
      <w:r w:rsidR="00B20D09">
        <w:rPr>
          <w:sz w:val="28"/>
          <w:szCs w:val="28"/>
        </w:rPr>
        <w:t xml:space="preserve">е выход есть. </w:t>
      </w:r>
    </w:p>
    <w:p w14:paraId="12FEE246" w14:textId="77777777" w:rsidR="00330A23" w:rsidRPr="00330A23" w:rsidRDefault="00F8328C" w:rsidP="00330A2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Цель проекта</w:t>
      </w:r>
      <w:r w:rsidR="00330A23" w:rsidRPr="00330A23">
        <w:rPr>
          <w:rFonts w:ascii="Times New Roman" w:hAnsi="Times New Roman" w:cs="Times New Roman"/>
          <w:sz w:val="28"/>
          <w:szCs w:val="28"/>
        </w:rPr>
        <w:t xml:space="preserve"> – создание гостевого дома для организации досуга и отдыха в сельской местности.  </w:t>
      </w:r>
    </w:p>
    <w:p w14:paraId="573B4356"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Адрес реализации проекта: 171640 Тверская область, Кашинский административный округ, д. Путилово, д.96. </w:t>
      </w:r>
    </w:p>
    <w:p w14:paraId="17932505"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В проекте планируется осуществлять развитие внутреннего туризма на базе гостевого дома площадью 94 кв.м.</w:t>
      </w:r>
    </w:p>
    <w:p w14:paraId="02FFDE14"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В связи с этим проектом предусмотрен всесезонный прием гостей, а также создание и развитие комплекса услуг, удовлетворяющих потребности туристов по ведению сельского образа жизни. Управлением гостевого дома осуществляется семьей. </w:t>
      </w:r>
    </w:p>
    <w:p w14:paraId="2CF74DA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Целевая аудитория</w:t>
      </w:r>
      <w:r w:rsidR="00F8328C">
        <w:rPr>
          <w:rFonts w:ascii="Times New Roman" w:hAnsi="Times New Roman" w:cs="Times New Roman"/>
          <w:sz w:val="28"/>
          <w:szCs w:val="28"/>
        </w:rPr>
        <w:t>: жители Тверской области и близ</w:t>
      </w:r>
      <w:r w:rsidRPr="00330A23">
        <w:rPr>
          <w:rFonts w:ascii="Times New Roman" w:hAnsi="Times New Roman" w:cs="Times New Roman"/>
          <w:sz w:val="28"/>
          <w:szCs w:val="28"/>
        </w:rPr>
        <w:t xml:space="preserve">лежащих субъектов Российской Федерации. </w:t>
      </w:r>
    </w:p>
    <w:p w14:paraId="266AD5D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Ценовой сегмент проекта: средний.</w:t>
      </w:r>
    </w:p>
    <w:p w14:paraId="6B9A5F3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Источниками финансирования</w:t>
      </w:r>
      <w:r w:rsidR="00BD4581">
        <w:rPr>
          <w:rFonts w:ascii="Times New Roman" w:hAnsi="Times New Roman" w:cs="Times New Roman"/>
          <w:sz w:val="28"/>
          <w:szCs w:val="28"/>
        </w:rPr>
        <w:t xml:space="preserve"> будут являться</w:t>
      </w:r>
      <w:r w:rsidRPr="00330A23">
        <w:rPr>
          <w:rFonts w:ascii="Times New Roman" w:hAnsi="Times New Roman" w:cs="Times New Roman"/>
          <w:sz w:val="28"/>
          <w:szCs w:val="28"/>
        </w:rPr>
        <w:t xml:space="preserve"> собственные </w:t>
      </w:r>
      <w:r w:rsidR="00BD4581">
        <w:rPr>
          <w:rFonts w:ascii="Times New Roman" w:hAnsi="Times New Roman" w:cs="Times New Roman"/>
          <w:sz w:val="28"/>
          <w:szCs w:val="28"/>
        </w:rPr>
        <w:t>средства</w:t>
      </w:r>
      <w:r w:rsidR="00AA0638">
        <w:rPr>
          <w:rFonts w:ascii="Times New Roman" w:hAnsi="Times New Roman" w:cs="Times New Roman"/>
          <w:sz w:val="28"/>
          <w:szCs w:val="28"/>
        </w:rPr>
        <w:t xml:space="preserve"> в размере 322 114 руб.</w:t>
      </w:r>
      <w:r w:rsidR="00BD4581">
        <w:rPr>
          <w:rFonts w:ascii="Times New Roman" w:hAnsi="Times New Roman" w:cs="Times New Roman"/>
          <w:sz w:val="28"/>
          <w:szCs w:val="28"/>
        </w:rPr>
        <w:t xml:space="preserve">, возможен банковский кредит. </w:t>
      </w:r>
    </w:p>
    <w:p w14:paraId="1C44819A"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Срок окупаемости: 2 года </w:t>
      </w:r>
    </w:p>
    <w:p w14:paraId="0B2CADB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На реализацию бизнес – плана влияют следующие положительные факторы: </w:t>
      </w:r>
    </w:p>
    <w:p w14:paraId="4C1104DF" w14:textId="77777777" w:rsidR="00330A23" w:rsidRPr="00330A23" w:rsidRDefault="00330A23" w:rsidP="00330A23">
      <w:pPr>
        <w:pStyle w:val="af"/>
        <w:numPr>
          <w:ilvl w:val="0"/>
          <w:numId w:val="2"/>
        </w:numPr>
        <w:shd w:val="clear" w:color="auto" w:fill="FFFFFF"/>
        <w:tabs>
          <w:tab w:val="left" w:pos="1134"/>
        </w:tabs>
        <w:spacing w:after="0" w:line="360" w:lineRule="auto"/>
        <w:ind w:left="0" w:firstLine="709"/>
        <w:contextualSpacing w:val="0"/>
        <w:jc w:val="both"/>
        <w:textAlignment w:val="baseline"/>
        <w:rPr>
          <w:rFonts w:cs="Times New Roman"/>
          <w:sz w:val="28"/>
          <w:szCs w:val="28"/>
        </w:rPr>
      </w:pPr>
      <w:r w:rsidRPr="00330A23">
        <w:rPr>
          <w:rFonts w:cs="Times New Roman"/>
          <w:sz w:val="28"/>
          <w:szCs w:val="28"/>
          <w:shd w:val="clear" w:color="auto" w:fill="FFFFFF"/>
        </w:rPr>
        <w:lastRenderedPageBreak/>
        <w:t>растущий спрос на отдых в сельской местности и на природе в Тверской области, так же рост внутреннего туризма в России;</w:t>
      </w:r>
    </w:p>
    <w:p w14:paraId="43F4AC1D" w14:textId="77777777" w:rsidR="00330A23" w:rsidRPr="00330A23" w:rsidRDefault="00330A23" w:rsidP="00330A23">
      <w:pPr>
        <w:pStyle w:val="af"/>
        <w:numPr>
          <w:ilvl w:val="0"/>
          <w:numId w:val="2"/>
        </w:numPr>
        <w:shd w:val="clear" w:color="auto" w:fill="FFFFFF"/>
        <w:tabs>
          <w:tab w:val="left" w:pos="1134"/>
        </w:tabs>
        <w:spacing w:after="0" w:line="360" w:lineRule="auto"/>
        <w:ind w:left="0" w:firstLine="709"/>
        <w:contextualSpacing w:val="0"/>
        <w:jc w:val="both"/>
        <w:textAlignment w:val="baseline"/>
        <w:rPr>
          <w:rFonts w:cs="Times New Roman"/>
          <w:sz w:val="28"/>
          <w:szCs w:val="28"/>
        </w:rPr>
      </w:pPr>
      <w:r w:rsidRPr="00330A23">
        <w:rPr>
          <w:rFonts w:cs="Times New Roman"/>
          <w:sz w:val="28"/>
          <w:szCs w:val="28"/>
          <w:shd w:val="clear" w:color="auto" w:fill="FFFFFF"/>
        </w:rPr>
        <w:t>бизнес организуется на базе участка в собственности;</w:t>
      </w:r>
    </w:p>
    <w:p w14:paraId="1C7BAADB" w14:textId="77777777" w:rsidR="00330A23" w:rsidRPr="00330A23" w:rsidRDefault="00330A23" w:rsidP="00330A23">
      <w:pPr>
        <w:pStyle w:val="af"/>
        <w:numPr>
          <w:ilvl w:val="0"/>
          <w:numId w:val="2"/>
        </w:numPr>
        <w:shd w:val="clear" w:color="auto" w:fill="FFFFFF"/>
        <w:tabs>
          <w:tab w:val="left" w:pos="1134"/>
        </w:tabs>
        <w:spacing w:after="0" w:line="360" w:lineRule="auto"/>
        <w:ind w:left="0" w:firstLine="709"/>
        <w:contextualSpacing w:val="0"/>
        <w:jc w:val="both"/>
        <w:textAlignment w:val="baseline"/>
        <w:rPr>
          <w:rFonts w:cs="Times New Roman"/>
          <w:sz w:val="28"/>
          <w:szCs w:val="28"/>
        </w:rPr>
      </w:pPr>
      <w:r w:rsidRPr="00330A23">
        <w:rPr>
          <w:rFonts w:cs="Times New Roman"/>
          <w:sz w:val="28"/>
          <w:szCs w:val="28"/>
        </w:rPr>
        <w:t>широкий спектр предоставляемых услуг (верховая езда, рыбалка, сбор грибов и ягод в лесу, посещение бани, отдых в палатках, велосипедные прогулки, мастер-классы по плетению веников из различных деревьев, собирательство трав, лепка из глины, и т.д.);</w:t>
      </w:r>
    </w:p>
    <w:p w14:paraId="4F5650A0" w14:textId="77777777" w:rsidR="00330A23" w:rsidRPr="00330A23" w:rsidRDefault="00330A23" w:rsidP="00330A23">
      <w:pPr>
        <w:pStyle w:val="af"/>
        <w:numPr>
          <w:ilvl w:val="0"/>
          <w:numId w:val="2"/>
        </w:numPr>
        <w:shd w:val="clear" w:color="auto" w:fill="FFFFFF"/>
        <w:tabs>
          <w:tab w:val="left" w:pos="1134"/>
        </w:tabs>
        <w:spacing w:after="0" w:line="360" w:lineRule="auto"/>
        <w:ind w:left="0" w:firstLine="709"/>
        <w:contextualSpacing w:val="0"/>
        <w:jc w:val="both"/>
        <w:textAlignment w:val="baseline"/>
        <w:rPr>
          <w:rFonts w:cs="Times New Roman"/>
          <w:sz w:val="28"/>
          <w:szCs w:val="28"/>
        </w:rPr>
      </w:pPr>
      <w:r w:rsidRPr="00330A23">
        <w:rPr>
          <w:rFonts w:cs="Times New Roman"/>
          <w:sz w:val="28"/>
          <w:szCs w:val="28"/>
        </w:rPr>
        <w:t>приемлемые цены для потенциальных потребителей услуг;</w:t>
      </w:r>
    </w:p>
    <w:p w14:paraId="3D5FE563" w14:textId="77777777" w:rsidR="00330A23" w:rsidRPr="00330A23" w:rsidRDefault="00330A23" w:rsidP="00330A23">
      <w:pPr>
        <w:pStyle w:val="af"/>
        <w:numPr>
          <w:ilvl w:val="0"/>
          <w:numId w:val="2"/>
        </w:numPr>
        <w:shd w:val="clear" w:color="auto" w:fill="FFFFFF"/>
        <w:tabs>
          <w:tab w:val="left" w:pos="1134"/>
        </w:tabs>
        <w:spacing w:after="0" w:line="360" w:lineRule="auto"/>
        <w:ind w:left="0" w:firstLine="709"/>
        <w:contextualSpacing w:val="0"/>
        <w:jc w:val="both"/>
        <w:textAlignment w:val="baseline"/>
        <w:rPr>
          <w:rFonts w:cs="Times New Roman"/>
          <w:sz w:val="28"/>
          <w:szCs w:val="28"/>
        </w:rPr>
      </w:pPr>
      <w:r w:rsidRPr="00330A23">
        <w:rPr>
          <w:rFonts w:cs="Times New Roman"/>
          <w:sz w:val="28"/>
          <w:szCs w:val="28"/>
        </w:rPr>
        <w:t>высокое качество предоставляемых услуг.</w:t>
      </w:r>
    </w:p>
    <w:p w14:paraId="22EFE9F2" w14:textId="77777777" w:rsidR="00330A23" w:rsidRPr="00330A23" w:rsidRDefault="00330A23" w:rsidP="005A7A91">
      <w:pPr>
        <w:shd w:val="clear" w:color="auto" w:fill="FFFFFF"/>
        <w:spacing w:after="0" w:line="360" w:lineRule="auto"/>
        <w:ind w:firstLine="709"/>
        <w:jc w:val="both"/>
        <w:rPr>
          <w:rFonts w:ascii="Times New Roman" w:hAnsi="Times New Roman" w:cs="Times New Roman"/>
          <w:sz w:val="28"/>
          <w:szCs w:val="28"/>
        </w:rPr>
      </w:pPr>
    </w:p>
    <w:p w14:paraId="68EEC0BA" w14:textId="77777777" w:rsidR="00D81120" w:rsidRPr="00330A23" w:rsidRDefault="00D81120" w:rsidP="00083670">
      <w:pPr>
        <w:shd w:val="clear" w:color="auto" w:fill="FFFFFF"/>
        <w:spacing w:line="360" w:lineRule="auto"/>
        <w:ind w:firstLine="708"/>
        <w:jc w:val="both"/>
        <w:rPr>
          <w:rFonts w:ascii="Times New Roman" w:hAnsi="Times New Roman" w:cs="Times New Roman"/>
          <w:sz w:val="28"/>
          <w:szCs w:val="28"/>
        </w:rPr>
      </w:pPr>
    </w:p>
    <w:p w14:paraId="2A649B47" w14:textId="77777777" w:rsidR="00D81120" w:rsidRPr="00330A23" w:rsidRDefault="00D81120" w:rsidP="00083670">
      <w:pPr>
        <w:shd w:val="clear" w:color="auto" w:fill="FFFFFF"/>
        <w:spacing w:line="360" w:lineRule="auto"/>
        <w:ind w:firstLine="708"/>
        <w:jc w:val="both"/>
        <w:rPr>
          <w:rFonts w:ascii="Times New Roman" w:hAnsi="Times New Roman" w:cs="Times New Roman"/>
          <w:sz w:val="28"/>
          <w:szCs w:val="28"/>
        </w:rPr>
      </w:pPr>
    </w:p>
    <w:p w14:paraId="70A5C85C" w14:textId="77777777" w:rsidR="00AB3F02" w:rsidRPr="00330A23" w:rsidRDefault="00AB3F02" w:rsidP="00083670">
      <w:pPr>
        <w:spacing w:line="360" w:lineRule="auto"/>
        <w:rPr>
          <w:rFonts w:ascii="Times New Roman" w:hAnsi="Times New Roman" w:cs="Times New Roman"/>
          <w:b/>
          <w:sz w:val="28"/>
          <w:szCs w:val="28"/>
        </w:rPr>
      </w:pPr>
    </w:p>
    <w:p w14:paraId="23045BE6" w14:textId="77777777" w:rsidR="00AB3F02" w:rsidRPr="00330A23" w:rsidRDefault="00AB3F02" w:rsidP="00083670">
      <w:pPr>
        <w:spacing w:line="360" w:lineRule="auto"/>
        <w:rPr>
          <w:rFonts w:ascii="Times New Roman" w:hAnsi="Times New Roman" w:cs="Times New Roman"/>
          <w:b/>
          <w:sz w:val="28"/>
          <w:szCs w:val="28"/>
        </w:rPr>
      </w:pPr>
    </w:p>
    <w:p w14:paraId="79463E60" w14:textId="77777777" w:rsidR="006A5306" w:rsidRPr="00330A23" w:rsidRDefault="006A5306" w:rsidP="00083670">
      <w:pPr>
        <w:spacing w:line="360" w:lineRule="auto"/>
        <w:rPr>
          <w:rFonts w:ascii="Times New Roman" w:hAnsi="Times New Roman" w:cs="Times New Roman"/>
          <w:b/>
          <w:sz w:val="28"/>
          <w:szCs w:val="28"/>
        </w:rPr>
      </w:pPr>
    </w:p>
    <w:p w14:paraId="16D3CF14" w14:textId="77777777" w:rsidR="00D90083" w:rsidRPr="00330A23" w:rsidRDefault="00D90083" w:rsidP="00083670">
      <w:pPr>
        <w:spacing w:line="360" w:lineRule="auto"/>
        <w:rPr>
          <w:rFonts w:ascii="Times New Roman" w:hAnsi="Times New Roman" w:cs="Times New Roman"/>
          <w:b/>
          <w:sz w:val="28"/>
          <w:szCs w:val="28"/>
        </w:rPr>
      </w:pPr>
    </w:p>
    <w:p w14:paraId="56BC02D0" w14:textId="77777777" w:rsidR="00D90083" w:rsidRPr="00330A23" w:rsidRDefault="00D90083" w:rsidP="00083670">
      <w:pPr>
        <w:spacing w:line="360" w:lineRule="auto"/>
        <w:rPr>
          <w:rFonts w:ascii="Times New Roman" w:hAnsi="Times New Roman" w:cs="Times New Roman"/>
          <w:b/>
          <w:sz w:val="28"/>
          <w:szCs w:val="28"/>
        </w:rPr>
      </w:pPr>
    </w:p>
    <w:p w14:paraId="05C4C985" w14:textId="77777777" w:rsidR="00D90083" w:rsidRPr="00330A23" w:rsidRDefault="00D90083" w:rsidP="00083670">
      <w:pPr>
        <w:spacing w:line="360" w:lineRule="auto"/>
        <w:rPr>
          <w:rFonts w:ascii="Times New Roman" w:hAnsi="Times New Roman" w:cs="Times New Roman"/>
          <w:b/>
          <w:sz w:val="28"/>
          <w:szCs w:val="28"/>
        </w:rPr>
      </w:pPr>
    </w:p>
    <w:p w14:paraId="6973B2A1" w14:textId="77777777" w:rsidR="00D90083" w:rsidRPr="00330A23" w:rsidRDefault="00D90083" w:rsidP="00083670">
      <w:pPr>
        <w:spacing w:line="360" w:lineRule="auto"/>
        <w:rPr>
          <w:rFonts w:ascii="Times New Roman" w:hAnsi="Times New Roman" w:cs="Times New Roman"/>
          <w:b/>
          <w:sz w:val="28"/>
          <w:szCs w:val="28"/>
        </w:rPr>
      </w:pPr>
    </w:p>
    <w:p w14:paraId="1698B6FD" w14:textId="77777777" w:rsidR="00D90083" w:rsidRDefault="00D90083" w:rsidP="00083670">
      <w:pPr>
        <w:spacing w:line="360" w:lineRule="auto"/>
        <w:rPr>
          <w:rFonts w:ascii="Times New Roman" w:hAnsi="Times New Roman" w:cs="Times New Roman"/>
          <w:b/>
          <w:sz w:val="28"/>
          <w:szCs w:val="28"/>
        </w:rPr>
      </w:pPr>
    </w:p>
    <w:p w14:paraId="7BB0BBFB" w14:textId="77777777" w:rsidR="00B20D09" w:rsidRDefault="00B20D09" w:rsidP="00083670">
      <w:pPr>
        <w:spacing w:line="360" w:lineRule="auto"/>
        <w:rPr>
          <w:rFonts w:ascii="Times New Roman" w:hAnsi="Times New Roman" w:cs="Times New Roman"/>
          <w:b/>
          <w:sz w:val="28"/>
          <w:szCs w:val="28"/>
        </w:rPr>
      </w:pPr>
    </w:p>
    <w:p w14:paraId="4628959A" w14:textId="77777777" w:rsidR="00B20D09" w:rsidRDefault="00B20D09" w:rsidP="00083670">
      <w:pPr>
        <w:spacing w:line="360" w:lineRule="auto"/>
        <w:rPr>
          <w:rFonts w:ascii="Times New Roman" w:hAnsi="Times New Roman" w:cs="Times New Roman"/>
          <w:b/>
          <w:sz w:val="28"/>
          <w:szCs w:val="28"/>
        </w:rPr>
      </w:pPr>
    </w:p>
    <w:p w14:paraId="1E0013E2" w14:textId="77777777" w:rsidR="00B20D09" w:rsidRPr="00330A23" w:rsidRDefault="00B20D09" w:rsidP="00083670">
      <w:pPr>
        <w:spacing w:line="360" w:lineRule="auto"/>
        <w:rPr>
          <w:rFonts w:ascii="Times New Roman" w:hAnsi="Times New Roman" w:cs="Times New Roman"/>
          <w:b/>
          <w:sz w:val="28"/>
          <w:szCs w:val="28"/>
        </w:rPr>
      </w:pPr>
    </w:p>
    <w:p w14:paraId="04077DE7" w14:textId="77777777" w:rsidR="005A7A91" w:rsidRPr="00330A23" w:rsidRDefault="005A7A91" w:rsidP="00083670">
      <w:pPr>
        <w:spacing w:line="360" w:lineRule="auto"/>
        <w:rPr>
          <w:rFonts w:ascii="Times New Roman" w:hAnsi="Times New Roman" w:cs="Times New Roman"/>
          <w:b/>
          <w:sz w:val="28"/>
          <w:szCs w:val="28"/>
        </w:rPr>
      </w:pPr>
    </w:p>
    <w:p w14:paraId="2E75AE42" w14:textId="77777777" w:rsidR="00330A23" w:rsidRPr="00330A23" w:rsidRDefault="00F1591B" w:rsidP="00F8328C">
      <w:pPr>
        <w:spacing w:line="360" w:lineRule="auto"/>
        <w:rPr>
          <w:rFonts w:ascii="Times New Roman" w:hAnsi="Times New Roman" w:cs="Times New Roman"/>
          <w:b/>
          <w:sz w:val="28"/>
          <w:szCs w:val="28"/>
        </w:rPr>
      </w:pPr>
      <w:r w:rsidRPr="00330A23">
        <w:rPr>
          <w:rFonts w:ascii="Times New Roman" w:hAnsi="Times New Roman" w:cs="Times New Roman"/>
          <w:b/>
          <w:sz w:val="28"/>
          <w:szCs w:val="28"/>
        </w:rPr>
        <w:lastRenderedPageBreak/>
        <w:t xml:space="preserve">       </w:t>
      </w:r>
      <w:r w:rsidR="00AB3F02" w:rsidRPr="00330A23">
        <w:rPr>
          <w:rFonts w:ascii="Times New Roman" w:hAnsi="Times New Roman" w:cs="Times New Roman"/>
          <w:b/>
          <w:sz w:val="28"/>
          <w:szCs w:val="28"/>
        </w:rPr>
        <w:t xml:space="preserve">                     </w:t>
      </w:r>
      <w:r w:rsidR="00B21E86">
        <w:rPr>
          <w:rFonts w:ascii="Times New Roman" w:hAnsi="Times New Roman" w:cs="Times New Roman"/>
          <w:b/>
          <w:sz w:val="28"/>
          <w:szCs w:val="28"/>
        </w:rPr>
        <w:t xml:space="preserve">       2.  ОПИСАНИЕ ПРЕДПРИЯТИЯ</w:t>
      </w:r>
    </w:p>
    <w:p w14:paraId="73AADB50" w14:textId="77777777" w:rsidR="00330A23" w:rsidRPr="00330A23" w:rsidRDefault="00F8328C" w:rsidP="00330A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законодательству</w:t>
      </w:r>
      <w:r w:rsidR="00330A23" w:rsidRPr="00330A23">
        <w:rPr>
          <w:rFonts w:ascii="Times New Roman" w:hAnsi="Times New Roman" w:cs="Times New Roman"/>
          <w:sz w:val="28"/>
          <w:szCs w:val="28"/>
        </w:rPr>
        <w:t xml:space="preserve"> сельский туризм - это туризм, предполагающий посещение сельской местности, малых городов с численностью населения до пятидесяти тысяч человек с предоставлением услуг по временному размещению (пребыванию), питанию, организации досуга, экскурсионных и иных услуг.</w:t>
      </w:r>
    </w:p>
    <w:p w14:paraId="7CAC74E2"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Также закон вводит понятие аграрного туризма. Под аграрным туризмом для целей Федерального закона № 264-ФЗ понимается вид сельского туризма, предполагающий посещение сельской местности с целью отдыха и ознакомления с деятельностью сельскохозяйственных товаропроизводителей и (или) участия в сельскохозяйственных работах без извлечения материальной выгоды, а также предоставление услуг сельскохозяйственными товаропроизводителями по временному размещению (пребыванию), питанию, организации досуга и предоставлению экскурсионных и иных услуг. При этом поддержка и развитие сельского туризма отнесены к направлениям господдержки развития сельского хозяйства.</w:t>
      </w:r>
      <w:r w:rsidRPr="00330A23">
        <w:rPr>
          <w:rFonts w:ascii="Times New Roman" w:hAnsi="Times New Roman" w:cs="Times New Roman"/>
        </w:rPr>
        <w:t xml:space="preserve"> </w:t>
      </w:r>
    </w:p>
    <w:p w14:paraId="7F0D06C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Понятие же сельского гостевого дома на данный момент установлен в ГОСТ Р 56641-2015 Услуги малых средств размещения. Сельские гостевые дома. Общие требования.</w:t>
      </w:r>
      <w:r w:rsidRPr="00330A23">
        <w:rPr>
          <w:rFonts w:ascii="Times New Roman" w:hAnsi="Times New Roman" w:cs="Times New Roman"/>
        </w:rPr>
        <w:t xml:space="preserve"> </w:t>
      </w:r>
    </w:p>
    <w:p w14:paraId="31CAB45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«Сельский гостевой дом - малое специализированное средство размещения (часто семейное), расположенное в сельской местности или в малых городах, предоставляющее гостям услуги временного проживания, а также дополнительные услуги по организации досу</w:t>
      </w:r>
      <w:r w:rsidR="00B20D09">
        <w:rPr>
          <w:rFonts w:ascii="Times New Roman" w:hAnsi="Times New Roman" w:cs="Times New Roman"/>
          <w:sz w:val="28"/>
          <w:szCs w:val="28"/>
        </w:rPr>
        <w:t>га, питания, экскурсий и другие</w:t>
      </w:r>
      <w:r w:rsidRPr="00330A23">
        <w:rPr>
          <w:rFonts w:ascii="Times New Roman" w:hAnsi="Times New Roman" w:cs="Times New Roman"/>
          <w:sz w:val="28"/>
          <w:szCs w:val="28"/>
        </w:rPr>
        <w:t>»</w:t>
      </w:r>
      <w:r w:rsidR="00B20D09">
        <w:rPr>
          <w:rFonts w:ascii="Times New Roman" w:hAnsi="Times New Roman" w:cs="Times New Roman"/>
          <w:sz w:val="28"/>
          <w:szCs w:val="28"/>
        </w:rPr>
        <w:t>.</w:t>
      </w:r>
    </w:p>
    <w:p w14:paraId="4874A380"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Приказом Федерального агентства по техническому регулированию и метрологии от 23 декабря 2019 г. N 1431-ст «Об отмене национальных стандартов Российской Федерации» данный ГОСТ отменен. Других документов, регулирующих вопросы в области сельского туризма, нет. </w:t>
      </w:r>
    </w:p>
    <w:p w14:paraId="3DB14D0D" w14:textId="77777777" w:rsid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Отмена ГОСТ Р 56641-2015 накладывает определенные сложности в частности к требованиям по оснащению терри</w:t>
      </w:r>
      <w:r w:rsidR="00F8328C">
        <w:rPr>
          <w:rFonts w:ascii="Times New Roman" w:hAnsi="Times New Roman" w:cs="Times New Roman"/>
          <w:sz w:val="28"/>
          <w:szCs w:val="28"/>
        </w:rPr>
        <w:t xml:space="preserve">тории и гостевого дома. </w:t>
      </w:r>
    </w:p>
    <w:p w14:paraId="55E5C69C" w14:textId="77777777" w:rsidR="002117E4" w:rsidRPr="00330A23" w:rsidRDefault="002117E4" w:rsidP="00330A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Гостевой дом планируется открыть для</w:t>
      </w:r>
      <w:r w:rsidR="00AA0638">
        <w:rPr>
          <w:rFonts w:ascii="Times New Roman" w:hAnsi="Times New Roman" w:cs="Times New Roman"/>
          <w:sz w:val="28"/>
          <w:szCs w:val="28"/>
        </w:rPr>
        <w:t xml:space="preserve"> поддержания партнерских связей с</w:t>
      </w:r>
      <w:r>
        <w:rPr>
          <w:rFonts w:ascii="Times New Roman" w:hAnsi="Times New Roman" w:cs="Times New Roman"/>
          <w:sz w:val="28"/>
          <w:szCs w:val="28"/>
        </w:rPr>
        <w:t xml:space="preserve"> ООО «КашинГрад».</w:t>
      </w:r>
    </w:p>
    <w:p w14:paraId="6B01352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ООО «КашинГрад» турфирма, основанная с целью развития этнографического туризма на территории Кашинского района. Несомненно, для организации главной целью является извлечение прибыли, но, чтобы этого достигнуть, нужно иметь перспективные идеи, позволяющие заняться данным видом деятельности. Потому в ассортименте предлагаемых услуг находятся те программы, которые помогают приезжим узнать и понять то место, в которое они прибыли, прочувствовать крестьянский быт, их историю.</w:t>
      </w:r>
    </w:p>
    <w:p w14:paraId="2861C568"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 Владелец фирмы, помимо привлечения туристов из близлежащих областей, занимается ещё отдельными проектами, с углубленной историей нашей ме</w:t>
      </w:r>
      <w:r w:rsidR="00F35FBC">
        <w:rPr>
          <w:rFonts w:ascii="Times New Roman" w:hAnsi="Times New Roman" w:cs="Times New Roman"/>
          <w:sz w:val="28"/>
          <w:szCs w:val="28"/>
        </w:rPr>
        <w:t>стности: музей «ДомЪ Крестьянина</w:t>
      </w:r>
      <w:r w:rsidRPr="00330A23">
        <w:rPr>
          <w:rFonts w:ascii="Times New Roman" w:hAnsi="Times New Roman" w:cs="Times New Roman"/>
          <w:sz w:val="28"/>
          <w:szCs w:val="28"/>
        </w:rPr>
        <w:t xml:space="preserve">» и Дом творчества «Жар-птица». </w:t>
      </w:r>
    </w:p>
    <w:p w14:paraId="49DEFA5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На сегодняшний день сельский туризм активно развивается на территории Тверской области. Для турфирмы этот вид туризма может оказаться одни из влияющих факторов на дальнейшие развитие «КашинГрад». Если организация заинтересуется привлечением туристов не только с ознакомлением местной историей, но и более глубоко погружения в деревенский быт (это те же занятие огородом, животными), то значительно повыситься и контингент прибывающих в Кашине.</w:t>
      </w:r>
    </w:p>
    <w:p w14:paraId="0A36304D"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Этот бизнес-план полезен тем, что «КашинГрад» сможет осуществить развитие своей программы не на один экскурсионный день. У них появится возможность «задержать» приезжающих гостей более «пышной» программой, которую в будущем могут реализовать с помощью дома (или его территории), а для молодого гостевого дома – это шанс на получение не только прибыли и сотрудничество одной из главных турфирм Кашинского района, но и развитие целевой аудитории, которая сможет порекомендовать и/или снова вернутся. </w:t>
      </w:r>
    </w:p>
    <w:p w14:paraId="5BE7ADE6" w14:textId="77777777" w:rsidR="00BD4581" w:rsidRDefault="00BD4581" w:rsidP="00330A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Собственник дома – Ковалев Алексей Андреевич.</w:t>
      </w:r>
    </w:p>
    <w:p w14:paraId="620725A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 xml:space="preserve">Дом находится на земельном участке площадью 2100 кв.м., на котором расположен хлев, русская баня, огород, небольшие парковочные места (2-3 легковые машины). </w:t>
      </w:r>
    </w:p>
    <w:p w14:paraId="473D1E8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Общая площадь дома составляет 94 кв.м. Он оборудован электроснабжением, водопроводом, канализацией, газоснабжением, так же проведена сеть Интернет. Фотографи</w:t>
      </w:r>
      <w:r w:rsidR="00B20D09">
        <w:rPr>
          <w:rFonts w:ascii="Times New Roman" w:hAnsi="Times New Roman" w:cs="Times New Roman"/>
          <w:sz w:val="28"/>
          <w:szCs w:val="28"/>
        </w:rPr>
        <w:t>я дома представлена на Рисунке 1</w:t>
      </w:r>
      <w:r w:rsidRPr="00330A23">
        <w:rPr>
          <w:rFonts w:ascii="Times New Roman" w:hAnsi="Times New Roman" w:cs="Times New Roman"/>
          <w:sz w:val="28"/>
          <w:szCs w:val="28"/>
        </w:rPr>
        <w:t>.</w:t>
      </w:r>
    </w:p>
    <w:p w14:paraId="0EC85811" w14:textId="77777777" w:rsidR="00330A23" w:rsidRPr="00330A23" w:rsidRDefault="00330A23" w:rsidP="00330A23">
      <w:pPr>
        <w:spacing w:after="0" w:line="360" w:lineRule="auto"/>
        <w:ind w:firstLine="709"/>
        <w:jc w:val="center"/>
        <w:rPr>
          <w:rFonts w:ascii="Times New Roman" w:hAnsi="Times New Roman" w:cs="Times New Roman"/>
          <w:sz w:val="28"/>
          <w:szCs w:val="28"/>
        </w:rPr>
      </w:pPr>
      <w:r w:rsidRPr="00330A23">
        <w:rPr>
          <w:rFonts w:ascii="Times New Roman" w:hAnsi="Times New Roman" w:cs="Times New Roman"/>
          <w:noProof/>
          <w:sz w:val="28"/>
          <w:szCs w:val="28"/>
          <w:lang w:eastAsia="ru-RU"/>
        </w:rPr>
        <w:drawing>
          <wp:inline distT="0" distB="0" distL="0" distR="0" wp14:anchorId="630F506E" wp14:editId="5D8D7B01">
            <wp:extent cx="4094922" cy="1842824"/>
            <wp:effectExtent l="0" t="0" r="1270" b="508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aVkmdMe8q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04771" cy="1847256"/>
                    </a:xfrm>
                    <a:prstGeom prst="rect">
                      <a:avLst/>
                    </a:prstGeom>
                  </pic:spPr>
                </pic:pic>
              </a:graphicData>
            </a:graphic>
          </wp:inline>
        </w:drawing>
      </w:r>
    </w:p>
    <w:p w14:paraId="36E73ACD" w14:textId="77777777" w:rsidR="00330A23" w:rsidRPr="00330A23" w:rsidRDefault="00B20D09" w:rsidP="00330A23">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Рисунок 1</w:t>
      </w:r>
      <w:r w:rsidR="00CD5159">
        <w:rPr>
          <w:rFonts w:ascii="Times New Roman" w:hAnsi="Times New Roman" w:cs="Times New Roman"/>
          <w:sz w:val="28"/>
          <w:szCs w:val="28"/>
        </w:rPr>
        <w:t>. Фото дома</w:t>
      </w:r>
    </w:p>
    <w:p w14:paraId="5FC78DE8" w14:textId="77777777" w:rsidR="00330A23" w:rsidRPr="00330A23" w:rsidRDefault="00330A23" w:rsidP="00330A23">
      <w:pPr>
        <w:tabs>
          <w:tab w:val="left" w:pos="720"/>
        </w:tabs>
        <w:spacing w:after="0" w:line="360" w:lineRule="auto"/>
        <w:ind w:left="11"/>
        <w:jc w:val="both"/>
        <w:rPr>
          <w:rFonts w:ascii="Times New Roman" w:eastAsia="Times New Roman" w:hAnsi="Times New Roman" w:cs="Times New Roman"/>
          <w:sz w:val="28"/>
          <w:szCs w:val="28"/>
          <w:shd w:val="clear" w:color="auto" w:fill="FFFFFF"/>
          <w:lang w:eastAsia="ru-RU"/>
        </w:rPr>
      </w:pPr>
      <w:r w:rsidRPr="00330A23">
        <w:rPr>
          <w:rFonts w:ascii="Times New Roman" w:eastAsia="Times New Roman" w:hAnsi="Times New Roman" w:cs="Times New Roman"/>
          <w:sz w:val="28"/>
          <w:szCs w:val="28"/>
          <w:shd w:val="clear" w:color="auto" w:fill="FFFFFF"/>
          <w:lang w:eastAsia="ru-RU"/>
        </w:rPr>
        <w:tab/>
        <w:t xml:space="preserve">Для досуга туристов планируется обустроить зону отдыха: установить беседку, гамак, мангал и качели. </w:t>
      </w:r>
    </w:p>
    <w:p w14:paraId="059BE968" w14:textId="77777777" w:rsidR="00330A23" w:rsidRPr="00330A23" w:rsidRDefault="00330A23" w:rsidP="00330A23">
      <w:pPr>
        <w:spacing w:after="0" w:line="360" w:lineRule="auto"/>
        <w:ind w:firstLine="708"/>
        <w:jc w:val="both"/>
        <w:rPr>
          <w:rFonts w:ascii="Times New Roman" w:eastAsia="Calibri" w:hAnsi="Times New Roman" w:cs="Times New Roman"/>
          <w:sz w:val="28"/>
          <w:szCs w:val="28"/>
        </w:rPr>
      </w:pPr>
      <w:r w:rsidRPr="00330A23">
        <w:rPr>
          <w:rFonts w:ascii="Times New Roman" w:eastAsia="Calibri" w:hAnsi="Times New Roman" w:cs="Times New Roman"/>
          <w:sz w:val="28"/>
          <w:szCs w:val="28"/>
        </w:rPr>
        <w:t>По плану в гостевом доме можно принимать до 6-ти человек.</w:t>
      </w:r>
    </w:p>
    <w:p w14:paraId="4955F261" w14:textId="77777777" w:rsidR="00330A23" w:rsidRPr="00330A23" w:rsidRDefault="00330A23" w:rsidP="00330A23">
      <w:pPr>
        <w:shd w:val="clear" w:color="auto" w:fill="FFFFFF"/>
        <w:spacing w:after="0" w:line="360" w:lineRule="auto"/>
        <w:ind w:firstLine="709"/>
        <w:jc w:val="both"/>
        <w:textAlignment w:val="baseline"/>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Организация приема гостей будет осуществляться хозяином гостевого дома. Для размещения, туристу необходимо заполнить анкету гостя и после его выезда так же предоставляется анкета с целью выявления положительных и отрицательных сторон. Анк</w:t>
      </w:r>
      <w:r w:rsidR="00F16FAC">
        <w:rPr>
          <w:rFonts w:ascii="Times New Roman" w:eastAsia="Times New Roman" w:hAnsi="Times New Roman" w:cs="Times New Roman"/>
          <w:sz w:val="28"/>
          <w:szCs w:val="28"/>
          <w:lang w:eastAsia="ru-RU"/>
        </w:rPr>
        <w:t>еты представлены в Приложение А</w:t>
      </w:r>
      <w:r w:rsidR="002117E4">
        <w:rPr>
          <w:rFonts w:ascii="Times New Roman" w:eastAsia="Times New Roman" w:hAnsi="Times New Roman" w:cs="Times New Roman"/>
          <w:sz w:val="28"/>
          <w:szCs w:val="28"/>
          <w:lang w:eastAsia="ru-RU"/>
        </w:rPr>
        <w:t>.</w:t>
      </w:r>
    </w:p>
    <w:p w14:paraId="0140448A"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Бизнес будет зарегистрирован в качестве ИП с упрощ</w:t>
      </w:r>
      <w:r w:rsidR="00F04E55">
        <w:rPr>
          <w:rFonts w:ascii="Times New Roman" w:hAnsi="Times New Roman" w:cs="Times New Roman"/>
          <w:sz w:val="28"/>
          <w:szCs w:val="28"/>
        </w:rPr>
        <w:t>енной системой налогообложения. Основ</w:t>
      </w:r>
      <w:r w:rsidRPr="00330A23">
        <w:rPr>
          <w:rFonts w:ascii="Times New Roman" w:hAnsi="Times New Roman" w:cs="Times New Roman"/>
          <w:sz w:val="28"/>
          <w:szCs w:val="28"/>
        </w:rPr>
        <w:t xml:space="preserve">ой целью гостевого дома является извлечение прибыли. </w:t>
      </w:r>
    </w:p>
    <w:p w14:paraId="199218AF"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Смысл развития данного бизнес-плана заключается в погружении городских жителей в сельскую среду, которые смогут ходить на рыбалку, собирать в лесу грибы и ягоды, познакомиться с культурой и бытом местных жителей, питаться экологически чистыми продуктами, общаться с животными и наслаждать местной природой. </w:t>
      </w:r>
    </w:p>
    <w:p w14:paraId="14C9AE0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 xml:space="preserve">Структура управления гостевым домом также проста. Руководство осуществляет собственник проекта, находясь постоянно при гостевом доме. Вспомогательные функции по уборке дома и территории, стирке и т.п. занимаются члены семьи. </w:t>
      </w:r>
    </w:p>
    <w:p w14:paraId="1826B161" w14:textId="77777777" w:rsidR="00330A23" w:rsidRPr="00330A23" w:rsidRDefault="00330A23" w:rsidP="00330A23">
      <w:pPr>
        <w:jc w:val="both"/>
        <w:rPr>
          <w:rFonts w:ascii="Times New Roman" w:hAnsi="Times New Roman" w:cs="Times New Roman"/>
          <w:sz w:val="28"/>
          <w:szCs w:val="28"/>
        </w:rPr>
      </w:pPr>
      <w:r w:rsidRPr="00330A23">
        <w:rPr>
          <w:rFonts w:ascii="Times New Roman" w:hAnsi="Times New Roman" w:cs="Times New Roman"/>
          <w:sz w:val="28"/>
          <w:szCs w:val="28"/>
        </w:rPr>
        <w:tab/>
        <w:t>Объем первоначальных влож</w:t>
      </w:r>
      <w:r w:rsidR="00BD4581">
        <w:rPr>
          <w:rFonts w:ascii="Times New Roman" w:hAnsi="Times New Roman" w:cs="Times New Roman"/>
          <w:sz w:val="28"/>
          <w:szCs w:val="28"/>
        </w:rPr>
        <w:t>ений в проект составляет 322 114</w:t>
      </w:r>
      <w:r w:rsidRPr="00330A23">
        <w:rPr>
          <w:rFonts w:ascii="Times New Roman" w:hAnsi="Times New Roman" w:cs="Times New Roman"/>
          <w:sz w:val="28"/>
          <w:szCs w:val="28"/>
        </w:rPr>
        <w:t xml:space="preserve"> рублей.</w:t>
      </w:r>
    </w:p>
    <w:p w14:paraId="1F6F9C1C"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Инвестиционные затраты в основном будут направлены на обустройство участка, приобретение оборудования.</w:t>
      </w:r>
    </w:p>
    <w:p w14:paraId="17C4B368" w14:textId="77777777" w:rsidR="00AB3F02" w:rsidRPr="00330A23" w:rsidRDefault="00AB3F02" w:rsidP="00083670">
      <w:pPr>
        <w:spacing w:line="360" w:lineRule="auto"/>
        <w:rPr>
          <w:rFonts w:ascii="Times New Roman" w:hAnsi="Times New Roman" w:cs="Times New Roman"/>
          <w:b/>
          <w:sz w:val="28"/>
          <w:szCs w:val="28"/>
        </w:rPr>
      </w:pPr>
    </w:p>
    <w:p w14:paraId="702354B6" w14:textId="77777777" w:rsidR="00AB3F02" w:rsidRPr="00330A23" w:rsidRDefault="00AB3F02" w:rsidP="00083670">
      <w:pPr>
        <w:spacing w:line="360" w:lineRule="auto"/>
        <w:rPr>
          <w:rFonts w:ascii="Times New Roman" w:hAnsi="Times New Roman" w:cs="Times New Roman"/>
          <w:b/>
          <w:sz w:val="28"/>
          <w:szCs w:val="28"/>
        </w:rPr>
      </w:pPr>
    </w:p>
    <w:p w14:paraId="1675CDF5" w14:textId="77777777" w:rsidR="00AB3F02" w:rsidRPr="00330A23" w:rsidRDefault="00AB3F02" w:rsidP="00083670">
      <w:pPr>
        <w:spacing w:line="360" w:lineRule="auto"/>
        <w:rPr>
          <w:rFonts w:ascii="Times New Roman" w:hAnsi="Times New Roman" w:cs="Times New Roman"/>
          <w:b/>
          <w:sz w:val="28"/>
          <w:szCs w:val="28"/>
        </w:rPr>
      </w:pPr>
    </w:p>
    <w:p w14:paraId="406AE73A" w14:textId="77777777" w:rsidR="00AB3F02" w:rsidRPr="00330A23" w:rsidRDefault="00AB3F02" w:rsidP="00083670">
      <w:pPr>
        <w:spacing w:line="360" w:lineRule="auto"/>
        <w:rPr>
          <w:rFonts w:ascii="Times New Roman" w:hAnsi="Times New Roman" w:cs="Times New Roman"/>
          <w:b/>
          <w:sz w:val="28"/>
          <w:szCs w:val="28"/>
        </w:rPr>
      </w:pPr>
    </w:p>
    <w:p w14:paraId="603570E3" w14:textId="77777777" w:rsidR="00AB3F02" w:rsidRPr="00330A23" w:rsidRDefault="00AB3F02" w:rsidP="00083670">
      <w:pPr>
        <w:spacing w:line="360" w:lineRule="auto"/>
        <w:rPr>
          <w:rFonts w:ascii="Times New Roman" w:hAnsi="Times New Roman" w:cs="Times New Roman"/>
          <w:b/>
          <w:sz w:val="28"/>
          <w:szCs w:val="28"/>
        </w:rPr>
      </w:pPr>
    </w:p>
    <w:p w14:paraId="7D38A5FA" w14:textId="77777777" w:rsidR="00AB3F02" w:rsidRPr="00330A23" w:rsidRDefault="00AB3F02" w:rsidP="00083670">
      <w:pPr>
        <w:spacing w:line="360" w:lineRule="auto"/>
        <w:rPr>
          <w:rFonts w:ascii="Times New Roman" w:hAnsi="Times New Roman" w:cs="Times New Roman"/>
          <w:b/>
          <w:sz w:val="28"/>
          <w:szCs w:val="28"/>
        </w:rPr>
      </w:pPr>
    </w:p>
    <w:p w14:paraId="01446F25" w14:textId="77777777" w:rsidR="00AB3F02" w:rsidRPr="00330A23" w:rsidRDefault="00AB3F02" w:rsidP="00083670">
      <w:pPr>
        <w:spacing w:line="360" w:lineRule="auto"/>
        <w:rPr>
          <w:rFonts w:ascii="Times New Roman" w:hAnsi="Times New Roman" w:cs="Times New Roman"/>
          <w:b/>
          <w:sz w:val="28"/>
          <w:szCs w:val="28"/>
        </w:rPr>
      </w:pPr>
    </w:p>
    <w:p w14:paraId="396893B7" w14:textId="77777777" w:rsidR="00AB3F02" w:rsidRPr="00330A23" w:rsidRDefault="00AB3F02" w:rsidP="00083670">
      <w:pPr>
        <w:spacing w:line="360" w:lineRule="auto"/>
        <w:rPr>
          <w:rFonts w:ascii="Times New Roman" w:hAnsi="Times New Roman" w:cs="Times New Roman"/>
          <w:b/>
          <w:sz w:val="28"/>
          <w:szCs w:val="28"/>
        </w:rPr>
      </w:pPr>
    </w:p>
    <w:p w14:paraId="7BF7B2F0" w14:textId="77777777" w:rsidR="00AB3F02" w:rsidRPr="00330A23" w:rsidRDefault="00AB3F02" w:rsidP="00083670">
      <w:pPr>
        <w:spacing w:line="360" w:lineRule="auto"/>
        <w:rPr>
          <w:rFonts w:ascii="Times New Roman" w:hAnsi="Times New Roman" w:cs="Times New Roman"/>
          <w:b/>
          <w:sz w:val="28"/>
          <w:szCs w:val="28"/>
        </w:rPr>
      </w:pPr>
    </w:p>
    <w:p w14:paraId="68989639" w14:textId="77777777" w:rsidR="00AB3F02" w:rsidRPr="00330A23" w:rsidRDefault="00AB3F02" w:rsidP="00083670">
      <w:pPr>
        <w:spacing w:line="360" w:lineRule="auto"/>
        <w:rPr>
          <w:rFonts w:ascii="Times New Roman" w:hAnsi="Times New Roman" w:cs="Times New Roman"/>
          <w:b/>
          <w:sz w:val="28"/>
          <w:szCs w:val="28"/>
        </w:rPr>
      </w:pPr>
    </w:p>
    <w:p w14:paraId="40C7FE6B" w14:textId="77777777" w:rsidR="00AB3F02" w:rsidRPr="00330A23" w:rsidRDefault="00AB3F02" w:rsidP="00083670">
      <w:pPr>
        <w:spacing w:line="360" w:lineRule="auto"/>
        <w:rPr>
          <w:rFonts w:ascii="Times New Roman" w:hAnsi="Times New Roman" w:cs="Times New Roman"/>
          <w:b/>
          <w:sz w:val="28"/>
          <w:szCs w:val="28"/>
        </w:rPr>
      </w:pPr>
    </w:p>
    <w:p w14:paraId="5378366C" w14:textId="77777777" w:rsidR="00AB3F02" w:rsidRPr="00330A23" w:rsidRDefault="00AB3F02" w:rsidP="00083670">
      <w:pPr>
        <w:spacing w:line="360" w:lineRule="auto"/>
        <w:rPr>
          <w:rFonts w:ascii="Times New Roman" w:hAnsi="Times New Roman" w:cs="Times New Roman"/>
          <w:b/>
          <w:sz w:val="28"/>
          <w:szCs w:val="28"/>
        </w:rPr>
      </w:pPr>
    </w:p>
    <w:p w14:paraId="45CCA81F" w14:textId="77777777" w:rsidR="00AB3F02" w:rsidRPr="00330A23" w:rsidRDefault="00AB3F02" w:rsidP="00083670">
      <w:pPr>
        <w:spacing w:line="360" w:lineRule="auto"/>
        <w:rPr>
          <w:rFonts w:ascii="Times New Roman" w:hAnsi="Times New Roman" w:cs="Times New Roman"/>
          <w:b/>
          <w:sz w:val="28"/>
          <w:szCs w:val="28"/>
        </w:rPr>
      </w:pPr>
    </w:p>
    <w:p w14:paraId="575A93C3" w14:textId="77777777" w:rsidR="004D2F65" w:rsidRDefault="004D2F65" w:rsidP="00083670">
      <w:pPr>
        <w:spacing w:line="360" w:lineRule="auto"/>
        <w:rPr>
          <w:rFonts w:ascii="Times New Roman" w:hAnsi="Times New Roman" w:cs="Times New Roman"/>
          <w:b/>
          <w:sz w:val="28"/>
          <w:szCs w:val="28"/>
        </w:rPr>
      </w:pPr>
    </w:p>
    <w:p w14:paraId="48E38C43" w14:textId="77777777" w:rsidR="00565924" w:rsidRPr="00330A23" w:rsidRDefault="00565924" w:rsidP="00083670">
      <w:pPr>
        <w:spacing w:line="360" w:lineRule="auto"/>
        <w:rPr>
          <w:rFonts w:ascii="Times New Roman" w:hAnsi="Times New Roman" w:cs="Times New Roman"/>
          <w:b/>
          <w:sz w:val="28"/>
          <w:szCs w:val="28"/>
        </w:rPr>
      </w:pPr>
    </w:p>
    <w:p w14:paraId="644FA9D6" w14:textId="77777777" w:rsidR="007A2B08" w:rsidRDefault="004D2F65" w:rsidP="00083670">
      <w:pPr>
        <w:spacing w:line="360" w:lineRule="auto"/>
        <w:rPr>
          <w:rFonts w:ascii="Times New Roman" w:hAnsi="Times New Roman" w:cs="Times New Roman"/>
          <w:b/>
          <w:sz w:val="28"/>
          <w:szCs w:val="28"/>
        </w:rPr>
      </w:pPr>
      <w:r w:rsidRPr="00330A23">
        <w:rPr>
          <w:rFonts w:ascii="Times New Roman" w:hAnsi="Times New Roman" w:cs="Times New Roman"/>
          <w:b/>
          <w:sz w:val="28"/>
          <w:szCs w:val="28"/>
        </w:rPr>
        <w:t xml:space="preserve">       </w:t>
      </w:r>
      <w:r w:rsidR="00B20D09">
        <w:rPr>
          <w:rFonts w:ascii="Times New Roman" w:hAnsi="Times New Roman" w:cs="Times New Roman"/>
          <w:b/>
          <w:sz w:val="28"/>
          <w:szCs w:val="28"/>
        </w:rPr>
        <w:t xml:space="preserve">                  </w:t>
      </w:r>
    </w:p>
    <w:p w14:paraId="5C88B9CF" w14:textId="5F337059" w:rsidR="00AB3F02" w:rsidRPr="00330A23" w:rsidRDefault="00394C8F" w:rsidP="007A2B08">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3. ОПИСАНИЕ ВИДОВ ПРОДУКЦИИ (УСЛУГ)</w:t>
      </w:r>
    </w:p>
    <w:p w14:paraId="044D2161" w14:textId="77777777" w:rsidR="00330A23" w:rsidRPr="00B3396A" w:rsidRDefault="00330A23" w:rsidP="00B3396A">
      <w:pPr>
        <w:spacing w:after="0" w:line="360" w:lineRule="auto"/>
        <w:ind w:firstLine="709"/>
        <w:jc w:val="both"/>
        <w:rPr>
          <w:rFonts w:ascii="Times New Roman" w:hAnsi="Times New Roman" w:cs="Times New Roman"/>
          <w:b/>
          <w:sz w:val="28"/>
          <w:szCs w:val="28"/>
        </w:rPr>
      </w:pPr>
      <w:r w:rsidRPr="00330A23">
        <w:rPr>
          <w:rFonts w:ascii="Times New Roman" w:hAnsi="Times New Roman" w:cs="Times New Roman"/>
          <w:sz w:val="28"/>
          <w:szCs w:val="28"/>
        </w:rPr>
        <w:t xml:space="preserve">Услуга — вид деятельности и результат непосредственного взаимодействия исполнителя услуги и ее потребителя, направленный на удовлетворение потребностей потребителя. </w:t>
      </w:r>
    </w:p>
    <w:p w14:paraId="1E063E49"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 xml:space="preserve">Гостевые дома – они более приближенные к быту, к реальным условиям, поэтому большинство тех услуг, которые оказывают в отелях почти нет, а если и есть, например, мини-бары, уборка – за дополнительную плату. </w:t>
      </w:r>
    </w:p>
    <w:p w14:paraId="70904B43"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 xml:space="preserve">Основными услугами, что </w:t>
      </w:r>
      <w:r w:rsidR="00B21E86">
        <w:rPr>
          <w:rFonts w:ascii="Times New Roman" w:hAnsi="Times New Roman" w:cs="Times New Roman"/>
          <w:sz w:val="28"/>
          <w:szCs w:val="28"/>
        </w:rPr>
        <w:t>будут предоставляться в разрабатываемом проекте</w:t>
      </w:r>
      <w:r w:rsidRPr="00330A23">
        <w:rPr>
          <w:rFonts w:ascii="Times New Roman" w:hAnsi="Times New Roman" w:cs="Times New Roman"/>
          <w:sz w:val="28"/>
          <w:szCs w:val="28"/>
        </w:rPr>
        <w:t xml:space="preserve"> - непосредственно, размещение и питание. Дополнительными – организация проведение мастер-классов по декоративно-прикладному творчеству, так же изготовление банных веников,</w:t>
      </w:r>
      <w:r w:rsidRPr="00330A23">
        <w:rPr>
          <w:rFonts w:ascii="Times New Roman" w:hAnsi="Times New Roman" w:cs="Times New Roman"/>
        </w:rPr>
        <w:t xml:space="preserve"> </w:t>
      </w:r>
      <w:r w:rsidRPr="00330A23">
        <w:rPr>
          <w:rFonts w:ascii="Times New Roman" w:hAnsi="Times New Roman" w:cs="Times New Roman"/>
          <w:sz w:val="28"/>
          <w:szCs w:val="28"/>
        </w:rPr>
        <w:t>заготовка трав для чая, дополнительные спальные принадлежности, аренда туристско-спортивного снаряжения и стоянка.</w:t>
      </w:r>
    </w:p>
    <w:p w14:paraId="6AA433E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Для гостей будет создано 2 комнаты 6 спальных мест. Срок пребывания гостей на территории «РусДом</w:t>
      </w:r>
      <w:r w:rsidR="00B21E86">
        <w:rPr>
          <w:rFonts w:ascii="Times New Roman" w:hAnsi="Times New Roman" w:cs="Times New Roman"/>
          <w:sz w:val="28"/>
          <w:szCs w:val="28"/>
        </w:rPr>
        <w:t>а</w:t>
      </w:r>
      <w:r w:rsidRPr="00330A23">
        <w:rPr>
          <w:rFonts w:ascii="Times New Roman" w:hAnsi="Times New Roman" w:cs="Times New Roman"/>
          <w:sz w:val="28"/>
          <w:szCs w:val="28"/>
        </w:rPr>
        <w:t>» среднем может длиться от 2 до 10 дней.</w:t>
      </w:r>
    </w:p>
    <w:p w14:paraId="386770B2"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Питание 3-х разовое организуется хозяевами сельского гостевого дома, либо гости готовят самостоятельно</w:t>
      </w:r>
      <w:r w:rsidR="00F671A6">
        <w:rPr>
          <w:rFonts w:ascii="Times New Roman" w:hAnsi="Times New Roman" w:cs="Times New Roman"/>
          <w:sz w:val="28"/>
          <w:szCs w:val="28"/>
        </w:rPr>
        <w:t xml:space="preserve"> (при желании)</w:t>
      </w:r>
      <w:r w:rsidRPr="00330A23">
        <w:rPr>
          <w:rFonts w:ascii="Times New Roman" w:hAnsi="Times New Roman" w:cs="Times New Roman"/>
          <w:sz w:val="28"/>
          <w:szCs w:val="28"/>
        </w:rPr>
        <w:t>.</w:t>
      </w:r>
    </w:p>
    <w:p w14:paraId="735B1F59"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Расчет стоимости предоставляемых услуг представлен в Таблице 1.</w:t>
      </w:r>
    </w:p>
    <w:p w14:paraId="09CE8C80"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Таблица 1. Расчет стоимости предоставляемых услуг.</w:t>
      </w:r>
    </w:p>
    <w:tbl>
      <w:tblPr>
        <w:tblStyle w:val="af0"/>
        <w:tblW w:w="5000" w:type="pct"/>
        <w:tblLook w:val="04A0" w:firstRow="1" w:lastRow="0" w:firstColumn="1" w:lastColumn="0" w:noHBand="0" w:noVBand="1"/>
      </w:tblPr>
      <w:tblGrid>
        <w:gridCol w:w="701"/>
        <w:gridCol w:w="2271"/>
        <w:gridCol w:w="2947"/>
        <w:gridCol w:w="1705"/>
        <w:gridCol w:w="1721"/>
      </w:tblGrid>
      <w:tr w:rsidR="00330A23" w:rsidRPr="00330A23" w14:paraId="0E37FEA9" w14:textId="77777777" w:rsidTr="00330A23">
        <w:tc>
          <w:tcPr>
            <w:tcW w:w="375" w:type="pct"/>
          </w:tcPr>
          <w:p w14:paraId="53F0C505" w14:textId="77777777" w:rsidR="00330A23" w:rsidRPr="00330A23" w:rsidRDefault="00330A23" w:rsidP="00330A23">
            <w:pPr>
              <w:jc w:val="center"/>
              <w:rPr>
                <w:sz w:val="28"/>
                <w:szCs w:val="28"/>
              </w:rPr>
            </w:pPr>
            <w:r w:rsidRPr="00330A23">
              <w:rPr>
                <w:sz w:val="28"/>
                <w:szCs w:val="28"/>
              </w:rPr>
              <w:t>№ п/п</w:t>
            </w:r>
          </w:p>
        </w:tc>
        <w:tc>
          <w:tcPr>
            <w:tcW w:w="1215" w:type="pct"/>
          </w:tcPr>
          <w:p w14:paraId="56C32556" w14:textId="77777777" w:rsidR="00330A23" w:rsidRPr="00330A23" w:rsidRDefault="00330A23" w:rsidP="00330A23">
            <w:pPr>
              <w:jc w:val="center"/>
              <w:rPr>
                <w:sz w:val="28"/>
                <w:szCs w:val="28"/>
              </w:rPr>
            </w:pPr>
            <w:r w:rsidRPr="00330A23">
              <w:rPr>
                <w:sz w:val="28"/>
                <w:szCs w:val="28"/>
              </w:rPr>
              <w:t>Наименование</w:t>
            </w:r>
          </w:p>
        </w:tc>
        <w:tc>
          <w:tcPr>
            <w:tcW w:w="1577" w:type="pct"/>
          </w:tcPr>
          <w:p w14:paraId="177C29E3" w14:textId="77777777" w:rsidR="00330A23" w:rsidRPr="00330A23" w:rsidRDefault="00330A23" w:rsidP="00330A23">
            <w:pPr>
              <w:jc w:val="center"/>
              <w:rPr>
                <w:sz w:val="28"/>
                <w:szCs w:val="28"/>
              </w:rPr>
            </w:pPr>
            <w:r w:rsidRPr="00330A23">
              <w:rPr>
                <w:sz w:val="28"/>
                <w:szCs w:val="28"/>
              </w:rPr>
              <w:t>Описание услуги</w:t>
            </w:r>
          </w:p>
        </w:tc>
        <w:tc>
          <w:tcPr>
            <w:tcW w:w="912" w:type="pct"/>
          </w:tcPr>
          <w:p w14:paraId="115FB48C" w14:textId="77777777" w:rsidR="00330A23" w:rsidRPr="00330A23" w:rsidRDefault="00330A23" w:rsidP="00330A23">
            <w:pPr>
              <w:jc w:val="center"/>
              <w:rPr>
                <w:sz w:val="28"/>
                <w:szCs w:val="28"/>
              </w:rPr>
            </w:pPr>
            <w:r w:rsidRPr="00330A23">
              <w:rPr>
                <w:sz w:val="28"/>
                <w:szCs w:val="28"/>
              </w:rPr>
              <w:t>Стоимость, руб.</w:t>
            </w:r>
          </w:p>
        </w:tc>
        <w:tc>
          <w:tcPr>
            <w:tcW w:w="921" w:type="pct"/>
          </w:tcPr>
          <w:p w14:paraId="1F9E127D" w14:textId="77777777" w:rsidR="00330A23" w:rsidRPr="00330A23" w:rsidRDefault="00330A23" w:rsidP="00330A23">
            <w:pPr>
              <w:jc w:val="center"/>
              <w:rPr>
                <w:sz w:val="28"/>
                <w:szCs w:val="28"/>
              </w:rPr>
            </w:pPr>
            <w:r w:rsidRPr="00330A23">
              <w:rPr>
                <w:sz w:val="28"/>
                <w:szCs w:val="28"/>
              </w:rPr>
              <w:t xml:space="preserve">Примечание </w:t>
            </w:r>
          </w:p>
        </w:tc>
      </w:tr>
      <w:tr w:rsidR="00330A23" w:rsidRPr="00330A23" w14:paraId="40AF924F" w14:textId="77777777" w:rsidTr="00330A23">
        <w:trPr>
          <w:trHeight w:val="331"/>
        </w:trPr>
        <w:tc>
          <w:tcPr>
            <w:tcW w:w="375" w:type="pct"/>
          </w:tcPr>
          <w:p w14:paraId="1531442E" w14:textId="77777777" w:rsidR="00330A23" w:rsidRPr="00330A23" w:rsidRDefault="00330A23" w:rsidP="00330A23">
            <w:pPr>
              <w:jc w:val="center"/>
              <w:rPr>
                <w:sz w:val="28"/>
                <w:szCs w:val="28"/>
              </w:rPr>
            </w:pPr>
            <w:r w:rsidRPr="00330A23">
              <w:rPr>
                <w:sz w:val="28"/>
                <w:szCs w:val="28"/>
              </w:rPr>
              <w:t>1</w:t>
            </w:r>
          </w:p>
        </w:tc>
        <w:tc>
          <w:tcPr>
            <w:tcW w:w="1215" w:type="pct"/>
          </w:tcPr>
          <w:p w14:paraId="1E1167B0" w14:textId="77777777" w:rsidR="00330A23" w:rsidRPr="00330A23" w:rsidRDefault="00330A23" w:rsidP="00330A23">
            <w:pPr>
              <w:jc w:val="center"/>
              <w:rPr>
                <w:sz w:val="28"/>
                <w:szCs w:val="28"/>
              </w:rPr>
            </w:pPr>
            <w:r w:rsidRPr="00330A23">
              <w:rPr>
                <w:sz w:val="28"/>
                <w:szCs w:val="28"/>
              </w:rPr>
              <w:t>2</w:t>
            </w:r>
          </w:p>
        </w:tc>
        <w:tc>
          <w:tcPr>
            <w:tcW w:w="1577" w:type="pct"/>
          </w:tcPr>
          <w:p w14:paraId="1CC38FA6" w14:textId="77777777" w:rsidR="00330A23" w:rsidRPr="00330A23" w:rsidRDefault="00330A23" w:rsidP="00330A23">
            <w:pPr>
              <w:jc w:val="center"/>
              <w:rPr>
                <w:sz w:val="28"/>
                <w:szCs w:val="28"/>
              </w:rPr>
            </w:pPr>
            <w:r w:rsidRPr="00330A23">
              <w:rPr>
                <w:sz w:val="28"/>
                <w:szCs w:val="28"/>
              </w:rPr>
              <w:t>3</w:t>
            </w:r>
          </w:p>
        </w:tc>
        <w:tc>
          <w:tcPr>
            <w:tcW w:w="912" w:type="pct"/>
          </w:tcPr>
          <w:p w14:paraId="156A9C70" w14:textId="77777777" w:rsidR="00330A23" w:rsidRPr="00330A23" w:rsidRDefault="00330A23" w:rsidP="00330A23">
            <w:pPr>
              <w:jc w:val="center"/>
              <w:rPr>
                <w:sz w:val="28"/>
                <w:szCs w:val="28"/>
              </w:rPr>
            </w:pPr>
            <w:r w:rsidRPr="00330A23">
              <w:rPr>
                <w:sz w:val="28"/>
                <w:szCs w:val="28"/>
              </w:rPr>
              <w:t>4</w:t>
            </w:r>
          </w:p>
        </w:tc>
        <w:tc>
          <w:tcPr>
            <w:tcW w:w="921" w:type="pct"/>
          </w:tcPr>
          <w:p w14:paraId="360032F4" w14:textId="77777777" w:rsidR="00330A23" w:rsidRPr="00330A23" w:rsidRDefault="00330A23" w:rsidP="00330A23">
            <w:pPr>
              <w:jc w:val="center"/>
              <w:rPr>
                <w:sz w:val="28"/>
                <w:szCs w:val="28"/>
              </w:rPr>
            </w:pPr>
            <w:r w:rsidRPr="00330A23">
              <w:rPr>
                <w:sz w:val="28"/>
                <w:szCs w:val="28"/>
              </w:rPr>
              <w:t>5</w:t>
            </w:r>
          </w:p>
        </w:tc>
      </w:tr>
      <w:tr w:rsidR="00330A23" w:rsidRPr="00330A23" w14:paraId="7119F19E" w14:textId="77777777" w:rsidTr="00330A23">
        <w:trPr>
          <w:trHeight w:val="53"/>
        </w:trPr>
        <w:tc>
          <w:tcPr>
            <w:tcW w:w="5000" w:type="pct"/>
            <w:gridSpan w:val="5"/>
          </w:tcPr>
          <w:p w14:paraId="2A8CA81C" w14:textId="77777777" w:rsidR="00330A23" w:rsidRPr="00330A23" w:rsidRDefault="00330A23" w:rsidP="00330A23">
            <w:pPr>
              <w:jc w:val="center"/>
              <w:rPr>
                <w:sz w:val="28"/>
                <w:szCs w:val="28"/>
              </w:rPr>
            </w:pPr>
            <w:r w:rsidRPr="00330A23">
              <w:rPr>
                <w:sz w:val="28"/>
                <w:szCs w:val="28"/>
              </w:rPr>
              <w:t>Размещение</w:t>
            </w:r>
          </w:p>
        </w:tc>
      </w:tr>
      <w:tr w:rsidR="00330A23" w:rsidRPr="00330A23" w14:paraId="2EE39D43" w14:textId="77777777" w:rsidTr="00330A23">
        <w:tc>
          <w:tcPr>
            <w:tcW w:w="375" w:type="pct"/>
          </w:tcPr>
          <w:p w14:paraId="0B572420" w14:textId="77777777" w:rsidR="00330A23" w:rsidRPr="00330A23" w:rsidRDefault="00330A23" w:rsidP="00330A23">
            <w:pPr>
              <w:jc w:val="center"/>
              <w:rPr>
                <w:sz w:val="28"/>
                <w:szCs w:val="28"/>
              </w:rPr>
            </w:pPr>
            <w:r w:rsidRPr="00330A23">
              <w:rPr>
                <w:sz w:val="28"/>
                <w:szCs w:val="28"/>
              </w:rPr>
              <w:t>1</w:t>
            </w:r>
          </w:p>
        </w:tc>
        <w:tc>
          <w:tcPr>
            <w:tcW w:w="1215" w:type="pct"/>
          </w:tcPr>
          <w:p w14:paraId="29119E7E" w14:textId="77777777" w:rsidR="00330A23" w:rsidRPr="00330A23" w:rsidRDefault="00330A23" w:rsidP="00330A23">
            <w:pPr>
              <w:jc w:val="center"/>
              <w:rPr>
                <w:sz w:val="28"/>
                <w:szCs w:val="28"/>
              </w:rPr>
            </w:pPr>
            <w:r w:rsidRPr="00330A23">
              <w:rPr>
                <w:sz w:val="28"/>
                <w:szCs w:val="28"/>
              </w:rPr>
              <w:t>Номер «Стандарт», двухместный</w:t>
            </w:r>
          </w:p>
        </w:tc>
        <w:tc>
          <w:tcPr>
            <w:tcW w:w="1577" w:type="pct"/>
            <w:vAlign w:val="center"/>
          </w:tcPr>
          <w:p w14:paraId="23FA0A76" w14:textId="77777777" w:rsidR="00330A23" w:rsidRPr="00330A23" w:rsidRDefault="00330A23" w:rsidP="00330A23">
            <w:pPr>
              <w:rPr>
                <w:sz w:val="28"/>
                <w:szCs w:val="28"/>
              </w:rPr>
            </w:pPr>
            <w:r w:rsidRPr="00330A23">
              <w:rPr>
                <w:sz w:val="28"/>
                <w:szCs w:val="28"/>
              </w:rPr>
              <w:t>Аренда стандартного номера 2-3спальными местами, с прикроватными тумбочками, кроватью, шкафом.</w:t>
            </w:r>
          </w:p>
        </w:tc>
        <w:tc>
          <w:tcPr>
            <w:tcW w:w="912" w:type="pct"/>
          </w:tcPr>
          <w:p w14:paraId="4A701DAB" w14:textId="77777777" w:rsidR="00330A23" w:rsidRPr="00330A23" w:rsidRDefault="00330A23" w:rsidP="00330A23">
            <w:pPr>
              <w:jc w:val="center"/>
              <w:rPr>
                <w:sz w:val="28"/>
                <w:szCs w:val="28"/>
              </w:rPr>
            </w:pPr>
            <w:r w:rsidRPr="00330A23">
              <w:rPr>
                <w:sz w:val="28"/>
                <w:szCs w:val="28"/>
              </w:rPr>
              <w:t>1000</w:t>
            </w:r>
          </w:p>
          <w:p w14:paraId="4A2F09EE" w14:textId="77777777" w:rsidR="00330A23" w:rsidRPr="00330A23" w:rsidRDefault="00330A23" w:rsidP="00330A23">
            <w:pPr>
              <w:jc w:val="center"/>
              <w:rPr>
                <w:sz w:val="28"/>
                <w:szCs w:val="28"/>
              </w:rPr>
            </w:pPr>
            <w:r w:rsidRPr="00330A23">
              <w:rPr>
                <w:sz w:val="28"/>
                <w:szCs w:val="28"/>
              </w:rPr>
              <w:t>500</w:t>
            </w:r>
          </w:p>
        </w:tc>
        <w:tc>
          <w:tcPr>
            <w:tcW w:w="921" w:type="pct"/>
          </w:tcPr>
          <w:p w14:paraId="099CBD04" w14:textId="77777777" w:rsidR="00330A23" w:rsidRPr="00330A23" w:rsidRDefault="00330A23" w:rsidP="00330A23">
            <w:pPr>
              <w:jc w:val="center"/>
              <w:rPr>
                <w:sz w:val="28"/>
                <w:szCs w:val="28"/>
              </w:rPr>
            </w:pPr>
            <w:r w:rsidRPr="00330A23">
              <w:rPr>
                <w:sz w:val="28"/>
                <w:szCs w:val="28"/>
              </w:rPr>
              <w:t>сут. / номер</w:t>
            </w:r>
          </w:p>
          <w:p w14:paraId="5D0BF5DA" w14:textId="77777777" w:rsidR="00330A23" w:rsidRPr="00330A23" w:rsidRDefault="00330A23" w:rsidP="00330A23">
            <w:pPr>
              <w:jc w:val="center"/>
              <w:rPr>
                <w:sz w:val="28"/>
                <w:szCs w:val="28"/>
              </w:rPr>
            </w:pPr>
            <w:r w:rsidRPr="00330A23">
              <w:rPr>
                <w:sz w:val="28"/>
                <w:szCs w:val="28"/>
              </w:rPr>
              <w:t>сут. / с чел.</w:t>
            </w:r>
          </w:p>
        </w:tc>
      </w:tr>
    </w:tbl>
    <w:p w14:paraId="6D14F0D9" w14:textId="77777777" w:rsidR="00330A23" w:rsidRPr="00330A23" w:rsidRDefault="00330A23" w:rsidP="00330A23">
      <w:pPr>
        <w:rPr>
          <w:rFonts w:ascii="Times New Roman" w:hAnsi="Times New Roman" w:cs="Times New Roman"/>
          <w:sz w:val="27"/>
          <w:szCs w:val="27"/>
        </w:rPr>
      </w:pPr>
    </w:p>
    <w:tbl>
      <w:tblPr>
        <w:tblStyle w:val="af0"/>
        <w:tblW w:w="5000" w:type="pct"/>
        <w:tblLook w:val="04A0" w:firstRow="1" w:lastRow="0" w:firstColumn="1" w:lastColumn="0" w:noHBand="0" w:noVBand="1"/>
      </w:tblPr>
      <w:tblGrid>
        <w:gridCol w:w="701"/>
        <w:gridCol w:w="2271"/>
        <w:gridCol w:w="2947"/>
        <w:gridCol w:w="1705"/>
        <w:gridCol w:w="1721"/>
      </w:tblGrid>
      <w:tr w:rsidR="00330A23" w:rsidRPr="00330A23" w14:paraId="460BAE3F" w14:textId="77777777" w:rsidTr="00330A23">
        <w:trPr>
          <w:trHeight w:val="1038"/>
        </w:trPr>
        <w:tc>
          <w:tcPr>
            <w:tcW w:w="375" w:type="pct"/>
          </w:tcPr>
          <w:p w14:paraId="5768A90B" w14:textId="77777777" w:rsidR="00330A23" w:rsidRPr="00330A23" w:rsidRDefault="00330A23" w:rsidP="00330A23">
            <w:pPr>
              <w:jc w:val="center"/>
              <w:rPr>
                <w:sz w:val="28"/>
                <w:szCs w:val="28"/>
              </w:rPr>
            </w:pPr>
            <w:r w:rsidRPr="00330A23">
              <w:rPr>
                <w:sz w:val="28"/>
                <w:szCs w:val="28"/>
              </w:rPr>
              <w:t>2</w:t>
            </w:r>
          </w:p>
        </w:tc>
        <w:tc>
          <w:tcPr>
            <w:tcW w:w="1215" w:type="pct"/>
          </w:tcPr>
          <w:p w14:paraId="652A00B5" w14:textId="77777777" w:rsidR="00330A23" w:rsidRPr="00330A23" w:rsidRDefault="00330A23" w:rsidP="00330A23">
            <w:pPr>
              <w:jc w:val="center"/>
              <w:rPr>
                <w:sz w:val="28"/>
                <w:szCs w:val="28"/>
              </w:rPr>
            </w:pPr>
            <w:r w:rsidRPr="00330A23">
              <w:rPr>
                <w:sz w:val="28"/>
                <w:szCs w:val="28"/>
              </w:rPr>
              <w:t>Номер «Стандарт»</w:t>
            </w:r>
            <w:r w:rsidRPr="00330A23">
              <w:t xml:space="preserve"> </w:t>
            </w:r>
            <w:r w:rsidRPr="00330A23">
              <w:rPr>
                <w:sz w:val="28"/>
                <w:szCs w:val="28"/>
              </w:rPr>
              <w:t>четырёхместный</w:t>
            </w:r>
          </w:p>
        </w:tc>
        <w:tc>
          <w:tcPr>
            <w:tcW w:w="1577" w:type="pct"/>
          </w:tcPr>
          <w:p w14:paraId="176A074F" w14:textId="77777777" w:rsidR="00330A23" w:rsidRPr="00330A23" w:rsidRDefault="00330A23" w:rsidP="00330A23">
            <w:pPr>
              <w:jc w:val="center"/>
              <w:rPr>
                <w:sz w:val="28"/>
                <w:szCs w:val="28"/>
              </w:rPr>
            </w:pPr>
            <w:r w:rsidRPr="00330A23">
              <w:rPr>
                <w:sz w:val="28"/>
                <w:szCs w:val="28"/>
              </w:rPr>
              <w:t xml:space="preserve">Аренда стандартного номера 2-3 спальными местами, с </w:t>
            </w:r>
            <w:r w:rsidRPr="00330A23">
              <w:rPr>
                <w:sz w:val="28"/>
                <w:szCs w:val="28"/>
              </w:rPr>
              <w:lastRenderedPageBreak/>
              <w:t>прикроватными тумбочками, кроватью, шкафом.</w:t>
            </w:r>
          </w:p>
        </w:tc>
        <w:tc>
          <w:tcPr>
            <w:tcW w:w="912" w:type="pct"/>
          </w:tcPr>
          <w:p w14:paraId="59A71639" w14:textId="77777777" w:rsidR="00330A23" w:rsidRPr="00330A23" w:rsidRDefault="00330A23" w:rsidP="00330A23">
            <w:pPr>
              <w:jc w:val="center"/>
              <w:rPr>
                <w:sz w:val="28"/>
                <w:szCs w:val="28"/>
              </w:rPr>
            </w:pPr>
            <w:r w:rsidRPr="00330A23">
              <w:rPr>
                <w:sz w:val="28"/>
                <w:szCs w:val="28"/>
              </w:rPr>
              <w:lastRenderedPageBreak/>
              <w:t>1700</w:t>
            </w:r>
          </w:p>
          <w:p w14:paraId="7A0C6F35" w14:textId="77777777" w:rsidR="00330A23" w:rsidRPr="00330A23" w:rsidRDefault="00330A23" w:rsidP="00330A23">
            <w:pPr>
              <w:jc w:val="center"/>
              <w:rPr>
                <w:sz w:val="28"/>
                <w:szCs w:val="28"/>
              </w:rPr>
            </w:pPr>
            <w:r w:rsidRPr="00330A23">
              <w:rPr>
                <w:sz w:val="28"/>
                <w:szCs w:val="28"/>
              </w:rPr>
              <w:t>500</w:t>
            </w:r>
          </w:p>
          <w:p w14:paraId="4A1330AD" w14:textId="77777777" w:rsidR="00330A23" w:rsidRPr="00330A23" w:rsidRDefault="00330A23" w:rsidP="00330A23">
            <w:pPr>
              <w:jc w:val="center"/>
              <w:rPr>
                <w:sz w:val="28"/>
                <w:szCs w:val="28"/>
              </w:rPr>
            </w:pPr>
          </w:p>
        </w:tc>
        <w:tc>
          <w:tcPr>
            <w:tcW w:w="921" w:type="pct"/>
          </w:tcPr>
          <w:p w14:paraId="5D3F3064" w14:textId="77777777" w:rsidR="00330A23" w:rsidRPr="00330A23" w:rsidRDefault="00330A23" w:rsidP="00330A23">
            <w:pPr>
              <w:jc w:val="center"/>
              <w:rPr>
                <w:sz w:val="28"/>
                <w:szCs w:val="28"/>
              </w:rPr>
            </w:pPr>
            <w:r w:rsidRPr="00330A23">
              <w:rPr>
                <w:sz w:val="28"/>
                <w:szCs w:val="28"/>
              </w:rPr>
              <w:t>сут. / номер</w:t>
            </w:r>
          </w:p>
          <w:p w14:paraId="5C305A79" w14:textId="77777777" w:rsidR="00330A23" w:rsidRPr="00330A23" w:rsidRDefault="00330A23" w:rsidP="00330A23">
            <w:pPr>
              <w:jc w:val="center"/>
              <w:rPr>
                <w:sz w:val="28"/>
                <w:szCs w:val="28"/>
              </w:rPr>
            </w:pPr>
            <w:r w:rsidRPr="00330A23">
              <w:rPr>
                <w:sz w:val="28"/>
                <w:szCs w:val="28"/>
              </w:rPr>
              <w:t>сут. / с чел.</w:t>
            </w:r>
          </w:p>
        </w:tc>
      </w:tr>
      <w:tr w:rsidR="00330A23" w:rsidRPr="00330A23" w14:paraId="312A1964" w14:textId="77777777" w:rsidTr="00330A23">
        <w:tc>
          <w:tcPr>
            <w:tcW w:w="5000" w:type="pct"/>
            <w:gridSpan w:val="5"/>
          </w:tcPr>
          <w:p w14:paraId="49287C01" w14:textId="77777777" w:rsidR="00330A23" w:rsidRPr="00330A23" w:rsidRDefault="00330A23" w:rsidP="00330A23">
            <w:pPr>
              <w:jc w:val="center"/>
              <w:rPr>
                <w:sz w:val="28"/>
                <w:szCs w:val="28"/>
              </w:rPr>
            </w:pPr>
            <w:r w:rsidRPr="00330A23">
              <w:rPr>
                <w:sz w:val="28"/>
                <w:szCs w:val="28"/>
              </w:rPr>
              <w:t>Питание</w:t>
            </w:r>
          </w:p>
        </w:tc>
      </w:tr>
      <w:tr w:rsidR="00330A23" w:rsidRPr="00330A23" w14:paraId="18C2BB8A" w14:textId="77777777" w:rsidTr="00330A23">
        <w:trPr>
          <w:trHeight w:val="8049"/>
        </w:trPr>
        <w:tc>
          <w:tcPr>
            <w:tcW w:w="375" w:type="pct"/>
          </w:tcPr>
          <w:p w14:paraId="371CE1CD" w14:textId="77777777" w:rsidR="00330A23" w:rsidRPr="00330A23" w:rsidRDefault="00330A23" w:rsidP="00330A23">
            <w:pPr>
              <w:jc w:val="center"/>
              <w:rPr>
                <w:sz w:val="28"/>
                <w:szCs w:val="28"/>
              </w:rPr>
            </w:pPr>
            <w:r w:rsidRPr="00330A23">
              <w:rPr>
                <w:sz w:val="28"/>
                <w:szCs w:val="28"/>
              </w:rPr>
              <w:t>3</w:t>
            </w:r>
          </w:p>
          <w:p w14:paraId="6A0F5275" w14:textId="77777777" w:rsidR="00330A23" w:rsidRPr="00330A23" w:rsidRDefault="00330A23" w:rsidP="00330A23">
            <w:pPr>
              <w:jc w:val="center"/>
              <w:rPr>
                <w:sz w:val="28"/>
                <w:szCs w:val="28"/>
              </w:rPr>
            </w:pPr>
          </w:p>
          <w:p w14:paraId="68DB3C4D" w14:textId="77777777" w:rsidR="00330A23" w:rsidRPr="00330A23" w:rsidRDefault="00330A23" w:rsidP="00330A23">
            <w:pPr>
              <w:jc w:val="center"/>
              <w:rPr>
                <w:sz w:val="28"/>
                <w:szCs w:val="28"/>
              </w:rPr>
            </w:pPr>
          </w:p>
          <w:p w14:paraId="3DA54218" w14:textId="77777777" w:rsidR="00330A23" w:rsidRPr="00330A23" w:rsidRDefault="00330A23" w:rsidP="00330A23">
            <w:pPr>
              <w:jc w:val="center"/>
              <w:rPr>
                <w:sz w:val="28"/>
                <w:szCs w:val="28"/>
              </w:rPr>
            </w:pPr>
          </w:p>
          <w:p w14:paraId="07E570AF" w14:textId="77777777" w:rsidR="00330A23" w:rsidRPr="00330A23" w:rsidRDefault="00330A23" w:rsidP="00330A23">
            <w:pPr>
              <w:jc w:val="center"/>
              <w:rPr>
                <w:sz w:val="28"/>
                <w:szCs w:val="28"/>
              </w:rPr>
            </w:pPr>
          </w:p>
          <w:p w14:paraId="08209483" w14:textId="77777777" w:rsidR="00330A23" w:rsidRPr="00330A23" w:rsidRDefault="00330A23" w:rsidP="00330A23">
            <w:pPr>
              <w:jc w:val="center"/>
              <w:rPr>
                <w:sz w:val="28"/>
                <w:szCs w:val="28"/>
              </w:rPr>
            </w:pPr>
          </w:p>
        </w:tc>
        <w:tc>
          <w:tcPr>
            <w:tcW w:w="1215" w:type="pct"/>
          </w:tcPr>
          <w:p w14:paraId="64EE1C23" w14:textId="77777777" w:rsidR="00330A23" w:rsidRPr="00330A23" w:rsidRDefault="00330A23" w:rsidP="00330A23">
            <w:pPr>
              <w:jc w:val="center"/>
              <w:rPr>
                <w:sz w:val="28"/>
                <w:szCs w:val="28"/>
              </w:rPr>
            </w:pPr>
            <w:r w:rsidRPr="00330A23">
              <w:rPr>
                <w:sz w:val="28"/>
                <w:szCs w:val="28"/>
              </w:rPr>
              <w:t>Питание</w:t>
            </w:r>
          </w:p>
          <w:p w14:paraId="1DBA4D8C" w14:textId="77777777" w:rsidR="00330A23" w:rsidRPr="00330A23" w:rsidRDefault="00330A23" w:rsidP="00330A23">
            <w:pPr>
              <w:jc w:val="center"/>
              <w:rPr>
                <w:sz w:val="28"/>
                <w:szCs w:val="28"/>
              </w:rPr>
            </w:pPr>
            <w:r w:rsidRPr="00330A23">
              <w:rPr>
                <w:sz w:val="28"/>
                <w:szCs w:val="28"/>
              </w:rPr>
              <w:t>(трёхразовое)</w:t>
            </w:r>
          </w:p>
        </w:tc>
        <w:tc>
          <w:tcPr>
            <w:tcW w:w="1577" w:type="pct"/>
          </w:tcPr>
          <w:p w14:paraId="0F3DBDBE" w14:textId="77777777" w:rsidR="00330A23" w:rsidRPr="00330A23" w:rsidRDefault="00330A23" w:rsidP="00330A23">
            <w:pPr>
              <w:jc w:val="left"/>
              <w:rPr>
                <w:sz w:val="28"/>
                <w:szCs w:val="28"/>
              </w:rPr>
            </w:pPr>
            <w:r w:rsidRPr="00330A23">
              <w:rPr>
                <w:sz w:val="28"/>
                <w:szCs w:val="28"/>
              </w:rPr>
              <w:t xml:space="preserve">Завтрак: </w:t>
            </w:r>
          </w:p>
          <w:p w14:paraId="4EA4D93F" w14:textId="77777777" w:rsidR="00330A23" w:rsidRPr="00330A23" w:rsidRDefault="00330A23" w:rsidP="00330A23">
            <w:pPr>
              <w:jc w:val="left"/>
              <w:rPr>
                <w:sz w:val="28"/>
                <w:szCs w:val="28"/>
              </w:rPr>
            </w:pPr>
            <w:r w:rsidRPr="00330A23">
              <w:rPr>
                <w:sz w:val="28"/>
                <w:szCs w:val="28"/>
              </w:rPr>
              <w:t xml:space="preserve">-  яичница; </w:t>
            </w:r>
          </w:p>
          <w:p w14:paraId="252F1AB5" w14:textId="77777777" w:rsidR="00330A23" w:rsidRPr="00330A23" w:rsidRDefault="00330A23" w:rsidP="00330A23">
            <w:pPr>
              <w:jc w:val="left"/>
              <w:rPr>
                <w:sz w:val="28"/>
                <w:szCs w:val="28"/>
              </w:rPr>
            </w:pPr>
            <w:r w:rsidRPr="00330A23">
              <w:rPr>
                <w:sz w:val="28"/>
                <w:szCs w:val="28"/>
              </w:rPr>
              <w:t>- оладья/блины (ягодное варенье);</w:t>
            </w:r>
          </w:p>
          <w:p w14:paraId="1B205CE9" w14:textId="77777777" w:rsidR="00330A23" w:rsidRPr="00330A23" w:rsidRDefault="00330A23" w:rsidP="00330A23">
            <w:pPr>
              <w:jc w:val="left"/>
              <w:rPr>
                <w:sz w:val="28"/>
                <w:szCs w:val="28"/>
              </w:rPr>
            </w:pPr>
            <w:r w:rsidRPr="00330A23">
              <w:rPr>
                <w:sz w:val="28"/>
                <w:szCs w:val="28"/>
              </w:rPr>
              <w:t>-  каша на молоке (овсяная, пшенная, манная)</w:t>
            </w:r>
          </w:p>
          <w:p w14:paraId="4399113D" w14:textId="77777777" w:rsidR="00330A23" w:rsidRPr="00330A23" w:rsidRDefault="00330A23" w:rsidP="00330A23">
            <w:pPr>
              <w:jc w:val="left"/>
              <w:rPr>
                <w:sz w:val="28"/>
                <w:szCs w:val="28"/>
              </w:rPr>
            </w:pPr>
            <w:r w:rsidRPr="00330A23">
              <w:rPr>
                <w:sz w:val="28"/>
                <w:szCs w:val="28"/>
              </w:rPr>
              <w:t>- чай/лимонно-мятный напиток.</w:t>
            </w:r>
          </w:p>
          <w:p w14:paraId="62372CA5" w14:textId="77777777" w:rsidR="00330A23" w:rsidRPr="00330A23" w:rsidRDefault="00330A23" w:rsidP="00330A23">
            <w:pPr>
              <w:rPr>
                <w:sz w:val="28"/>
                <w:szCs w:val="28"/>
              </w:rPr>
            </w:pPr>
            <w:r w:rsidRPr="00330A23">
              <w:rPr>
                <w:sz w:val="28"/>
                <w:szCs w:val="28"/>
              </w:rPr>
              <w:t xml:space="preserve">Обед: </w:t>
            </w:r>
          </w:p>
          <w:p w14:paraId="79B8ADD3" w14:textId="77777777" w:rsidR="00330A23" w:rsidRPr="00330A23" w:rsidRDefault="00330A23" w:rsidP="00330A23">
            <w:pPr>
              <w:rPr>
                <w:sz w:val="28"/>
                <w:szCs w:val="28"/>
              </w:rPr>
            </w:pPr>
            <w:r w:rsidRPr="00330A23">
              <w:rPr>
                <w:sz w:val="28"/>
                <w:szCs w:val="28"/>
              </w:rPr>
              <w:t>- супы: щи, борщ, грибной, куриный суп;</w:t>
            </w:r>
          </w:p>
          <w:p w14:paraId="3CF16978" w14:textId="77777777" w:rsidR="00330A23" w:rsidRPr="00330A23" w:rsidRDefault="00330A23" w:rsidP="00330A23">
            <w:pPr>
              <w:rPr>
                <w:sz w:val="28"/>
                <w:szCs w:val="28"/>
              </w:rPr>
            </w:pPr>
            <w:r w:rsidRPr="00330A23">
              <w:rPr>
                <w:sz w:val="28"/>
                <w:szCs w:val="28"/>
              </w:rPr>
              <w:t>- вареная/жареная картошка, пюре;</w:t>
            </w:r>
          </w:p>
          <w:p w14:paraId="1467F724" w14:textId="77777777" w:rsidR="00330A23" w:rsidRPr="00330A23" w:rsidRDefault="00330A23" w:rsidP="00330A23">
            <w:pPr>
              <w:rPr>
                <w:sz w:val="28"/>
                <w:szCs w:val="28"/>
              </w:rPr>
            </w:pPr>
            <w:r w:rsidRPr="00330A23">
              <w:rPr>
                <w:sz w:val="28"/>
                <w:szCs w:val="28"/>
              </w:rPr>
              <w:t xml:space="preserve">- овощные салаты; </w:t>
            </w:r>
          </w:p>
          <w:p w14:paraId="7380CBAF" w14:textId="77777777" w:rsidR="00330A23" w:rsidRPr="00330A23" w:rsidRDefault="00330A23" w:rsidP="00330A23">
            <w:pPr>
              <w:rPr>
                <w:sz w:val="28"/>
                <w:szCs w:val="28"/>
              </w:rPr>
            </w:pPr>
            <w:r w:rsidRPr="00330A23">
              <w:rPr>
                <w:sz w:val="28"/>
                <w:szCs w:val="28"/>
              </w:rPr>
              <w:t>- компот.</w:t>
            </w:r>
          </w:p>
          <w:p w14:paraId="2F12EDD7" w14:textId="77777777" w:rsidR="00330A23" w:rsidRPr="00330A23" w:rsidRDefault="00330A23" w:rsidP="00330A23">
            <w:pPr>
              <w:rPr>
                <w:sz w:val="28"/>
                <w:szCs w:val="28"/>
              </w:rPr>
            </w:pPr>
            <w:r w:rsidRPr="00330A23">
              <w:rPr>
                <w:sz w:val="28"/>
                <w:szCs w:val="28"/>
              </w:rPr>
              <w:t>Ужин:</w:t>
            </w:r>
          </w:p>
          <w:p w14:paraId="043B0EED" w14:textId="77777777" w:rsidR="00330A23" w:rsidRPr="00330A23" w:rsidRDefault="00330A23" w:rsidP="00330A23">
            <w:pPr>
              <w:jc w:val="left"/>
              <w:rPr>
                <w:sz w:val="28"/>
                <w:szCs w:val="28"/>
              </w:rPr>
            </w:pPr>
            <w:r w:rsidRPr="00330A23">
              <w:rPr>
                <w:sz w:val="28"/>
                <w:szCs w:val="28"/>
              </w:rPr>
              <w:t>- рис/гречка с подливой и мясной котлетой;</w:t>
            </w:r>
          </w:p>
          <w:p w14:paraId="68B847F4" w14:textId="77777777" w:rsidR="00330A23" w:rsidRPr="00330A23" w:rsidRDefault="00330A23" w:rsidP="00330A23">
            <w:pPr>
              <w:jc w:val="left"/>
              <w:rPr>
                <w:sz w:val="28"/>
                <w:szCs w:val="28"/>
              </w:rPr>
            </w:pPr>
            <w:r w:rsidRPr="00330A23">
              <w:rPr>
                <w:sz w:val="28"/>
                <w:szCs w:val="28"/>
              </w:rPr>
              <w:t>- домашние соленья (маринованные огурцы/помидоры, квашеная капуста);</w:t>
            </w:r>
          </w:p>
          <w:p w14:paraId="00AD3BC7" w14:textId="77777777" w:rsidR="00330A23" w:rsidRPr="00330A23" w:rsidRDefault="00330A23" w:rsidP="00330A23">
            <w:pPr>
              <w:rPr>
                <w:sz w:val="28"/>
                <w:szCs w:val="28"/>
              </w:rPr>
            </w:pPr>
            <w:r w:rsidRPr="00330A23">
              <w:rPr>
                <w:sz w:val="28"/>
                <w:szCs w:val="28"/>
              </w:rPr>
              <w:t>- чай</w:t>
            </w:r>
            <w:r w:rsidRPr="00330A23">
              <w:rPr>
                <w:sz w:val="28"/>
                <w:szCs w:val="28"/>
                <w:lang w:val="en-US"/>
              </w:rPr>
              <w:t>/</w:t>
            </w:r>
            <w:r w:rsidRPr="00330A23">
              <w:rPr>
                <w:sz w:val="28"/>
                <w:szCs w:val="28"/>
              </w:rPr>
              <w:t>компот</w:t>
            </w:r>
            <w:r w:rsidRPr="00330A23">
              <w:rPr>
                <w:sz w:val="28"/>
                <w:szCs w:val="28"/>
                <w:lang w:val="en-US"/>
              </w:rPr>
              <w:t>.</w:t>
            </w:r>
          </w:p>
        </w:tc>
        <w:tc>
          <w:tcPr>
            <w:tcW w:w="912" w:type="pct"/>
          </w:tcPr>
          <w:p w14:paraId="10DAF67F" w14:textId="77777777" w:rsidR="00330A23" w:rsidRPr="00330A23" w:rsidRDefault="00330A23" w:rsidP="00330A23">
            <w:pPr>
              <w:jc w:val="center"/>
              <w:rPr>
                <w:sz w:val="28"/>
                <w:szCs w:val="28"/>
              </w:rPr>
            </w:pPr>
            <w:r w:rsidRPr="00330A23">
              <w:rPr>
                <w:sz w:val="28"/>
                <w:szCs w:val="28"/>
              </w:rPr>
              <w:t>500</w:t>
            </w:r>
          </w:p>
        </w:tc>
        <w:tc>
          <w:tcPr>
            <w:tcW w:w="921" w:type="pct"/>
          </w:tcPr>
          <w:p w14:paraId="3B2F1844" w14:textId="77777777" w:rsidR="00330A23" w:rsidRPr="00330A23" w:rsidRDefault="00330A23" w:rsidP="00330A23">
            <w:pPr>
              <w:jc w:val="center"/>
              <w:rPr>
                <w:sz w:val="28"/>
                <w:szCs w:val="28"/>
              </w:rPr>
            </w:pPr>
            <w:r w:rsidRPr="00330A23">
              <w:rPr>
                <w:sz w:val="28"/>
                <w:szCs w:val="28"/>
              </w:rPr>
              <w:t>сут. / с чел.</w:t>
            </w:r>
          </w:p>
        </w:tc>
      </w:tr>
      <w:tr w:rsidR="00330A23" w:rsidRPr="00330A23" w14:paraId="265BCE4D" w14:textId="77777777" w:rsidTr="00330A23">
        <w:trPr>
          <w:trHeight w:val="163"/>
        </w:trPr>
        <w:tc>
          <w:tcPr>
            <w:tcW w:w="5000" w:type="pct"/>
            <w:gridSpan w:val="5"/>
          </w:tcPr>
          <w:p w14:paraId="01A15C3A" w14:textId="77777777" w:rsidR="00330A23" w:rsidRPr="00330A23" w:rsidRDefault="00330A23" w:rsidP="00330A23">
            <w:pPr>
              <w:jc w:val="center"/>
              <w:rPr>
                <w:sz w:val="28"/>
                <w:szCs w:val="28"/>
              </w:rPr>
            </w:pPr>
            <w:r w:rsidRPr="00330A23">
              <w:rPr>
                <w:sz w:val="28"/>
                <w:szCs w:val="28"/>
              </w:rPr>
              <w:t>Аренда туристско-спортивного снаряжения</w:t>
            </w:r>
          </w:p>
        </w:tc>
      </w:tr>
      <w:tr w:rsidR="00330A23" w:rsidRPr="00330A23" w14:paraId="5B718C48" w14:textId="77777777" w:rsidTr="00330A23">
        <w:tc>
          <w:tcPr>
            <w:tcW w:w="375" w:type="pct"/>
          </w:tcPr>
          <w:p w14:paraId="2B06206A" w14:textId="77777777" w:rsidR="00330A23" w:rsidRPr="00330A23" w:rsidRDefault="00330A23" w:rsidP="00330A23">
            <w:pPr>
              <w:jc w:val="center"/>
              <w:rPr>
                <w:sz w:val="28"/>
                <w:szCs w:val="28"/>
              </w:rPr>
            </w:pPr>
            <w:r w:rsidRPr="00330A23">
              <w:rPr>
                <w:sz w:val="28"/>
                <w:szCs w:val="28"/>
              </w:rPr>
              <w:t>4</w:t>
            </w:r>
          </w:p>
        </w:tc>
        <w:tc>
          <w:tcPr>
            <w:tcW w:w="1215" w:type="pct"/>
          </w:tcPr>
          <w:p w14:paraId="25164994" w14:textId="77777777" w:rsidR="00330A23" w:rsidRPr="00330A23" w:rsidRDefault="00330A23" w:rsidP="00330A23">
            <w:pPr>
              <w:rPr>
                <w:sz w:val="28"/>
                <w:szCs w:val="28"/>
                <w:highlight w:val="yellow"/>
              </w:rPr>
            </w:pPr>
            <w:r w:rsidRPr="00330A23">
              <w:rPr>
                <w:sz w:val="28"/>
                <w:szCs w:val="28"/>
              </w:rPr>
              <w:t xml:space="preserve">Аренда велосипеда </w:t>
            </w:r>
          </w:p>
        </w:tc>
        <w:tc>
          <w:tcPr>
            <w:tcW w:w="1577" w:type="pct"/>
          </w:tcPr>
          <w:p w14:paraId="63118466" w14:textId="77777777" w:rsidR="00330A23" w:rsidRPr="00330A23" w:rsidRDefault="00330A23" w:rsidP="00330A23">
            <w:pPr>
              <w:rPr>
                <w:sz w:val="28"/>
                <w:szCs w:val="28"/>
                <w:highlight w:val="yellow"/>
              </w:rPr>
            </w:pPr>
          </w:p>
        </w:tc>
        <w:tc>
          <w:tcPr>
            <w:tcW w:w="912" w:type="pct"/>
          </w:tcPr>
          <w:p w14:paraId="32112625" w14:textId="77777777" w:rsidR="00330A23" w:rsidRPr="00330A23" w:rsidRDefault="00330A23" w:rsidP="00330A23">
            <w:pPr>
              <w:jc w:val="center"/>
              <w:rPr>
                <w:sz w:val="28"/>
                <w:szCs w:val="28"/>
              </w:rPr>
            </w:pPr>
            <w:r w:rsidRPr="00330A23">
              <w:rPr>
                <w:sz w:val="28"/>
                <w:szCs w:val="28"/>
              </w:rPr>
              <w:t>150</w:t>
            </w:r>
          </w:p>
          <w:p w14:paraId="56F11695" w14:textId="77777777" w:rsidR="00330A23" w:rsidRPr="00330A23" w:rsidRDefault="00330A23" w:rsidP="00330A23">
            <w:pPr>
              <w:jc w:val="center"/>
              <w:rPr>
                <w:sz w:val="28"/>
                <w:szCs w:val="28"/>
              </w:rPr>
            </w:pPr>
          </w:p>
        </w:tc>
        <w:tc>
          <w:tcPr>
            <w:tcW w:w="921" w:type="pct"/>
          </w:tcPr>
          <w:p w14:paraId="79FC345B" w14:textId="77777777" w:rsidR="00330A23" w:rsidRPr="00330A23" w:rsidRDefault="00330A23" w:rsidP="00330A23">
            <w:pPr>
              <w:jc w:val="center"/>
              <w:rPr>
                <w:sz w:val="28"/>
                <w:szCs w:val="28"/>
              </w:rPr>
            </w:pPr>
            <w:r w:rsidRPr="00330A23">
              <w:rPr>
                <w:sz w:val="28"/>
                <w:szCs w:val="28"/>
              </w:rPr>
              <w:t>За сутки</w:t>
            </w:r>
          </w:p>
        </w:tc>
      </w:tr>
      <w:tr w:rsidR="00330A23" w:rsidRPr="00330A23" w14:paraId="48D97DF3" w14:textId="77777777" w:rsidTr="00330A23">
        <w:tc>
          <w:tcPr>
            <w:tcW w:w="375" w:type="pct"/>
          </w:tcPr>
          <w:p w14:paraId="2E1F7E80" w14:textId="77777777" w:rsidR="00330A23" w:rsidRPr="00330A23" w:rsidRDefault="00330A23" w:rsidP="00330A23">
            <w:pPr>
              <w:jc w:val="center"/>
              <w:rPr>
                <w:sz w:val="28"/>
                <w:szCs w:val="28"/>
              </w:rPr>
            </w:pPr>
            <w:r w:rsidRPr="00330A23">
              <w:rPr>
                <w:sz w:val="28"/>
                <w:szCs w:val="28"/>
              </w:rPr>
              <w:t>5</w:t>
            </w:r>
          </w:p>
        </w:tc>
        <w:tc>
          <w:tcPr>
            <w:tcW w:w="1215" w:type="pct"/>
          </w:tcPr>
          <w:p w14:paraId="0944ADE6" w14:textId="77777777" w:rsidR="00330A23" w:rsidRPr="00330A23" w:rsidRDefault="00330A23" w:rsidP="00330A23">
            <w:pPr>
              <w:rPr>
                <w:sz w:val="28"/>
                <w:szCs w:val="28"/>
              </w:rPr>
            </w:pPr>
            <w:r w:rsidRPr="00330A23">
              <w:rPr>
                <w:sz w:val="28"/>
                <w:szCs w:val="28"/>
              </w:rPr>
              <w:t>Аренда лыж и ботинок</w:t>
            </w:r>
          </w:p>
        </w:tc>
        <w:tc>
          <w:tcPr>
            <w:tcW w:w="1577" w:type="pct"/>
          </w:tcPr>
          <w:p w14:paraId="2AD00947" w14:textId="77777777" w:rsidR="00330A23" w:rsidRPr="00330A23" w:rsidRDefault="00330A23" w:rsidP="00330A23">
            <w:pPr>
              <w:rPr>
                <w:sz w:val="28"/>
                <w:szCs w:val="28"/>
              </w:rPr>
            </w:pPr>
          </w:p>
        </w:tc>
        <w:tc>
          <w:tcPr>
            <w:tcW w:w="912" w:type="pct"/>
          </w:tcPr>
          <w:p w14:paraId="0A00AF87" w14:textId="77777777" w:rsidR="00330A23" w:rsidRPr="00330A23" w:rsidRDefault="00330A23" w:rsidP="00330A23">
            <w:pPr>
              <w:jc w:val="center"/>
              <w:rPr>
                <w:sz w:val="28"/>
                <w:szCs w:val="28"/>
              </w:rPr>
            </w:pPr>
            <w:r w:rsidRPr="00330A23">
              <w:rPr>
                <w:sz w:val="28"/>
                <w:szCs w:val="28"/>
              </w:rPr>
              <w:t>100</w:t>
            </w:r>
          </w:p>
        </w:tc>
        <w:tc>
          <w:tcPr>
            <w:tcW w:w="921" w:type="pct"/>
          </w:tcPr>
          <w:p w14:paraId="575A9380" w14:textId="77777777" w:rsidR="00330A23" w:rsidRPr="00330A23" w:rsidRDefault="00330A23" w:rsidP="00330A23">
            <w:pPr>
              <w:jc w:val="center"/>
              <w:rPr>
                <w:sz w:val="28"/>
                <w:szCs w:val="28"/>
              </w:rPr>
            </w:pPr>
            <w:r w:rsidRPr="00330A23">
              <w:rPr>
                <w:sz w:val="28"/>
                <w:szCs w:val="28"/>
              </w:rPr>
              <w:t>За сутки</w:t>
            </w:r>
          </w:p>
        </w:tc>
      </w:tr>
      <w:tr w:rsidR="00330A23" w:rsidRPr="00330A23" w14:paraId="111FB455" w14:textId="77777777" w:rsidTr="00330A23">
        <w:trPr>
          <w:trHeight w:val="363"/>
        </w:trPr>
        <w:tc>
          <w:tcPr>
            <w:tcW w:w="375" w:type="pct"/>
          </w:tcPr>
          <w:p w14:paraId="5AC1B50F" w14:textId="77777777" w:rsidR="00330A23" w:rsidRPr="00330A23" w:rsidRDefault="00330A23" w:rsidP="00330A23">
            <w:pPr>
              <w:jc w:val="center"/>
              <w:rPr>
                <w:sz w:val="28"/>
                <w:szCs w:val="28"/>
              </w:rPr>
            </w:pPr>
            <w:r w:rsidRPr="00330A23">
              <w:rPr>
                <w:sz w:val="28"/>
                <w:szCs w:val="28"/>
              </w:rPr>
              <w:t>6</w:t>
            </w:r>
          </w:p>
        </w:tc>
        <w:tc>
          <w:tcPr>
            <w:tcW w:w="1215" w:type="pct"/>
          </w:tcPr>
          <w:p w14:paraId="544BDBDC" w14:textId="77777777" w:rsidR="00330A23" w:rsidRPr="00330A23" w:rsidRDefault="00330A23" w:rsidP="00330A23">
            <w:pPr>
              <w:rPr>
                <w:sz w:val="28"/>
                <w:szCs w:val="28"/>
              </w:rPr>
            </w:pPr>
            <w:r w:rsidRPr="00330A23">
              <w:rPr>
                <w:sz w:val="28"/>
                <w:szCs w:val="28"/>
              </w:rPr>
              <w:t>Аренда палатки</w:t>
            </w:r>
          </w:p>
        </w:tc>
        <w:tc>
          <w:tcPr>
            <w:tcW w:w="1577" w:type="pct"/>
          </w:tcPr>
          <w:p w14:paraId="7D3E77D6" w14:textId="77777777" w:rsidR="00330A23" w:rsidRPr="00330A23" w:rsidRDefault="00330A23" w:rsidP="00330A23">
            <w:pPr>
              <w:rPr>
                <w:sz w:val="28"/>
                <w:szCs w:val="28"/>
              </w:rPr>
            </w:pPr>
          </w:p>
        </w:tc>
        <w:tc>
          <w:tcPr>
            <w:tcW w:w="912" w:type="pct"/>
          </w:tcPr>
          <w:p w14:paraId="608842AD" w14:textId="77777777" w:rsidR="00330A23" w:rsidRPr="00330A23" w:rsidRDefault="00330A23" w:rsidP="00330A23">
            <w:pPr>
              <w:jc w:val="center"/>
              <w:rPr>
                <w:sz w:val="28"/>
                <w:szCs w:val="28"/>
              </w:rPr>
            </w:pPr>
            <w:r w:rsidRPr="00330A23">
              <w:rPr>
                <w:sz w:val="28"/>
                <w:szCs w:val="28"/>
              </w:rPr>
              <w:t>250</w:t>
            </w:r>
          </w:p>
          <w:p w14:paraId="6672E374" w14:textId="77777777" w:rsidR="00330A23" w:rsidRPr="00330A23" w:rsidRDefault="00330A23" w:rsidP="00330A23">
            <w:pPr>
              <w:jc w:val="center"/>
              <w:rPr>
                <w:sz w:val="28"/>
                <w:szCs w:val="28"/>
              </w:rPr>
            </w:pPr>
          </w:p>
        </w:tc>
        <w:tc>
          <w:tcPr>
            <w:tcW w:w="921" w:type="pct"/>
          </w:tcPr>
          <w:p w14:paraId="608CB59A" w14:textId="77777777" w:rsidR="00330A23" w:rsidRPr="00330A23" w:rsidRDefault="00330A23" w:rsidP="00330A23">
            <w:pPr>
              <w:jc w:val="center"/>
              <w:rPr>
                <w:sz w:val="28"/>
                <w:szCs w:val="28"/>
              </w:rPr>
            </w:pPr>
            <w:r w:rsidRPr="00330A23">
              <w:rPr>
                <w:sz w:val="28"/>
                <w:szCs w:val="28"/>
              </w:rPr>
              <w:t>За сутки</w:t>
            </w:r>
          </w:p>
        </w:tc>
      </w:tr>
      <w:tr w:rsidR="00330A23" w:rsidRPr="00330A23" w14:paraId="245AF54E" w14:textId="77777777" w:rsidTr="00330A23">
        <w:tc>
          <w:tcPr>
            <w:tcW w:w="375" w:type="pct"/>
          </w:tcPr>
          <w:p w14:paraId="0855DD20" w14:textId="77777777" w:rsidR="00330A23" w:rsidRPr="00330A23" w:rsidRDefault="00330A23" w:rsidP="00330A23">
            <w:pPr>
              <w:jc w:val="center"/>
              <w:rPr>
                <w:sz w:val="28"/>
                <w:szCs w:val="28"/>
              </w:rPr>
            </w:pPr>
            <w:r w:rsidRPr="00330A23">
              <w:rPr>
                <w:sz w:val="28"/>
                <w:szCs w:val="28"/>
              </w:rPr>
              <w:t>7</w:t>
            </w:r>
          </w:p>
        </w:tc>
        <w:tc>
          <w:tcPr>
            <w:tcW w:w="1215" w:type="pct"/>
          </w:tcPr>
          <w:p w14:paraId="6110C999" w14:textId="77777777" w:rsidR="00330A23" w:rsidRPr="00330A23" w:rsidRDefault="00330A23" w:rsidP="00330A23">
            <w:pPr>
              <w:rPr>
                <w:sz w:val="28"/>
                <w:szCs w:val="28"/>
              </w:rPr>
            </w:pPr>
            <w:r w:rsidRPr="00330A23">
              <w:rPr>
                <w:sz w:val="28"/>
                <w:szCs w:val="28"/>
              </w:rPr>
              <w:t>Аренда рыболовных снастей</w:t>
            </w:r>
          </w:p>
        </w:tc>
        <w:tc>
          <w:tcPr>
            <w:tcW w:w="1577" w:type="pct"/>
          </w:tcPr>
          <w:p w14:paraId="5C12DC87" w14:textId="77777777" w:rsidR="00330A23" w:rsidRPr="00330A23" w:rsidRDefault="00330A23" w:rsidP="00330A23">
            <w:pPr>
              <w:jc w:val="center"/>
              <w:rPr>
                <w:sz w:val="28"/>
                <w:szCs w:val="28"/>
              </w:rPr>
            </w:pPr>
          </w:p>
        </w:tc>
        <w:tc>
          <w:tcPr>
            <w:tcW w:w="912" w:type="pct"/>
          </w:tcPr>
          <w:p w14:paraId="5AA3211A" w14:textId="77777777" w:rsidR="00330A23" w:rsidRPr="00330A23" w:rsidRDefault="00330A23" w:rsidP="00330A23">
            <w:pPr>
              <w:jc w:val="center"/>
              <w:rPr>
                <w:sz w:val="28"/>
                <w:szCs w:val="28"/>
              </w:rPr>
            </w:pPr>
            <w:r w:rsidRPr="00330A23">
              <w:rPr>
                <w:sz w:val="28"/>
                <w:szCs w:val="28"/>
              </w:rPr>
              <w:t>200</w:t>
            </w:r>
          </w:p>
        </w:tc>
        <w:tc>
          <w:tcPr>
            <w:tcW w:w="921" w:type="pct"/>
          </w:tcPr>
          <w:p w14:paraId="3F39B82A" w14:textId="77777777" w:rsidR="00330A23" w:rsidRPr="00330A23" w:rsidRDefault="00330A23" w:rsidP="00330A23">
            <w:pPr>
              <w:jc w:val="center"/>
              <w:rPr>
                <w:sz w:val="28"/>
                <w:szCs w:val="28"/>
              </w:rPr>
            </w:pPr>
            <w:r w:rsidRPr="00330A23">
              <w:rPr>
                <w:sz w:val="28"/>
                <w:szCs w:val="28"/>
              </w:rPr>
              <w:t>За сутки</w:t>
            </w:r>
          </w:p>
        </w:tc>
      </w:tr>
    </w:tbl>
    <w:p w14:paraId="50818734" w14:textId="77777777" w:rsidR="00330A23" w:rsidRDefault="00330A23" w:rsidP="00330A23">
      <w:pPr>
        <w:rPr>
          <w:rFonts w:ascii="Times New Roman" w:hAnsi="Times New Roman" w:cs="Times New Roman"/>
          <w:sz w:val="28"/>
        </w:rPr>
      </w:pPr>
    </w:p>
    <w:p w14:paraId="01ABC124" w14:textId="77777777" w:rsidR="00B751C0" w:rsidRPr="00330A23" w:rsidRDefault="00B751C0" w:rsidP="00330A23">
      <w:pPr>
        <w:rPr>
          <w:rFonts w:ascii="Times New Roman" w:hAnsi="Times New Roman" w:cs="Times New Roman"/>
          <w:sz w:val="28"/>
        </w:rPr>
      </w:pPr>
    </w:p>
    <w:tbl>
      <w:tblPr>
        <w:tblStyle w:val="af0"/>
        <w:tblW w:w="5000" w:type="pct"/>
        <w:tblLook w:val="04A0" w:firstRow="1" w:lastRow="0" w:firstColumn="1" w:lastColumn="0" w:noHBand="0" w:noVBand="1"/>
      </w:tblPr>
      <w:tblGrid>
        <w:gridCol w:w="635"/>
        <w:gridCol w:w="2270"/>
        <w:gridCol w:w="3143"/>
        <w:gridCol w:w="1576"/>
        <w:gridCol w:w="1721"/>
      </w:tblGrid>
      <w:tr w:rsidR="00330A23" w:rsidRPr="00330A23" w14:paraId="78A36773" w14:textId="77777777" w:rsidTr="00330A23">
        <w:tc>
          <w:tcPr>
            <w:tcW w:w="375" w:type="pct"/>
          </w:tcPr>
          <w:p w14:paraId="142CB5E0" w14:textId="77777777" w:rsidR="00330A23" w:rsidRPr="00330A23" w:rsidRDefault="00330A23" w:rsidP="00330A23">
            <w:pPr>
              <w:jc w:val="center"/>
              <w:rPr>
                <w:sz w:val="28"/>
                <w:szCs w:val="28"/>
              </w:rPr>
            </w:pPr>
            <w:r w:rsidRPr="00330A23">
              <w:rPr>
                <w:sz w:val="28"/>
                <w:szCs w:val="28"/>
              </w:rPr>
              <w:lastRenderedPageBreak/>
              <w:t>8</w:t>
            </w:r>
          </w:p>
        </w:tc>
        <w:tc>
          <w:tcPr>
            <w:tcW w:w="1215" w:type="pct"/>
          </w:tcPr>
          <w:p w14:paraId="124A2001" w14:textId="77777777" w:rsidR="00330A23" w:rsidRPr="00330A23" w:rsidRDefault="00330A23" w:rsidP="00330A23">
            <w:pPr>
              <w:rPr>
                <w:sz w:val="28"/>
                <w:szCs w:val="28"/>
              </w:rPr>
            </w:pPr>
            <w:r w:rsidRPr="00330A23">
              <w:rPr>
                <w:sz w:val="28"/>
                <w:szCs w:val="28"/>
              </w:rPr>
              <w:t>Аренда мячей, ракеток</w:t>
            </w:r>
          </w:p>
        </w:tc>
        <w:tc>
          <w:tcPr>
            <w:tcW w:w="1577" w:type="pct"/>
          </w:tcPr>
          <w:p w14:paraId="40BA80BC" w14:textId="77777777" w:rsidR="00330A23" w:rsidRPr="00330A23" w:rsidRDefault="00330A23" w:rsidP="00330A23">
            <w:pPr>
              <w:jc w:val="center"/>
              <w:rPr>
                <w:sz w:val="28"/>
                <w:szCs w:val="28"/>
              </w:rPr>
            </w:pPr>
          </w:p>
        </w:tc>
        <w:tc>
          <w:tcPr>
            <w:tcW w:w="912" w:type="pct"/>
          </w:tcPr>
          <w:p w14:paraId="4DE972E1" w14:textId="77777777" w:rsidR="00330A23" w:rsidRPr="00330A23" w:rsidRDefault="00330A23" w:rsidP="00330A23">
            <w:pPr>
              <w:jc w:val="center"/>
              <w:rPr>
                <w:sz w:val="28"/>
                <w:szCs w:val="28"/>
              </w:rPr>
            </w:pPr>
            <w:r w:rsidRPr="00330A23">
              <w:rPr>
                <w:sz w:val="28"/>
                <w:szCs w:val="28"/>
              </w:rPr>
              <w:t>Бесплатно</w:t>
            </w:r>
          </w:p>
        </w:tc>
        <w:tc>
          <w:tcPr>
            <w:tcW w:w="921" w:type="pct"/>
          </w:tcPr>
          <w:p w14:paraId="0FE8FFA0" w14:textId="77777777" w:rsidR="00330A23" w:rsidRPr="00330A23" w:rsidRDefault="00330A23" w:rsidP="00330A23">
            <w:pPr>
              <w:jc w:val="center"/>
              <w:rPr>
                <w:sz w:val="28"/>
                <w:szCs w:val="28"/>
              </w:rPr>
            </w:pPr>
            <w:r w:rsidRPr="00330A23">
              <w:rPr>
                <w:sz w:val="28"/>
                <w:szCs w:val="28"/>
              </w:rPr>
              <w:t xml:space="preserve">Входит в стоимость проживания </w:t>
            </w:r>
          </w:p>
        </w:tc>
      </w:tr>
      <w:tr w:rsidR="00330A23" w:rsidRPr="00330A23" w14:paraId="679ECDC3" w14:textId="77777777" w:rsidTr="00330A23">
        <w:tc>
          <w:tcPr>
            <w:tcW w:w="375" w:type="pct"/>
          </w:tcPr>
          <w:p w14:paraId="2FC4AE2D" w14:textId="77777777" w:rsidR="00330A23" w:rsidRPr="00330A23" w:rsidRDefault="00330A23" w:rsidP="00330A23">
            <w:pPr>
              <w:jc w:val="center"/>
              <w:rPr>
                <w:sz w:val="28"/>
                <w:szCs w:val="28"/>
              </w:rPr>
            </w:pPr>
            <w:r w:rsidRPr="00330A23">
              <w:rPr>
                <w:sz w:val="28"/>
                <w:szCs w:val="28"/>
              </w:rPr>
              <w:t>9</w:t>
            </w:r>
          </w:p>
        </w:tc>
        <w:tc>
          <w:tcPr>
            <w:tcW w:w="1215" w:type="pct"/>
          </w:tcPr>
          <w:p w14:paraId="275AB084" w14:textId="77777777" w:rsidR="00330A23" w:rsidRPr="00330A23" w:rsidRDefault="00330A23" w:rsidP="00330A23">
            <w:pPr>
              <w:rPr>
                <w:sz w:val="28"/>
                <w:szCs w:val="28"/>
              </w:rPr>
            </w:pPr>
            <w:r w:rsidRPr="00330A23">
              <w:rPr>
                <w:sz w:val="28"/>
                <w:szCs w:val="28"/>
              </w:rPr>
              <w:t>Аренда корзин для грибов/ягод</w:t>
            </w:r>
          </w:p>
        </w:tc>
        <w:tc>
          <w:tcPr>
            <w:tcW w:w="1577" w:type="pct"/>
          </w:tcPr>
          <w:p w14:paraId="5D328C52" w14:textId="77777777" w:rsidR="00330A23" w:rsidRPr="00330A23" w:rsidRDefault="00330A23" w:rsidP="00330A23">
            <w:pPr>
              <w:jc w:val="center"/>
              <w:rPr>
                <w:sz w:val="28"/>
                <w:szCs w:val="28"/>
              </w:rPr>
            </w:pPr>
          </w:p>
        </w:tc>
        <w:tc>
          <w:tcPr>
            <w:tcW w:w="912" w:type="pct"/>
          </w:tcPr>
          <w:p w14:paraId="773E13DB" w14:textId="77777777" w:rsidR="00330A23" w:rsidRPr="00330A23" w:rsidRDefault="00330A23" w:rsidP="00330A23">
            <w:pPr>
              <w:jc w:val="center"/>
              <w:rPr>
                <w:sz w:val="28"/>
                <w:szCs w:val="28"/>
              </w:rPr>
            </w:pPr>
            <w:r w:rsidRPr="00330A23">
              <w:rPr>
                <w:sz w:val="28"/>
                <w:szCs w:val="28"/>
              </w:rPr>
              <w:t>200</w:t>
            </w:r>
          </w:p>
        </w:tc>
        <w:tc>
          <w:tcPr>
            <w:tcW w:w="921" w:type="pct"/>
          </w:tcPr>
          <w:p w14:paraId="238CB23F" w14:textId="77777777" w:rsidR="00330A23" w:rsidRPr="00330A23" w:rsidRDefault="00330A23" w:rsidP="00330A23">
            <w:pPr>
              <w:jc w:val="center"/>
              <w:rPr>
                <w:sz w:val="28"/>
                <w:szCs w:val="28"/>
              </w:rPr>
            </w:pPr>
            <w:r w:rsidRPr="00330A23">
              <w:rPr>
                <w:sz w:val="28"/>
                <w:szCs w:val="28"/>
              </w:rPr>
              <w:t>За сутки</w:t>
            </w:r>
          </w:p>
        </w:tc>
      </w:tr>
      <w:tr w:rsidR="00330A23" w:rsidRPr="00330A23" w14:paraId="460EEDC5" w14:textId="77777777" w:rsidTr="00330A23">
        <w:tc>
          <w:tcPr>
            <w:tcW w:w="1" w:type="pct"/>
            <w:gridSpan w:val="5"/>
          </w:tcPr>
          <w:p w14:paraId="5248987E" w14:textId="77777777" w:rsidR="00330A23" w:rsidRPr="00330A23" w:rsidRDefault="00330A23" w:rsidP="00330A23">
            <w:pPr>
              <w:jc w:val="center"/>
              <w:rPr>
                <w:sz w:val="28"/>
                <w:szCs w:val="28"/>
              </w:rPr>
            </w:pPr>
            <w:r w:rsidRPr="00330A23">
              <w:rPr>
                <w:sz w:val="28"/>
                <w:szCs w:val="28"/>
              </w:rPr>
              <w:t>Дополнительные услуги</w:t>
            </w:r>
          </w:p>
        </w:tc>
      </w:tr>
      <w:tr w:rsidR="00330A23" w:rsidRPr="00330A23" w14:paraId="5576D687" w14:textId="77777777" w:rsidTr="00330A23">
        <w:tc>
          <w:tcPr>
            <w:tcW w:w="375" w:type="pct"/>
          </w:tcPr>
          <w:p w14:paraId="45C469CB" w14:textId="77777777" w:rsidR="00330A23" w:rsidRPr="00330A23" w:rsidRDefault="00330A23" w:rsidP="00330A23">
            <w:pPr>
              <w:jc w:val="center"/>
              <w:rPr>
                <w:sz w:val="28"/>
                <w:szCs w:val="28"/>
              </w:rPr>
            </w:pPr>
            <w:r w:rsidRPr="00330A23">
              <w:rPr>
                <w:sz w:val="28"/>
                <w:szCs w:val="28"/>
              </w:rPr>
              <w:t>10</w:t>
            </w:r>
          </w:p>
        </w:tc>
        <w:tc>
          <w:tcPr>
            <w:tcW w:w="1215" w:type="pct"/>
          </w:tcPr>
          <w:p w14:paraId="1B1B78AD" w14:textId="77777777" w:rsidR="00330A23" w:rsidRPr="00330A23" w:rsidRDefault="00330A23" w:rsidP="00330A23">
            <w:pPr>
              <w:rPr>
                <w:sz w:val="28"/>
                <w:szCs w:val="28"/>
              </w:rPr>
            </w:pPr>
            <w:r w:rsidRPr="00330A23">
              <w:rPr>
                <w:sz w:val="28"/>
                <w:szCs w:val="28"/>
              </w:rPr>
              <w:t>Рыбалка</w:t>
            </w:r>
          </w:p>
        </w:tc>
        <w:tc>
          <w:tcPr>
            <w:tcW w:w="1577" w:type="pct"/>
          </w:tcPr>
          <w:p w14:paraId="07F135DB" w14:textId="77777777" w:rsidR="00330A23" w:rsidRPr="00330A23" w:rsidRDefault="00330A23" w:rsidP="00330A23">
            <w:pPr>
              <w:rPr>
                <w:sz w:val="28"/>
                <w:szCs w:val="28"/>
              </w:rPr>
            </w:pPr>
            <w:r w:rsidRPr="00330A23">
              <w:rPr>
                <w:sz w:val="28"/>
                <w:szCs w:val="28"/>
              </w:rPr>
              <w:t>На территории есть пруд для рыбной ловли</w:t>
            </w:r>
          </w:p>
        </w:tc>
        <w:tc>
          <w:tcPr>
            <w:tcW w:w="912" w:type="pct"/>
          </w:tcPr>
          <w:p w14:paraId="4BABBE17" w14:textId="77777777" w:rsidR="00330A23" w:rsidRPr="00330A23" w:rsidRDefault="00330A23" w:rsidP="00330A23">
            <w:pPr>
              <w:jc w:val="center"/>
              <w:rPr>
                <w:sz w:val="28"/>
                <w:szCs w:val="28"/>
                <w:highlight w:val="yellow"/>
              </w:rPr>
            </w:pPr>
            <w:r w:rsidRPr="00330A23">
              <w:rPr>
                <w:sz w:val="28"/>
                <w:szCs w:val="28"/>
              </w:rPr>
              <w:t>Бесплатно</w:t>
            </w:r>
          </w:p>
        </w:tc>
        <w:tc>
          <w:tcPr>
            <w:tcW w:w="921" w:type="pct"/>
          </w:tcPr>
          <w:p w14:paraId="16A866A7" w14:textId="77777777" w:rsidR="00330A23" w:rsidRPr="00330A23" w:rsidRDefault="00330A23" w:rsidP="00330A23">
            <w:pPr>
              <w:jc w:val="center"/>
              <w:rPr>
                <w:sz w:val="28"/>
                <w:szCs w:val="28"/>
              </w:rPr>
            </w:pPr>
            <w:r w:rsidRPr="00330A23">
              <w:rPr>
                <w:sz w:val="28"/>
                <w:szCs w:val="28"/>
              </w:rPr>
              <w:t>Входит в стоимость проживания</w:t>
            </w:r>
          </w:p>
        </w:tc>
      </w:tr>
      <w:tr w:rsidR="00330A23" w:rsidRPr="00330A23" w14:paraId="4DD6A163" w14:textId="77777777" w:rsidTr="00330A23">
        <w:tc>
          <w:tcPr>
            <w:tcW w:w="375" w:type="pct"/>
          </w:tcPr>
          <w:p w14:paraId="4B10EC48" w14:textId="77777777" w:rsidR="00330A23" w:rsidRPr="00330A23" w:rsidRDefault="00330A23" w:rsidP="00330A23">
            <w:pPr>
              <w:jc w:val="center"/>
              <w:rPr>
                <w:sz w:val="28"/>
                <w:szCs w:val="28"/>
              </w:rPr>
            </w:pPr>
            <w:r w:rsidRPr="00330A23">
              <w:rPr>
                <w:sz w:val="28"/>
                <w:szCs w:val="28"/>
              </w:rPr>
              <w:t>11</w:t>
            </w:r>
          </w:p>
        </w:tc>
        <w:tc>
          <w:tcPr>
            <w:tcW w:w="1215" w:type="pct"/>
          </w:tcPr>
          <w:p w14:paraId="63456DEE" w14:textId="77777777" w:rsidR="00330A23" w:rsidRPr="00330A23" w:rsidRDefault="00330A23" w:rsidP="00330A23">
            <w:pPr>
              <w:rPr>
                <w:sz w:val="28"/>
                <w:szCs w:val="28"/>
              </w:rPr>
            </w:pPr>
            <w:r w:rsidRPr="00330A23">
              <w:rPr>
                <w:sz w:val="28"/>
                <w:szCs w:val="28"/>
              </w:rPr>
              <w:t>Охота за грибами</w:t>
            </w:r>
            <w:r w:rsidRPr="00330A23">
              <w:rPr>
                <w:sz w:val="28"/>
                <w:szCs w:val="28"/>
                <w:lang w:val="en-US"/>
              </w:rPr>
              <w:t>/</w:t>
            </w:r>
            <w:r w:rsidRPr="00330A23">
              <w:rPr>
                <w:sz w:val="28"/>
                <w:szCs w:val="28"/>
              </w:rPr>
              <w:t>ягодами</w:t>
            </w:r>
          </w:p>
        </w:tc>
        <w:tc>
          <w:tcPr>
            <w:tcW w:w="1577" w:type="pct"/>
          </w:tcPr>
          <w:p w14:paraId="79973340" w14:textId="77777777" w:rsidR="00330A23" w:rsidRPr="00330A23" w:rsidRDefault="00330A23" w:rsidP="00330A23">
            <w:pPr>
              <w:rPr>
                <w:sz w:val="28"/>
                <w:szCs w:val="28"/>
              </w:rPr>
            </w:pPr>
            <w:r w:rsidRPr="00330A23">
              <w:rPr>
                <w:sz w:val="28"/>
                <w:szCs w:val="28"/>
              </w:rPr>
              <w:t>Местный ландшафт богат грибами и ягодами (голубика, клюква)</w:t>
            </w:r>
          </w:p>
        </w:tc>
        <w:tc>
          <w:tcPr>
            <w:tcW w:w="912" w:type="pct"/>
          </w:tcPr>
          <w:p w14:paraId="38961EC1" w14:textId="77777777" w:rsidR="00330A23" w:rsidRPr="00330A23" w:rsidRDefault="00330A23" w:rsidP="00330A23">
            <w:pPr>
              <w:jc w:val="center"/>
              <w:rPr>
                <w:sz w:val="28"/>
                <w:szCs w:val="28"/>
                <w:highlight w:val="red"/>
              </w:rPr>
            </w:pPr>
            <w:r w:rsidRPr="00330A23">
              <w:rPr>
                <w:sz w:val="28"/>
                <w:szCs w:val="28"/>
              </w:rPr>
              <w:t>Бесплатно</w:t>
            </w:r>
          </w:p>
        </w:tc>
        <w:tc>
          <w:tcPr>
            <w:tcW w:w="921" w:type="pct"/>
          </w:tcPr>
          <w:p w14:paraId="7226995E" w14:textId="77777777" w:rsidR="00330A23" w:rsidRPr="00330A23" w:rsidRDefault="00330A23" w:rsidP="00330A23">
            <w:pPr>
              <w:jc w:val="center"/>
              <w:rPr>
                <w:sz w:val="28"/>
                <w:szCs w:val="28"/>
              </w:rPr>
            </w:pPr>
            <w:r w:rsidRPr="00330A23">
              <w:rPr>
                <w:sz w:val="28"/>
                <w:szCs w:val="28"/>
              </w:rPr>
              <w:t>Входит в стоимость проживания</w:t>
            </w:r>
          </w:p>
        </w:tc>
      </w:tr>
      <w:tr w:rsidR="00330A23" w:rsidRPr="00330A23" w14:paraId="0DC9954F" w14:textId="77777777" w:rsidTr="00330A23">
        <w:tc>
          <w:tcPr>
            <w:tcW w:w="375" w:type="pct"/>
          </w:tcPr>
          <w:p w14:paraId="3DFA1EB8" w14:textId="77777777" w:rsidR="00330A23" w:rsidRPr="00330A23" w:rsidRDefault="00330A23" w:rsidP="00330A23">
            <w:pPr>
              <w:jc w:val="center"/>
              <w:rPr>
                <w:sz w:val="28"/>
                <w:szCs w:val="28"/>
              </w:rPr>
            </w:pPr>
            <w:r w:rsidRPr="00330A23">
              <w:rPr>
                <w:sz w:val="28"/>
                <w:szCs w:val="28"/>
              </w:rPr>
              <w:t>12</w:t>
            </w:r>
          </w:p>
        </w:tc>
        <w:tc>
          <w:tcPr>
            <w:tcW w:w="1215" w:type="pct"/>
          </w:tcPr>
          <w:p w14:paraId="3F7944D2" w14:textId="77777777" w:rsidR="00330A23" w:rsidRPr="00330A23" w:rsidRDefault="00330A23" w:rsidP="00330A23">
            <w:pPr>
              <w:rPr>
                <w:sz w:val="28"/>
                <w:szCs w:val="28"/>
              </w:rPr>
            </w:pPr>
            <w:r w:rsidRPr="00330A23">
              <w:rPr>
                <w:sz w:val="28"/>
                <w:szCs w:val="28"/>
              </w:rPr>
              <w:t>Русская баня</w:t>
            </w:r>
          </w:p>
        </w:tc>
        <w:tc>
          <w:tcPr>
            <w:tcW w:w="1577" w:type="pct"/>
          </w:tcPr>
          <w:p w14:paraId="2A520D2C" w14:textId="77777777" w:rsidR="00330A23" w:rsidRPr="00330A23" w:rsidRDefault="00330A23" w:rsidP="00330A23">
            <w:pPr>
              <w:rPr>
                <w:sz w:val="28"/>
                <w:szCs w:val="28"/>
              </w:rPr>
            </w:pPr>
            <w:r w:rsidRPr="00330A23">
              <w:rPr>
                <w:sz w:val="28"/>
                <w:szCs w:val="28"/>
              </w:rPr>
              <w:t>Русская баня  на дровах (до 5 человек)</w:t>
            </w:r>
          </w:p>
        </w:tc>
        <w:tc>
          <w:tcPr>
            <w:tcW w:w="912" w:type="pct"/>
          </w:tcPr>
          <w:p w14:paraId="28D02581" w14:textId="77777777" w:rsidR="00330A23" w:rsidRPr="00330A23" w:rsidRDefault="00330A23" w:rsidP="00330A23">
            <w:pPr>
              <w:jc w:val="center"/>
              <w:rPr>
                <w:sz w:val="28"/>
                <w:szCs w:val="28"/>
                <w:highlight w:val="red"/>
              </w:rPr>
            </w:pPr>
            <w:r w:rsidRPr="00330A23">
              <w:rPr>
                <w:sz w:val="28"/>
                <w:szCs w:val="28"/>
              </w:rPr>
              <w:t>500</w:t>
            </w:r>
          </w:p>
        </w:tc>
        <w:tc>
          <w:tcPr>
            <w:tcW w:w="921" w:type="pct"/>
          </w:tcPr>
          <w:p w14:paraId="543B9B81" w14:textId="77777777" w:rsidR="00330A23" w:rsidRPr="00330A23" w:rsidRDefault="00330A23" w:rsidP="00330A23">
            <w:pPr>
              <w:jc w:val="center"/>
              <w:rPr>
                <w:sz w:val="28"/>
                <w:szCs w:val="28"/>
              </w:rPr>
            </w:pPr>
            <w:r w:rsidRPr="00330A23">
              <w:rPr>
                <w:sz w:val="28"/>
                <w:szCs w:val="28"/>
              </w:rPr>
              <w:t>За сутки</w:t>
            </w:r>
          </w:p>
        </w:tc>
      </w:tr>
      <w:tr w:rsidR="00330A23" w:rsidRPr="00330A23" w14:paraId="338BCFF3" w14:textId="77777777" w:rsidTr="00330A23">
        <w:tc>
          <w:tcPr>
            <w:tcW w:w="375" w:type="pct"/>
          </w:tcPr>
          <w:p w14:paraId="0971AB54" w14:textId="77777777" w:rsidR="00330A23" w:rsidRPr="00330A23" w:rsidRDefault="00330A23" w:rsidP="00330A23">
            <w:pPr>
              <w:jc w:val="center"/>
              <w:rPr>
                <w:sz w:val="28"/>
                <w:szCs w:val="28"/>
              </w:rPr>
            </w:pPr>
            <w:r w:rsidRPr="00330A23">
              <w:rPr>
                <w:sz w:val="28"/>
                <w:szCs w:val="28"/>
              </w:rPr>
              <w:t>13</w:t>
            </w:r>
          </w:p>
        </w:tc>
        <w:tc>
          <w:tcPr>
            <w:tcW w:w="1215" w:type="pct"/>
          </w:tcPr>
          <w:p w14:paraId="68C66EC2" w14:textId="77777777" w:rsidR="00330A23" w:rsidRPr="00330A23" w:rsidRDefault="00330A23" w:rsidP="00330A23">
            <w:pPr>
              <w:rPr>
                <w:sz w:val="28"/>
                <w:szCs w:val="28"/>
              </w:rPr>
            </w:pPr>
            <w:r w:rsidRPr="00330A23">
              <w:rPr>
                <w:sz w:val="28"/>
                <w:szCs w:val="28"/>
              </w:rPr>
              <w:t>Мангал</w:t>
            </w:r>
          </w:p>
        </w:tc>
        <w:tc>
          <w:tcPr>
            <w:tcW w:w="1577" w:type="pct"/>
          </w:tcPr>
          <w:p w14:paraId="1F93FFFD" w14:textId="77777777" w:rsidR="00330A23" w:rsidRPr="00330A23" w:rsidRDefault="00330A23" w:rsidP="00330A23">
            <w:pPr>
              <w:rPr>
                <w:sz w:val="28"/>
                <w:szCs w:val="28"/>
              </w:rPr>
            </w:pPr>
            <w:r w:rsidRPr="00330A23">
              <w:rPr>
                <w:sz w:val="28"/>
                <w:szCs w:val="28"/>
              </w:rPr>
              <w:t>Самостоятельное приготовление пищи на мангале, пользование уличной беседкой.</w:t>
            </w:r>
          </w:p>
        </w:tc>
        <w:tc>
          <w:tcPr>
            <w:tcW w:w="912" w:type="pct"/>
          </w:tcPr>
          <w:p w14:paraId="0BD05BE3" w14:textId="77777777" w:rsidR="00330A23" w:rsidRPr="00330A23" w:rsidRDefault="00330A23" w:rsidP="00330A23">
            <w:pPr>
              <w:jc w:val="center"/>
              <w:rPr>
                <w:sz w:val="28"/>
                <w:szCs w:val="28"/>
              </w:rPr>
            </w:pPr>
            <w:r w:rsidRPr="00330A23">
              <w:rPr>
                <w:sz w:val="28"/>
                <w:szCs w:val="28"/>
              </w:rPr>
              <w:t>Бесплатно</w:t>
            </w:r>
          </w:p>
          <w:p w14:paraId="5361D82C" w14:textId="77777777" w:rsidR="00330A23" w:rsidRPr="00330A23" w:rsidRDefault="00330A23" w:rsidP="00330A23">
            <w:pPr>
              <w:jc w:val="center"/>
              <w:rPr>
                <w:sz w:val="28"/>
                <w:szCs w:val="28"/>
                <w:highlight w:val="red"/>
              </w:rPr>
            </w:pPr>
          </w:p>
        </w:tc>
        <w:tc>
          <w:tcPr>
            <w:tcW w:w="921" w:type="pct"/>
          </w:tcPr>
          <w:p w14:paraId="6BAEFF7A" w14:textId="77777777" w:rsidR="00330A23" w:rsidRPr="00330A23" w:rsidRDefault="00330A23" w:rsidP="00330A23">
            <w:pPr>
              <w:jc w:val="center"/>
              <w:rPr>
                <w:sz w:val="28"/>
                <w:szCs w:val="28"/>
              </w:rPr>
            </w:pPr>
            <w:r w:rsidRPr="00330A23">
              <w:rPr>
                <w:sz w:val="28"/>
                <w:szCs w:val="28"/>
              </w:rPr>
              <w:t>Входит в стоимость проживания</w:t>
            </w:r>
          </w:p>
        </w:tc>
      </w:tr>
      <w:tr w:rsidR="00330A23" w:rsidRPr="00330A23" w14:paraId="51505C4A" w14:textId="77777777" w:rsidTr="00330A23">
        <w:tc>
          <w:tcPr>
            <w:tcW w:w="375" w:type="pct"/>
          </w:tcPr>
          <w:p w14:paraId="15B57505" w14:textId="77777777" w:rsidR="00330A23" w:rsidRPr="00330A23" w:rsidRDefault="00330A23" w:rsidP="00330A23">
            <w:pPr>
              <w:jc w:val="center"/>
              <w:rPr>
                <w:sz w:val="28"/>
                <w:szCs w:val="28"/>
              </w:rPr>
            </w:pPr>
            <w:r w:rsidRPr="00330A23">
              <w:rPr>
                <w:sz w:val="28"/>
                <w:szCs w:val="28"/>
              </w:rPr>
              <w:t>14</w:t>
            </w:r>
          </w:p>
        </w:tc>
        <w:tc>
          <w:tcPr>
            <w:tcW w:w="1215" w:type="pct"/>
          </w:tcPr>
          <w:p w14:paraId="6D570F30" w14:textId="77777777" w:rsidR="00330A23" w:rsidRPr="00330A23" w:rsidRDefault="00330A23" w:rsidP="00330A23">
            <w:pPr>
              <w:rPr>
                <w:sz w:val="28"/>
                <w:szCs w:val="28"/>
              </w:rPr>
            </w:pPr>
            <w:r w:rsidRPr="00330A23">
              <w:rPr>
                <w:sz w:val="28"/>
                <w:szCs w:val="28"/>
              </w:rPr>
              <w:t>Гамак</w:t>
            </w:r>
          </w:p>
        </w:tc>
        <w:tc>
          <w:tcPr>
            <w:tcW w:w="1577" w:type="pct"/>
          </w:tcPr>
          <w:p w14:paraId="3FEEA47E" w14:textId="77777777" w:rsidR="00330A23" w:rsidRPr="00330A23" w:rsidRDefault="00330A23" w:rsidP="00330A23">
            <w:pPr>
              <w:rPr>
                <w:sz w:val="28"/>
                <w:szCs w:val="28"/>
              </w:rPr>
            </w:pPr>
            <w:r w:rsidRPr="00330A23">
              <w:rPr>
                <w:sz w:val="28"/>
                <w:szCs w:val="28"/>
              </w:rPr>
              <w:t>Место для сна и отдыха на свежем воздухе</w:t>
            </w:r>
          </w:p>
        </w:tc>
        <w:tc>
          <w:tcPr>
            <w:tcW w:w="912" w:type="pct"/>
          </w:tcPr>
          <w:p w14:paraId="41293995" w14:textId="77777777" w:rsidR="00330A23" w:rsidRPr="00330A23" w:rsidRDefault="00330A23" w:rsidP="00330A23">
            <w:pPr>
              <w:jc w:val="center"/>
              <w:rPr>
                <w:sz w:val="28"/>
                <w:szCs w:val="28"/>
              </w:rPr>
            </w:pPr>
            <w:r w:rsidRPr="00330A23">
              <w:rPr>
                <w:sz w:val="28"/>
                <w:szCs w:val="28"/>
              </w:rPr>
              <w:t>Бесплатно</w:t>
            </w:r>
          </w:p>
        </w:tc>
        <w:tc>
          <w:tcPr>
            <w:tcW w:w="921" w:type="pct"/>
          </w:tcPr>
          <w:p w14:paraId="6592F1BA" w14:textId="77777777" w:rsidR="00330A23" w:rsidRPr="00330A23" w:rsidRDefault="00330A23" w:rsidP="00330A23">
            <w:pPr>
              <w:jc w:val="center"/>
              <w:rPr>
                <w:sz w:val="28"/>
                <w:szCs w:val="28"/>
              </w:rPr>
            </w:pPr>
            <w:r w:rsidRPr="00330A23">
              <w:rPr>
                <w:sz w:val="28"/>
                <w:szCs w:val="28"/>
              </w:rPr>
              <w:t>Входит в стоимость проживания</w:t>
            </w:r>
          </w:p>
        </w:tc>
      </w:tr>
      <w:tr w:rsidR="00330A23" w:rsidRPr="00330A23" w14:paraId="4866C16D" w14:textId="77777777" w:rsidTr="00330A23">
        <w:tc>
          <w:tcPr>
            <w:tcW w:w="375" w:type="pct"/>
          </w:tcPr>
          <w:p w14:paraId="12F1560E" w14:textId="77777777" w:rsidR="00330A23" w:rsidRPr="00330A23" w:rsidRDefault="00330A23" w:rsidP="00330A23">
            <w:pPr>
              <w:jc w:val="center"/>
              <w:rPr>
                <w:sz w:val="28"/>
                <w:szCs w:val="28"/>
              </w:rPr>
            </w:pPr>
            <w:r w:rsidRPr="00330A23">
              <w:rPr>
                <w:sz w:val="28"/>
                <w:szCs w:val="28"/>
              </w:rPr>
              <w:t>15</w:t>
            </w:r>
          </w:p>
        </w:tc>
        <w:tc>
          <w:tcPr>
            <w:tcW w:w="1215" w:type="pct"/>
          </w:tcPr>
          <w:p w14:paraId="4F7F2263" w14:textId="77777777" w:rsidR="00330A23" w:rsidRPr="00330A23" w:rsidRDefault="00330A23" w:rsidP="00330A23">
            <w:pPr>
              <w:rPr>
                <w:sz w:val="28"/>
                <w:szCs w:val="28"/>
              </w:rPr>
            </w:pPr>
            <w:r w:rsidRPr="00330A23">
              <w:rPr>
                <w:sz w:val="28"/>
                <w:szCs w:val="28"/>
              </w:rPr>
              <w:t>Мастер-классы</w:t>
            </w:r>
          </w:p>
        </w:tc>
        <w:tc>
          <w:tcPr>
            <w:tcW w:w="1577" w:type="pct"/>
          </w:tcPr>
          <w:p w14:paraId="5B571EDB" w14:textId="77777777" w:rsidR="00330A23" w:rsidRPr="00330A23" w:rsidRDefault="00330A23" w:rsidP="00330A23">
            <w:pPr>
              <w:rPr>
                <w:sz w:val="28"/>
                <w:szCs w:val="28"/>
              </w:rPr>
            </w:pPr>
            <w:r w:rsidRPr="00330A23">
              <w:rPr>
                <w:sz w:val="28"/>
                <w:szCs w:val="28"/>
              </w:rPr>
              <w:t>Изготовление банных веников (берёзовые, можжевеловые), заготовка трав для чая. Декоративно-прикладное творчеству (лепка  и покраска глины, изготовление соломенной куклы)</w:t>
            </w:r>
          </w:p>
        </w:tc>
        <w:tc>
          <w:tcPr>
            <w:tcW w:w="912" w:type="pct"/>
          </w:tcPr>
          <w:p w14:paraId="3847B12B" w14:textId="77777777" w:rsidR="00330A23" w:rsidRPr="00330A23" w:rsidRDefault="00330A23" w:rsidP="00330A23">
            <w:pPr>
              <w:jc w:val="center"/>
              <w:rPr>
                <w:sz w:val="28"/>
                <w:szCs w:val="28"/>
              </w:rPr>
            </w:pPr>
            <w:r w:rsidRPr="00330A23">
              <w:rPr>
                <w:sz w:val="28"/>
                <w:szCs w:val="28"/>
              </w:rPr>
              <w:t>250</w:t>
            </w:r>
          </w:p>
          <w:p w14:paraId="316490E5" w14:textId="77777777" w:rsidR="00330A23" w:rsidRPr="00330A23" w:rsidRDefault="00330A23" w:rsidP="00330A23">
            <w:pPr>
              <w:rPr>
                <w:sz w:val="28"/>
                <w:szCs w:val="28"/>
              </w:rPr>
            </w:pPr>
          </w:p>
        </w:tc>
        <w:tc>
          <w:tcPr>
            <w:tcW w:w="921" w:type="pct"/>
          </w:tcPr>
          <w:p w14:paraId="7A176599" w14:textId="77777777" w:rsidR="00330A23" w:rsidRPr="00330A23" w:rsidRDefault="00330A23" w:rsidP="00330A23">
            <w:pPr>
              <w:jc w:val="center"/>
              <w:rPr>
                <w:sz w:val="28"/>
                <w:szCs w:val="28"/>
              </w:rPr>
            </w:pPr>
            <w:r w:rsidRPr="00330A23">
              <w:rPr>
                <w:sz w:val="28"/>
                <w:szCs w:val="28"/>
              </w:rPr>
              <w:t>С человека</w:t>
            </w:r>
          </w:p>
          <w:p w14:paraId="6EA19890" w14:textId="77777777" w:rsidR="00330A23" w:rsidRPr="00330A23" w:rsidRDefault="00330A23" w:rsidP="00330A23">
            <w:pPr>
              <w:jc w:val="center"/>
              <w:rPr>
                <w:sz w:val="28"/>
                <w:szCs w:val="28"/>
              </w:rPr>
            </w:pPr>
            <w:r w:rsidRPr="00330A23">
              <w:rPr>
                <w:sz w:val="28"/>
                <w:szCs w:val="28"/>
              </w:rPr>
              <w:t>(в зависимости от вида мастер-классы)</w:t>
            </w:r>
          </w:p>
        </w:tc>
      </w:tr>
      <w:tr w:rsidR="00330A23" w:rsidRPr="00330A23" w14:paraId="4349D713" w14:textId="77777777" w:rsidTr="00330A23">
        <w:trPr>
          <w:trHeight w:val="2002"/>
        </w:trPr>
        <w:tc>
          <w:tcPr>
            <w:tcW w:w="375" w:type="pct"/>
          </w:tcPr>
          <w:p w14:paraId="291748D8" w14:textId="77777777" w:rsidR="00330A23" w:rsidRPr="00330A23" w:rsidRDefault="00330A23" w:rsidP="00330A23">
            <w:pPr>
              <w:jc w:val="center"/>
              <w:rPr>
                <w:sz w:val="28"/>
                <w:szCs w:val="28"/>
              </w:rPr>
            </w:pPr>
            <w:r w:rsidRPr="00330A23">
              <w:rPr>
                <w:sz w:val="28"/>
                <w:szCs w:val="28"/>
              </w:rPr>
              <w:t>16</w:t>
            </w:r>
          </w:p>
        </w:tc>
        <w:tc>
          <w:tcPr>
            <w:tcW w:w="1215" w:type="pct"/>
          </w:tcPr>
          <w:p w14:paraId="7D523C90" w14:textId="77777777" w:rsidR="00330A23" w:rsidRPr="00330A23" w:rsidRDefault="00330A23" w:rsidP="00330A23">
            <w:pPr>
              <w:rPr>
                <w:sz w:val="28"/>
                <w:szCs w:val="28"/>
              </w:rPr>
            </w:pPr>
            <w:r w:rsidRPr="00330A23">
              <w:rPr>
                <w:sz w:val="28"/>
                <w:szCs w:val="28"/>
              </w:rPr>
              <w:t xml:space="preserve">Дополнительные койко-место (раскладушка с матрасом и постельным бельём) </w:t>
            </w:r>
          </w:p>
        </w:tc>
        <w:tc>
          <w:tcPr>
            <w:tcW w:w="1577" w:type="pct"/>
          </w:tcPr>
          <w:p w14:paraId="56EA660F" w14:textId="77777777" w:rsidR="00330A23" w:rsidRPr="00330A23" w:rsidRDefault="00330A23" w:rsidP="00330A23">
            <w:pPr>
              <w:rPr>
                <w:sz w:val="28"/>
                <w:szCs w:val="28"/>
              </w:rPr>
            </w:pPr>
          </w:p>
        </w:tc>
        <w:tc>
          <w:tcPr>
            <w:tcW w:w="912" w:type="pct"/>
          </w:tcPr>
          <w:p w14:paraId="795A3020" w14:textId="77777777" w:rsidR="00330A23" w:rsidRPr="00330A23" w:rsidRDefault="00330A23" w:rsidP="00330A23">
            <w:pPr>
              <w:jc w:val="center"/>
              <w:rPr>
                <w:sz w:val="28"/>
                <w:szCs w:val="28"/>
              </w:rPr>
            </w:pPr>
            <w:r w:rsidRPr="00330A23">
              <w:rPr>
                <w:sz w:val="28"/>
                <w:szCs w:val="28"/>
              </w:rPr>
              <w:t>350</w:t>
            </w:r>
          </w:p>
        </w:tc>
        <w:tc>
          <w:tcPr>
            <w:tcW w:w="921" w:type="pct"/>
          </w:tcPr>
          <w:p w14:paraId="13F5444C" w14:textId="77777777" w:rsidR="00330A23" w:rsidRPr="00330A23" w:rsidRDefault="00330A23" w:rsidP="00330A23">
            <w:pPr>
              <w:jc w:val="center"/>
              <w:rPr>
                <w:sz w:val="28"/>
                <w:szCs w:val="28"/>
              </w:rPr>
            </w:pPr>
            <w:r w:rsidRPr="00330A23">
              <w:rPr>
                <w:sz w:val="28"/>
                <w:szCs w:val="28"/>
              </w:rPr>
              <w:t>За ночь</w:t>
            </w:r>
          </w:p>
        </w:tc>
      </w:tr>
    </w:tbl>
    <w:p w14:paraId="02CCC7FA" w14:textId="77777777" w:rsidR="00330A23" w:rsidRPr="00330A23" w:rsidRDefault="00330A23" w:rsidP="00330A23">
      <w:pPr>
        <w:rPr>
          <w:rFonts w:ascii="Times New Roman" w:hAnsi="Times New Roman" w:cs="Times New Roman"/>
          <w:sz w:val="28"/>
        </w:rPr>
      </w:pPr>
    </w:p>
    <w:p w14:paraId="05206DA8" w14:textId="77777777" w:rsidR="00330A23" w:rsidRPr="00330A23" w:rsidRDefault="00FB425B" w:rsidP="00330A2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Исходя из данных</w:t>
      </w:r>
      <w:r w:rsidR="00330A23" w:rsidRPr="00330A23">
        <w:rPr>
          <w:rFonts w:ascii="Times New Roman" w:hAnsi="Times New Roman" w:cs="Times New Roman"/>
          <w:sz w:val="28"/>
          <w:szCs w:val="28"/>
        </w:rPr>
        <w:t xml:space="preserve"> таблицы можно сделать вывод, что в среднем</w:t>
      </w:r>
      <w:r w:rsidR="00F671A6">
        <w:rPr>
          <w:rFonts w:ascii="Times New Roman" w:hAnsi="Times New Roman" w:cs="Times New Roman"/>
          <w:sz w:val="28"/>
          <w:szCs w:val="28"/>
        </w:rPr>
        <w:t xml:space="preserve"> 1</w:t>
      </w:r>
      <w:r w:rsidR="00330A23" w:rsidRPr="00330A23">
        <w:rPr>
          <w:rFonts w:ascii="Times New Roman" w:hAnsi="Times New Roman" w:cs="Times New Roman"/>
          <w:sz w:val="28"/>
          <w:szCs w:val="28"/>
        </w:rPr>
        <w:t xml:space="preserve"> гость будет тратить 500 рублей за проживание, 500 рублей за питание и 500 рублей дополнительные услуги. Это не так много для гостевого дома. </w:t>
      </w:r>
    </w:p>
    <w:p w14:paraId="57A568DB" w14:textId="77777777" w:rsidR="00375BAB" w:rsidRDefault="00375BAB" w:rsidP="00FD718D">
      <w:pPr>
        <w:spacing w:line="360" w:lineRule="auto"/>
        <w:jc w:val="center"/>
        <w:rPr>
          <w:rFonts w:ascii="Times New Roman" w:hAnsi="Times New Roman" w:cs="Times New Roman"/>
          <w:b/>
          <w:sz w:val="28"/>
          <w:szCs w:val="28"/>
        </w:rPr>
      </w:pPr>
    </w:p>
    <w:p w14:paraId="628FA7B1" w14:textId="6835164D" w:rsidR="00AB3F02" w:rsidRPr="00330A23" w:rsidRDefault="00AB3F02" w:rsidP="00FD718D">
      <w:pPr>
        <w:spacing w:line="360" w:lineRule="auto"/>
        <w:jc w:val="center"/>
        <w:rPr>
          <w:rFonts w:ascii="Times New Roman" w:hAnsi="Times New Roman" w:cs="Times New Roman"/>
          <w:b/>
          <w:sz w:val="28"/>
          <w:szCs w:val="28"/>
        </w:rPr>
      </w:pPr>
      <w:r w:rsidRPr="00330A23">
        <w:rPr>
          <w:rFonts w:ascii="Times New Roman" w:hAnsi="Times New Roman" w:cs="Times New Roman"/>
          <w:b/>
          <w:sz w:val="28"/>
          <w:szCs w:val="28"/>
        </w:rPr>
        <w:lastRenderedPageBreak/>
        <w:t>4. МАР</w:t>
      </w:r>
      <w:r w:rsidR="00F04E55">
        <w:rPr>
          <w:rFonts w:ascii="Times New Roman" w:hAnsi="Times New Roman" w:cs="Times New Roman"/>
          <w:b/>
          <w:sz w:val="28"/>
          <w:szCs w:val="28"/>
        </w:rPr>
        <w:t>КЕТИНГ И СБЫТ ПРОДУКЦИИ (УСЛУГ)</w:t>
      </w:r>
    </w:p>
    <w:p w14:paraId="3C210DB0"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Маркетинг представляет собой процесс удовлетворения потребностей клиента или рынка в целом, целью реализации которого выступает получение прибыли. Это повышает обоснованность принятия решений по вопросам развития предприятия, предоставление услуг, финансовой деятельности, распространяя планомерность на сферу рыночных связей.</w:t>
      </w:r>
    </w:p>
    <w:p w14:paraId="5B16F15A"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Маркетинговым инструментом считается реклама - это определенный вид маркетинговой деятельности, который направлен на распространение заведомо оплаченной информации для привлечения потребителей и увеличения объемов продаж. В бизнесе используют рекламу, чтобы донести до клиентов и партнеров – ценность и значимость своих продуктов, нарастить продажи товаров и услуг, продвинуть бренд, улучшить его имидж и репутацию.</w:t>
      </w:r>
    </w:p>
    <w:p w14:paraId="1A35F06D"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В рамках осуществления работы по бизнес проекту предусмотрено проведение рекламной кампании, и для того, чтобы продвинуть «РусДом» нужно грамотно выбрать из множества видов рекламы более подходящий, эффективный и экономичный вариант.</w:t>
      </w:r>
    </w:p>
    <w:p w14:paraId="22553A3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Для продвижения гостевого дома выбраны следующие способы:</w:t>
      </w:r>
    </w:p>
    <w:p w14:paraId="3AA67DA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 Интернет-реклама. </w:t>
      </w:r>
    </w:p>
    <w:p w14:paraId="202E982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С использованием этого способа будут размещаться информационные посты в социальной сети Вконтакте, таких группах, как: «Из рук в руки. г.Кашин», «Кашинская газета». Так же предусматривается создание собственной группы в </w:t>
      </w:r>
      <w:r w:rsidR="00B20D09">
        <w:rPr>
          <w:rFonts w:ascii="Times New Roman" w:hAnsi="Times New Roman" w:cs="Times New Roman"/>
          <w:sz w:val="28"/>
          <w:szCs w:val="28"/>
        </w:rPr>
        <w:t xml:space="preserve"> социальных сетях «ВК</w:t>
      </w:r>
      <w:r w:rsidRPr="00330A23">
        <w:rPr>
          <w:rFonts w:ascii="Times New Roman" w:hAnsi="Times New Roman" w:cs="Times New Roman"/>
          <w:sz w:val="28"/>
          <w:szCs w:val="28"/>
        </w:rPr>
        <w:t>онтакте</w:t>
      </w:r>
      <w:r w:rsidR="00B20D09">
        <w:rPr>
          <w:rFonts w:ascii="Times New Roman" w:hAnsi="Times New Roman" w:cs="Times New Roman"/>
          <w:sz w:val="28"/>
          <w:szCs w:val="28"/>
        </w:rPr>
        <w:t>»</w:t>
      </w:r>
      <w:r w:rsidRPr="00330A23">
        <w:rPr>
          <w:rFonts w:ascii="Times New Roman" w:hAnsi="Times New Roman" w:cs="Times New Roman"/>
          <w:sz w:val="28"/>
          <w:szCs w:val="28"/>
        </w:rPr>
        <w:t xml:space="preserve"> и</w:t>
      </w:r>
      <w:r w:rsidR="00B20D09">
        <w:rPr>
          <w:rFonts w:ascii="Times New Roman" w:hAnsi="Times New Roman" w:cs="Times New Roman"/>
          <w:sz w:val="28"/>
          <w:szCs w:val="28"/>
        </w:rPr>
        <w:t>» Одноклассники»</w:t>
      </w:r>
      <w:r w:rsidRPr="00330A23">
        <w:rPr>
          <w:rFonts w:ascii="Times New Roman" w:hAnsi="Times New Roman" w:cs="Times New Roman"/>
          <w:sz w:val="28"/>
          <w:szCs w:val="28"/>
        </w:rPr>
        <w:t>.</w:t>
      </w:r>
    </w:p>
    <w:p w14:paraId="368FE403" w14:textId="77777777" w:rsidR="00330A23" w:rsidRPr="00330A23" w:rsidRDefault="00330A23" w:rsidP="00330A23">
      <w:pPr>
        <w:spacing w:after="0" w:line="360" w:lineRule="auto"/>
        <w:ind w:firstLine="709"/>
        <w:jc w:val="both"/>
        <w:rPr>
          <w:rFonts w:ascii="Times New Roman" w:hAnsi="Times New Roman" w:cs="Times New Roman"/>
          <w:i/>
          <w:sz w:val="28"/>
          <w:szCs w:val="28"/>
        </w:rPr>
      </w:pPr>
      <w:r w:rsidRPr="00330A23">
        <w:rPr>
          <w:rFonts w:ascii="Times New Roman" w:hAnsi="Times New Roman" w:cs="Times New Roman"/>
          <w:sz w:val="28"/>
          <w:szCs w:val="28"/>
        </w:rPr>
        <w:t xml:space="preserve">- Печатная реклама. Образец </w:t>
      </w:r>
      <w:r w:rsidR="00B20D09">
        <w:rPr>
          <w:rFonts w:ascii="Times New Roman" w:hAnsi="Times New Roman" w:cs="Times New Roman"/>
          <w:sz w:val="28"/>
          <w:szCs w:val="28"/>
        </w:rPr>
        <w:t>листовки расположен в Приложении</w:t>
      </w:r>
      <w:r w:rsidR="00F671A6">
        <w:rPr>
          <w:rFonts w:ascii="Times New Roman" w:hAnsi="Times New Roman" w:cs="Times New Roman"/>
          <w:sz w:val="28"/>
          <w:szCs w:val="28"/>
        </w:rPr>
        <w:t xml:space="preserve"> Б</w:t>
      </w:r>
      <w:r w:rsidRPr="00330A23">
        <w:rPr>
          <w:rFonts w:ascii="Times New Roman" w:hAnsi="Times New Roman" w:cs="Times New Roman"/>
          <w:sz w:val="28"/>
          <w:szCs w:val="28"/>
        </w:rPr>
        <w:t>.</w:t>
      </w:r>
    </w:p>
    <w:p w14:paraId="492B2ABF"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Затраты на рекламу представлены в Таблице 2.</w:t>
      </w:r>
    </w:p>
    <w:p w14:paraId="1813AB32"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Таблица 2. Затраты на рекламу.</w:t>
      </w: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0"/>
        <w:gridCol w:w="4680"/>
        <w:gridCol w:w="4320"/>
      </w:tblGrid>
      <w:tr w:rsidR="00330A23" w:rsidRPr="00330A23" w14:paraId="2290763C" w14:textId="77777777" w:rsidTr="00330A23">
        <w:tc>
          <w:tcPr>
            <w:tcW w:w="540" w:type="dxa"/>
            <w:tcBorders>
              <w:top w:val="single" w:sz="4" w:space="0" w:color="000000"/>
              <w:left w:val="single" w:sz="4" w:space="0" w:color="000000"/>
              <w:bottom w:val="single" w:sz="4" w:space="0" w:color="000000"/>
              <w:right w:val="single" w:sz="4" w:space="0" w:color="000000"/>
            </w:tcBorders>
          </w:tcPr>
          <w:p w14:paraId="459B4D6B"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w:t>
            </w:r>
          </w:p>
        </w:tc>
        <w:tc>
          <w:tcPr>
            <w:tcW w:w="4680" w:type="dxa"/>
            <w:tcBorders>
              <w:top w:val="single" w:sz="4" w:space="0" w:color="000000"/>
              <w:left w:val="single" w:sz="4" w:space="0" w:color="000000"/>
              <w:bottom w:val="single" w:sz="4" w:space="0" w:color="000000"/>
              <w:right w:val="single" w:sz="4" w:space="0" w:color="000000"/>
            </w:tcBorders>
          </w:tcPr>
          <w:p w14:paraId="71F5DACF"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Наименование</w:t>
            </w:r>
          </w:p>
        </w:tc>
        <w:tc>
          <w:tcPr>
            <w:tcW w:w="4320" w:type="dxa"/>
            <w:tcBorders>
              <w:top w:val="single" w:sz="4" w:space="0" w:color="000000"/>
              <w:left w:val="single" w:sz="4" w:space="0" w:color="000000"/>
              <w:bottom w:val="single" w:sz="4" w:space="0" w:color="000000"/>
              <w:right w:val="single" w:sz="4" w:space="0" w:color="000000"/>
            </w:tcBorders>
          </w:tcPr>
          <w:p w14:paraId="7FD82856"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Цена (руб.)</w:t>
            </w:r>
          </w:p>
        </w:tc>
      </w:tr>
      <w:tr w:rsidR="00330A23" w:rsidRPr="00330A23" w14:paraId="087C5A1C" w14:textId="77777777" w:rsidTr="00330A23">
        <w:tc>
          <w:tcPr>
            <w:tcW w:w="540" w:type="dxa"/>
            <w:tcBorders>
              <w:top w:val="single" w:sz="4" w:space="0" w:color="000000"/>
              <w:left w:val="single" w:sz="4" w:space="0" w:color="000000"/>
              <w:bottom w:val="single" w:sz="4" w:space="0" w:color="000000"/>
              <w:right w:val="single" w:sz="4" w:space="0" w:color="000000"/>
            </w:tcBorders>
          </w:tcPr>
          <w:p w14:paraId="1B14B38A"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1</w:t>
            </w:r>
          </w:p>
        </w:tc>
        <w:tc>
          <w:tcPr>
            <w:tcW w:w="4680" w:type="dxa"/>
            <w:tcBorders>
              <w:top w:val="single" w:sz="4" w:space="0" w:color="000000"/>
              <w:left w:val="single" w:sz="4" w:space="0" w:color="000000"/>
              <w:bottom w:val="single" w:sz="4" w:space="0" w:color="000000"/>
              <w:right w:val="single" w:sz="4" w:space="0" w:color="000000"/>
            </w:tcBorders>
          </w:tcPr>
          <w:p w14:paraId="04388383"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2</w:t>
            </w:r>
          </w:p>
        </w:tc>
        <w:tc>
          <w:tcPr>
            <w:tcW w:w="4320" w:type="dxa"/>
            <w:tcBorders>
              <w:top w:val="single" w:sz="4" w:space="0" w:color="000000"/>
              <w:left w:val="single" w:sz="4" w:space="0" w:color="000000"/>
              <w:bottom w:val="single" w:sz="4" w:space="0" w:color="000000"/>
              <w:right w:val="single" w:sz="4" w:space="0" w:color="000000"/>
            </w:tcBorders>
          </w:tcPr>
          <w:p w14:paraId="0719EBEB"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3</w:t>
            </w:r>
          </w:p>
        </w:tc>
      </w:tr>
      <w:tr w:rsidR="00330A23" w:rsidRPr="00330A23" w14:paraId="2D7976EE" w14:textId="77777777" w:rsidTr="00330A23">
        <w:tc>
          <w:tcPr>
            <w:tcW w:w="540" w:type="dxa"/>
            <w:tcBorders>
              <w:top w:val="single" w:sz="4" w:space="0" w:color="000000"/>
              <w:left w:val="single" w:sz="4" w:space="0" w:color="000000"/>
              <w:bottom w:val="single" w:sz="4" w:space="0" w:color="000000"/>
              <w:right w:val="single" w:sz="4" w:space="0" w:color="000000"/>
            </w:tcBorders>
          </w:tcPr>
          <w:p w14:paraId="25999F71" w14:textId="77777777" w:rsidR="00330A23" w:rsidRPr="00330A23" w:rsidRDefault="00330A23" w:rsidP="00330A23">
            <w:pPr>
              <w:spacing w:after="0" w:line="240" w:lineRule="auto"/>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1</w:t>
            </w:r>
          </w:p>
        </w:tc>
        <w:tc>
          <w:tcPr>
            <w:tcW w:w="4680" w:type="dxa"/>
            <w:tcBorders>
              <w:top w:val="single" w:sz="4" w:space="0" w:color="000000"/>
              <w:left w:val="single" w:sz="4" w:space="0" w:color="000000"/>
              <w:bottom w:val="single" w:sz="4" w:space="0" w:color="000000"/>
              <w:right w:val="single" w:sz="4" w:space="0" w:color="000000"/>
            </w:tcBorders>
          </w:tcPr>
          <w:p w14:paraId="11867F88" w14:textId="77777777" w:rsidR="00330A23" w:rsidRPr="00330A23" w:rsidRDefault="00330A23" w:rsidP="00330A23">
            <w:pPr>
              <w:spacing w:after="0" w:line="240" w:lineRule="auto"/>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Печатная реклама (100 шт.)</w:t>
            </w:r>
          </w:p>
        </w:tc>
        <w:tc>
          <w:tcPr>
            <w:tcW w:w="4320" w:type="dxa"/>
            <w:tcBorders>
              <w:top w:val="single" w:sz="4" w:space="0" w:color="000000"/>
              <w:left w:val="single" w:sz="4" w:space="0" w:color="000000"/>
              <w:bottom w:val="single" w:sz="4" w:space="0" w:color="000000"/>
              <w:right w:val="single" w:sz="4" w:space="0" w:color="000000"/>
            </w:tcBorders>
          </w:tcPr>
          <w:p w14:paraId="6FD730D6"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794</w:t>
            </w:r>
          </w:p>
        </w:tc>
      </w:tr>
      <w:tr w:rsidR="00330A23" w:rsidRPr="00330A23" w14:paraId="3CB41807" w14:textId="77777777" w:rsidTr="00330A23">
        <w:tc>
          <w:tcPr>
            <w:tcW w:w="540" w:type="dxa"/>
            <w:tcBorders>
              <w:top w:val="single" w:sz="4" w:space="0" w:color="000000"/>
              <w:left w:val="single" w:sz="4" w:space="0" w:color="000000"/>
              <w:bottom w:val="single" w:sz="4" w:space="0" w:color="000000"/>
              <w:right w:val="single" w:sz="4" w:space="0" w:color="000000"/>
            </w:tcBorders>
          </w:tcPr>
          <w:p w14:paraId="27D46599" w14:textId="77777777" w:rsidR="00330A23" w:rsidRPr="00330A23" w:rsidRDefault="00330A23" w:rsidP="00330A23">
            <w:pPr>
              <w:spacing w:after="0" w:line="240" w:lineRule="auto"/>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2</w:t>
            </w:r>
          </w:p>
        </w:tc>
        <w:tc>
          <w:tcPr>
            <w:tcW w:w="4680" w:type="dxa"/>
            <w:tcBorders>
              <w:top w:val="single" w:sz="4" w:space="0" w:color="000000"/>
              <w:left w:val="single" w:sz="4" w:space="0" w:color="000000"/>
              <w:bottom w:val="single" w:sz="4" w:space="0" w:color="000000"/>
              <w:right w:val="single" w:sz="4" w:space="0" w:color="000000"/>
            </w:tcBorders>
          </w:tcPr>
          <w:p w14:paraId="1A4A6FF5" w14:textId="77777777" w:rsidR="00330A23" w:rsidRPr="00330A23" w:rsidRDefault="00330A23" w:rsidP="00330A23">
            <w:pPr>
              <w:spacing w:after="0" w:line="240" w:lineRule="auto"/>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Интернет-реклама</w:t>
            </w:r>
          </w:p>
        </w:tc>
        <w:tc>
          <w:tcPr>
            <w:tcW w:w="4320" w:type="dxa"/>
            <w:tcBorders>
              <w:top w:val="single" w:sz="4" w:space="0" w:color="000000"/>
              <w:left w:val="single" w:sz="4" w:space="0" w:color="000000"/>
              <w:bottom w:val="single" w:sz="4" w:space="0" w:color="000000"/>
              <w:right w:val="single" w:sz="4" w:space="0" w:color="000000"/>
            </w:tcBorders>
          </w:tcPr>
          <w:p w14:paraId="34B5C785" w14:textId="77777777" w:rsidR="00330A23" w:rsidRPr="00330A23" w:rsidRDefault="00330A23" w:rsidP="00330A23">
            <w:pPr>
              <w:spacing w:after="0" w:line="240" w:lineRule="auto"/>
              <w:jc w:val="center"/>
              <w:rPr>
                <w:rFonts w:ascii="Times New Roman" w:eastAsia="Times New Roman" w:hAnsi="Times New Roman" w:cs="Times New Roman"/>
                <w:sz w:val="28"/>
                <w:szCs w:val="28"/>
                <w:lang w:eastAsia="ru-RU"/>
              </w:rPr>
            </w:pPr>
            <w:r w:rsidRPr="00330A23">
              <w:rPr>
                <w:rFonts w:ascii="Times New Roman" w:eastAsia="Times New Roman" w:hAnsi="Times New Roman" w:cs="Times New Roman"/>
                <w:sz w:val="28"/>
                <w:szCs w:val="28"/>
                <w:lang w:eastAsia="ru-RU"/>
              </w:rPr>
              <w:t>-</w:t>
            </w:r>
          </w:p>
        </w:tc>
      </w:tr>
    </w:tbl>
    <w:p w14:paraId="640A8ECC" w14:textId="77777777" w:rsidR="00330A23" w:rsidRPr="00330A23" w:rsidRDefault="00330A23" w:rsidP="00330A23">
      <w:pPr>
        <w:spacing w:after="0" w:line="360" w:lineRule="auto"/>
        <w:jc w:val="center"/>
        <w:rPr>
          <w:rFonts w:ascii="Times New Roman" w:hAnsi="Times New Roman" w:cs="Times New Roman"/>
          <w:sz w:val="28"/>
          <w:szCs w:val="28"/>
        </w:rPr>
      </w:pPr>
    </w:p>
    <w:p w14:paraId="0415022D" w14:textId="77777777" w:rsidR="00330A23" w:rsidRPr="00330A23" w:rsidRDefault="00F671A6" w:rsidP="00330A23">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Исходя из данных</w:t>
      </w:r>
      <w:r w:rsidR="00330A23" w:rsidRPr="00330A23">
        <w:rPr>
          <w:rFonts w:ascii="Times New Roman" w:hAnsi="Times New Roman" w:cs="Times New Roman"/>
          <w:sz w:val="28"/>
          <w:szCs w:val="28"/>
        </w:rPr>
        <w:t xml:space="preserve"> таблицы, можно сделать вывод, что затраты на одну рекламную компанию (в 100 экземпляров) составят всего 794 рублей. Если же рекламную компанию раскручивать на год выйдет – 9 528 рублей.</w:t>
      </w:r>
    </w:p>
    <w:p w14:paraId="35013890" w14:textId="77777777" w:rsidR="00330A23" w:rsidRPr="00330A23" w:rsidRDefault="00330A23" w:rsidP="00330A23">
      <w:pPr>
        <w:spacing w:after="0" w:line="360" w:lineRule="auto"/>
        <w:jc w:val="both"/>
        <w:rPr>
          <w:rFonts w:ascii="Times New Roman" w:hAnsi="Times New Roman" w:cs="Times New Roman"/>
        </w:rPr>
      </w:pPr>
      <w:r w:rsidRPr="00330A23">
        <w:rPr>
          <w:rFonts w:ascii="Times New Roman" w:hAnsi="Times New Roman" w:cs="Times New Roman"/>
          <w:sz w:val="28"/>
          <w:szCs w:val="28"/>
        </w:rPr>
        <w:tab/>
        <w:t>В настоящие время не такая большая сумма, однако, в век технологий, объявления в интернет группах должно принести больше клиентов, чем листовки, но вместе с печатной рекламой будет более успешна среди Кашинских туристов, что приезжают посетить город.</w:t>
      </w:r>
      <w:r w:rsidRPr="00330A23">
        <w:rPr>
          <w:rFonts w:ascii="Times New Roman" w:hAnsi="Times New Roman" w:cs="Times New Roman"/>
        </w:rPr>
        <w:t xml:space="preserve"> </w:t>
      </w:r>
    </w:p>
    <w:p w14:paraId="0AE3B958"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rPr>
        <w:tab/>
      </w:r>
      <w:r w:rsidRPr="00330A23">
        <w:rPr>
          <w:rFonts w:ascii="Times New Roman" w:hAnsi="Times New Roman" w:cs="Times New Roman"/>
          <w:sz w:val="28"/>
          <w:szCs w:val="28"/>
        </w:rPr>
        <w:t xml:space="preserve">По ходу развития можно будет добавить сувенирную рекламу (календари и т.д.), как бы напоминания гостю о гостевом домике – «РусДом», где он когда-то побывал и, возможно, сохранил теплые воспоминания. </w:t>
      </w:r>
    </w:p>
    <w:p w14:paraId="5D4A0DF4" w14:textId="77777777" w:rsidR="00330A23" w:rsidRPr="00330A23" w:rsidRDefault="00330A23" w:rsidP="00FD718D">
      <w:pPr>
        <w:spacing w:line="360" w:lineRule="auto"/>
        <w:jc w:val="center"/>
        <w:rPr>
          <w:rFonts w:ascii="Times New Roman" w:hAnsi="Times New Roman" w:cs="Times New Roman"/>
          <w:b/>
          <w:sz w:val="28"/>
          <w:szCs w:val="28"/>
        </w:rPr>
      </w:pPr>
    </w:p>
    <w:p w14:paraId="7D063130" w14:textId="77777777" w:rsidR="00FD718D" w:rsidRPr="00330A23" w:rsidRDefault="0042309B" w:rsidP="00083670">
      <w:pPr>
        <w:spacing w:line="360" w:lineRule="auto"/>
        <w:rPr>
          <w:rFonts w:ascii="Times New Roman" w:hAnsi="Times New Roman" w:cs="Times New Roman"/>
          <w:b/>
          <w:sz w:val="28"/>
          <w:szCs w:val="28"/>
        </w:rPr>
      </w:pPr>
      <w:r w:rsidRPr="00330A23">
        <w:rPr>
          <w:rFonts w:ascii="Times New Roman" w:hAnsi="Times New Roman" w:cs="Times New Roman"/>
          <w:b/>
          <w:sz w:val="28"/>
          <w:szCs w:val="28"/>
        </w:rPr>
        <w:t xml:space="preserve">    </w:t>
      </w:r>
      <w:r w:rsidR="001F2D96" w:rsidRPr="00330A23">
        <w:rPr>
          <w:rFonts w:ascii="Times New Roman" w:hAnsi="Times New Roman" w:cs="Times New Roman"/>
          <w:b/>
          <w:sz w:val="28"/>
          <w:szCs w:val="28"/>
        </w:rPr>
        <w:t xml:space="preserve">  </w:t>
      </w:r>
    </w:p>
    <w:p w14:paraId="7199FFB0" w14:textId="77777777" w:rsidR="00D87C9B" w:rsidRPr="00330A23" w:rsidRDefault="00D87C9B" w:rsidP="00083670">
      <w:pPr>
        <w:spacing w:line="360" w:lineRule="auto"/>
        <w:rPr>
          <w:rFonts w:ascii="Times New Roman" w:hAnsi="Times New Roman" w:cs="Times New Roman"/>
          <w:b/>
          <w:sz w:val="28"/>
          <w:szCs w:val="28"/>
        </w:rPr>
      </w:pPr>
    </w:p>
    <w:p w14:paraId="3BF2E984" w14:textId="77777777" w:rsidR="00D87C9B" w:rsidRPr="00330A23" w:rsidRDefault="00D87C9B" w:rsidP="00083670">
      <w:pPr>
        <w:spacing w:line="360" w:lineRule="auto"/>
        <w:rPr>
          <w:rFonts w:ascii="Times New Roman" w:hAnsi="Times New Roman" w:cs="Times New Roman"/>
          <w:b/>
          <w:sz w:val="28"/>
          <w:szCs w:val="28"/>
        </w:rPr>
      </w:pPr>
    </w:p>
    <w:p w14:paraId="70F53A0D" w14:textId="77777777" w:rsidR="00D87C9B" w:rsidRPr="00330A23" w:rsidRDefault="00D87C9B" w:rsidP="00083670">
      <w:pPr>
        <w:spacing w:line="360" w:lineRule="auto"/>
        <w:rPr>
          <w:rFonts w:ascii="Times New Roman" w:hAnsi="Times New Roman" w:cs="Times New Roman"/>
          <w:b/>
          <w:sz w:val="28"/>
          <w:szCs w:val="28"/>
        </w:rPr>
      </w:pPr>
    </w:p>
    <w:p w14:paraId="0AC10168" w14:textId="77777777" w:rsidR="00D87C9B" w:rsidRPr="00330A23" w:rsidRDefault="00D87C9B" w:rsidP="00083670">
      <w:pPr>
        <w:spacing w:line="360" w:lineRule="auto"/>
        <w:rPr>
          <w:rFonts w:ascii="Times New Roman" w:hAnsi="Times New Roman" w:cs="Times New Roman"/>
          <w:b/>
          <w:sz w:val="28"/>
          <w:szCs w:val="28"/>
        </w:rPr>
      </w:pPr>
    </w:p>
    <w:p w14:paraId="295FAFD9" w14:textId="77777777" w:rsidR="00D87C9B" w:rsidRPr="00330A23" w:rsidRDefault="00D87C9B" w:rsidP="00083670">
      <w:pPr>
        <w:spacing w:line="360" w:lineRule="auto"/>
        <w:rPr>
          <w:rFonts w:ascii="Times New Roman" w:hAnsi="Times New Roman" w:cs="Times New Roman"/>
          <w:b/>
          <w:sz w:val="28"/>
          <w:szCs w:val="28"/>
        </w:rPr>
      </w:pPr>
    </w:p>
    <w:p w14:paraId="56E9F318" w14:textId="77777777" w:rsidR="00D87C9B" w:rsidRPr="00330A23" w:rsidRDefault="00D87C9B" w:rsidP="00083670">
      <w:pPr>
        <w:spacing w:line="360" w:lineRule="auto"/>
        <w:rPr>
          <w:rFonts w:ascii="Times New Roman" w:hAnsi="Times New Roman" w:cs="Times New Roman"/>
          <w:b/>
          <w:sz w:val="28"/>
          <w:szCs w:val="28"/>
        </w:rPr>
      </w:pPr>
    </w:p>
    <w:p w14:paraId="681FC2B2" w14:textId="77777777" w:rsidR="00D87C9B" w:rsidRPr="00330A23" w:rsidRDefault="00D87C9B" w:rsidP="00083670">
      <w:pPr>
        <w:spacing w:line="360" w:lineRule="auto"/>
        <w:rPr>
          <w:rFonts w:ascii="Times New Roman" w:hAnsi="Times New Roman" w:cs="Times New Roman"/>
          <w:b/>
          <w:sz w:val="28"/>
          <w:szCs w:val="28"/>
        </w:rPr>
      </w:pPr>
    </w:p>
    <w:p w14:paraId="257D24D8" w14:textId="77777777" w:rsidR="00D87C9B" w:rsidRPr="00330A23" w:rsidRDefault="00D87C9B" w:rsidP="00083670">
      <w:pPr>
        <w:spacing w:line="360" w:lineRule="auto"/>
        <w:rPr>
          <w:rFonts w:ascii="Times New Roman" w:hAnsi="Times New Roman" w:cs="Times New Roman"/>
          <w:b/>
          <w:sz w:val="28"/>
          <w:szCs w:val="28"/>
        </w:rPr>
      </w:pPr>
    </w:p>
    <w:p w14:paraId="4CFB47D0" w14:textId="77777777" w:rsidR="00D87C9B" w:rsidRDefault="00D87C9B" w:rsidP="00083670">
      <w:pPr>
        <w:spacing w:line="360" w:lineRule="auto"/>
        <w:rPr>
          <w:rFonts w:ascii="Times New Roman" w:hAnsi="Times New Roman" w:cs="Times New Roman"/>
          <w:b/>
          <w:sz w:val="28"/>
          <w:szCs w:val="28"/>
        </w:rPr>
      </w:pPr>
    </w:p>
    <w:p w14:paraId="5EFECC21" w14:textId="77777777" w:rsidR="00B20D09" w:rsidRDefault="00B20D09" w:rsidP="00083670">
      <w:pPr>
        <w:spacing w:line="360" w:lineRule="auto"/>
        <w:rPr>
          <w:rFonts w:ascii="Times New Roman" w:hAnsi="Times New Roman" w:cs="Times New Roman"/>
          <w:b/>
          <w:sz w:val="28"/>
          <w:szCs w:val="28"/>
        </w:rPr>
      </w:pPr>
    </w:p>
    <w:p w14:paraId="6FE9F875" w14:textId="77777777" w:rsidR="00B20D09" w:rsidRDefault="00B20D09" w:rsidP="00083670">
      <w:pPr>
        <w:spacing w:line="360" w:lineRule="auto"/>
        <w:rPr>
          <w:rFonts w:ascii="Times New Roman" w:hAnsi="Times New Roman" w:cs="Times New Roman"/>
          <w:b/>
          <w:sz w:val="28"/>
          <w:szCs w:val="28"/>
        </w:rPr>
      </w:pPr>
    </w:p>
    <w:p w14:paraId="7DEDA4F9" w14:textId="77777777" w:rsidR="00B20D09" w:rsidRPr="00330A23" w:rsidRDefault="00B20D09" w:rsidP="00083670">
      <w:pPr>
        <w:spacing w:line="360" w:lineRule="auto"/>
        <w:rPr>
          <w:rFonts w:ascii="Times New Roman" w:hAnsi="Times New Roman" w:cs="Times New Roman"/>
          <w:b/>
          <w:sz w:val="28"/>
          <w:szCs w:val="28"/>
        </w:rPr>
      </w:pPr>
    </w:p>
    <w:p w14:paraId="20DEEA0E" w14:textId="77777777" w:rsidR="00AB3F02" w:rsidRPr="00330A23" w:rsidRDefault="00AA0638" w:rsidP="00FD718D">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5. ПРОИЗВОДСТВЕННЫЙ ПЛАН</w:t>
      </w:r>
    </w:p>
    <w:p w14:paraId="22C5EFD5" w14:textId="77777777" w:rsidR="00330A23" w:rsidRPr="00330A23" w:rsidRDefault="00D87C9B"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b/>
          <w:sz w:val="28"/>
          <w:szCs w:val="28"/>
        </w:rPr>
        <w:tab/>
      </w:r>
      <w:r w:rsidR="00330A23" w:rsidRPr="00330A23">
        <w:rPr>
          <w:rFonts w:ascii="Times New Roman" w:hAnsi="Times New Roman" w:cs="Times New Roman"/>
          <w:sz w:val="28"/>
          <w:szCs w:val="28"/>
        </w:rPr>
        <w:t xml:space="preserve">Производственный план – неотъемлемая часть любого бизнес-плана, в которой должны быть описаны все производственные и рабочие процессы. </w:t>
      </w:r>
    </w:p>
    <w:p w14:paraId="1E8E8291"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 xml:space="preserve">Перед организацией самого проекта нужно сформировать основную идею – концепцию, которой нужно придерживаться весь путь реализации дома. Концепция у гостевых домов разные: от избушек для просто люда до шикарных коттеджей для деловых людей. </w:t>
      </w:r>
    </w:p>
    <w:p w14:paraId="5C33B364"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 xml:space="preserve">Идея данного гостевого дома тесно связана с бытом деревенского человека и старой и новой России. Многие люди по сей день живут в деревнях и селах и сохраняют традиции, именно потому туристы желают побывать в этих интересных местах и встретится с этими рабочими людьми, которые, сеют, пашут, кормят создают, выращивают и облагораживают свои дома. </w:t>
      </w:r>
    </w:p>
    <w:p w14:paraId="4675DE71"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 xml:space="preserve">С помощью основной идеи был создан логотип </w:t>
      </w:r>
      <w:r w:rsidR="00B20D09">
        <w:rPr>
          <w:rFonts w:ascii="Times New Roman" w:hAnsi="Times New Roman" w:cs="Times New Roman"/>
          <w:sz w:val="28"/>
          <w:szCs w:val="28"/>
        </w:rPr>
        <w:t>дома, он расположен в Приложении</w:t>
      </w:r>
      <w:r w:rsidR="00F671A6">
        <w:rPr>
          <w:rFonts w:ascii="Times New Roman" w:hAnsi="Times New Roman" w:cs="Times New Roman"/>
          <w:sz w:val="28"/>
          <w:szCs w:val="28"/>
        </w:rPr>
        <w:t xml:space="preserve"> В</w:t>
      </w:r>
      <w:r w:rsidR="00F16FAC">
        <w:rPr>
          <w:rFonts w:ascii="Times New Roman" w:hAnsi="Times New Roman" w:cs="Times New Roman"/>
          <w:sz w:val="28"/>
          <w:szCs w:val="28"/>
        </w:rPr>
        <w:t>.</w:t>
      </w:r>
    </w:p>
    <w:p w14:paraId="32E36A18" w14:textId="77777777" w:rsidR="00330A23" w:rsidRPr="00330A23" w:rsidRDefault="00330A23" w:rsidP="00330A23">
      <w:pPr>
        <w:spacing w:after="0" w:line="360" w:lineRule="auto"/>
        <w:jc w:val="both"/>
        <w:rPr>
          <w:rFonts w:ascii="Times New Roman" w:hAnsi="Times New Roman" w:cs="Times New Roman"/>
          <w:sz w:val="28"/>
          <w:szCs w:val="28"/>
        </w:rPr>
      </w:pPr>
      <w:r w:rsidRPr="00330A23">
        <w:rPr>
          <w:rFonts w:ascii="Times New Roman" w:hAnsi="Times New Roman" w:cs="Times New Roman"/>
          <w:sz w:val="28"/>
          <w:szCs w:val="28"/>
        </w:rPr>
        <w:tab/>
        <w:t>Перед тем, как начать работать – нужно найти место. Это один из ключевых факторов, при разработке бизнес-плана. Правильное расположение позволит гостям насладиться местными пейзажами, самостоятельно с семьёй доехать, ознакомиться с укладом жизни в таком-то месте.</w:t>
      </w:r>
    </w:p>
    <w:p w14:paraId="5969FAC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Гостевые дома чаще всего находятся загородом, на дачных участках, где располагается своеобразный отдельные мирок с лесами, лугами, живописными ландшафтам и различными видами водоемов.  Для гостя, желающего отвлечься от городской пыли, шумов, этот дом станет полноценным духовным расслаблением.</w:t>
      </w:r>
    </w:p>
    <w:p w14:paraId="51C678E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Гостевой дом «РусДом» расположен от города Кашин, приблизительно, в 4 км. Для желающих приехать из Москвы, Калязина составит и из Твери – есть карта маршру</w:t>
      </w:r>
      <w:r w:rsidR="00CB6BCB">
        <w:rPr>
          <w:rFonts w:ascii="Times New Roman" w:hAnsi="Times New Roman" w:cs="Times New Roman"/>
          <w:sz w:val="28"/>
          <w:szCs w:val="28"/>
        </w:rPr>
        <w:t>тов, представленная в Приложении</w:t>
      </w:r>
      <w:r w:rsidR="00F16FAC">
        <w:rPr>
          <w:rFonts w:ascii="Times New Roman" w:hAnsi="Times New Roman" w:cs="Times New Roman"/>
          <w:sz w:val="28"/>
          <w:szCs w:val="28"/>
        </w:rPr>
        <w:t xml:space="preserve"> Г</w:t>
      </w:r>
      <w:r w:rsidRPr="00330A23">
        <w:rPr>
          <w:rFonts w:ascii="Times New Roman" w:hAnsi="Times New Roman" w:cs="Times New Roman"/>
          <w:sz w:val="28"/>
          <w:szCs w:val="28"/>
        </w:rPr>
        <w:t>.</w:t>
      </w:r>
    </w:p>
    <w:p w14:paraId="4618791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Это небольшое, но уютное сооружение предназначено для сезонного приема гостей, который сможет помочь приезжим чувствовать себя в таком </w:t>
      </w:r>
      <w:r w:rsidRPr="00330A23">
        <w:rPr>
          <w:rFonts w:ascii="Times New Roman" w:hAnsi="Times New Roman" w:cs="Times New Roman"/>
          <w:sz w:val="28"/>
          <w:szCs w:val="28"/>
        </w:rPr>
        <w:lastRenderedPageBreak/>
        <w:t>доме максимал</w:t>
      </w:r>
      <w:r w:rsidR="00B20D09">
        <w:rPr>
          <w:rFonts w:ascii="Times New Roman" w:hAnsi="Times New Roman" w:cs="Times New Roman"/>
          <w:sz w:val="28"/>
          <w:szCs w:val="28"/>
        </w:rPr>
        <w:t>ьно комфортно и расслабленно.  В</w:t>
      </w:r>
      <w:r w:rsidRPr="00330A23">
        <w:rPr>
          <w:rFonts w:ascii="Times New Roman" w:hAnsi="Times New Roman" w:cs="Times New Roman"/>
          <w:sz w:val="28"/>
          <w:szCs w:val="28"/>
        </w:rPr>
        <w:t>близи дома находятся поля, перелески, смешанный лес и водоемы.</w:t>
      </w:r>
    </w:p>
    <w:p w14:paraId="33E9BB39"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Благодаря приближенности гостевого дома к городу Кашин гостям довольно-таки просто приехать на собственном транспорте или организовать перевозку на личном транспортном средстве хозяина, заказать такси.</w:t>
      </w:r>
    </w:p>
    <w:p w14:paraId="28C05413"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Далее, непосредственно, сам дом, а точнее место, где станут размещать гостя.  Это одноэтажное здание с двумя номерами, где будет оказываться главенствующая услуга – размещение.</w:t>
      </w:r>
    </w:p>
    <w:p w14:paraId="7566129F"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Первый номер – «Стандарт», двухместный. Он оснащен, одной односпальной кроватью с прикров</w:t>
      </w:r>
      <w:r w:rsidR="00B20D09">
        <w:rPr>
          <w:rFonts w:ascii="Times New Roman" w:hAnsi="Times New Roman" w:cs="Times New Roman"/>
          <w:sz w:val="28"/>
          <w:szCs w:val="28"/>
        </w:rPr>
        <w:t>атными тумбочкой и одной двухяру</w:t>
      </w:r>
      <w:r w:rsidRPr="00330A23">
        <w:rPr>
          <w:rFonts w:ascii="Times New Roman" w:hAnsi="Times New Roman" w:cs="Times New Roman"/>
          <w:sz w:val="28"/>
          <w:szCs w:val="28"/>
        </w:rPr>
        <w:t>сная кроватью с прикроватными тумбочками, так же имеется один общий шкаф.</w:t>
      </w:r>
    </w:p>
    <w:p w14:paraId="67E56707"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Второй номер – «Стандарт», трёхместный.</w:t>
      </w:r>
      <w:r w:rsidRPr="00330A23">
        <w:rPr>
          <w:rFonts w:ascii="Times New Roman" w:hAnsi="Times New Roman" w:cs="Times New Roman"/>
        </w:rPr>
        <w:t xml:space="preserve"> </w:t>
      </w:r>
      <w:r w:rsidRPr="00330A23">
        <w:rPr>
          <w:rFonts w:ascii="Times New Roman" w:hAnsi="Times New Roman" w:cs="Times New Roman"/>
          <w:sz w:val="28"/>
          <w:szCs w:val="28"/>
        </w:rPr>
        <w:t>Он оснащен, тремя кроватями: две кро</w:t>
      </w:r>
      <w:r w:rsidR="00B20D09">
        <w:rPr>
          <w:rFonts w:ascii="Times New Roman" w:hAnsi="Times New Roman" w:cs="Times New Roman"/>
          <w:sz w:val="28"/>
          <w:szCs w:val="28"/>
        </w:rPr>
        <w:t>вати односпальные и одна двухяру</w:t>
      </w:r>
      <w:r w:rsidRPr="00330A23">
        <w:rPr>
          <w:rFonts w:ascii="Times New Roman" w:hAnsi="Times New Roman" w:cs="Times New Roman"/>
          <w:sz w:val="28"/>
          <w:szCs w:val="28"/>
        </w:rPr>
        <w:t>сная с тремя прикроватными тумбочками, в ассортименте один общий шкаф для хранения вещей.</w:t>
      </w:r>
    </w:p>
    <w:p w14:paraId="66AE6EC0"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Проживание в гостевом доме невозможно без такой услуги, как питание. Благодаря обустроенной кухни со всем необходимым оборудованием (электрическая плита, холодильник и т.д</w:t>
      </w:r>
      <w:r w:rsidR="00CD5159">
        <w:rPr>
          <w:rFonts w:ascii="Times New Roman" w:hAnsi="Times New Roman" w:cs="Times New Roman"/>
          <w:sz w:val="28"/>
          <w:szCs w:val="28"/>
        </w:rPr>
        <w:t>.</w:t>
      </w:r>
      <w:r w:rsidRPr="00330A23">
        <w:rPr>
          <w:rFonts w:ascii="Times New Roman" w:hAnsi="Times New Roman" w:cs="Times New Roman"/>
          <w:sz w:val="28"/>
          <w:szCs w:val="28"/>
        </w:rPr>
        <w:t>), мебелью (стол обеденный, стулья, тумбочки для хранения приправ, посуды и т.д</w:t>
      </w:r>
      <w:r w:rsidR="00CD5159">
        <w:rPr>
          <w:rFonts w:ascii="Times New Roman" w:hAnsi="Times New Roman" w:cs="Times New Roman"/>
          <w:sz w:val="28"/>
          <w:szCs w:val="28"/>
        </w:rPr>
        <w:t>.</w:t>
      </w:r>
      <w:r w:rsidRPr="00330A23">
        <w:rPr>
          <w:rFonts w:ascii="Times New Roman" w:hAnsi="Times New Roman" w:cs="Times New Roman"/>
          <w:sz w:val="28"/>
          <w:szCs w:val="28"/>
        </w:rPr>
        <w:t>) и инвентарём (столовые приборы, посуда, чайник и т.д</w:t>
      </w:r>
      <w:r w:rsidR="00CD5159">
        <w:rPr>
          <w:rFonts w:ascii="Times New Roman" w:hAnsi="Times New Roman" w:cs="Times New Roman"/>
          <w:sz w:val="28"/>
          <w:szCs w:val="28"/>
        </w:rPr>
        <w:t>.</w:t>
      </w:r>
      <w:r w:rsidRPr="00330A23">
        <w:rPr>
          <w:rFonts w:ascii="Times New Roman" w:hAnsi="Times New Roman" w:cs="Times New Roman"/>
          <w:sz w:val="28"/>
          <w:szCs w:val="28"/>
        </w:rPr>
        <w:t>) обеспечит гостей трехразовым питанием с экологическими чистыми продуктами, так же будет предоставлена возможность самостоятельного приготовления еды. В случаи недостающих ингредиенты будут закупаться в магазине или на рынке в г. Кашина.</w:t>
      </w:r>
    </w:p>
    <w:p w14:paraId="4CDBBB94"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Также в гостевом доме есть гостиная (или общая зона), где постояльцы смогут общаться, находит новые знакомства, так же заниматься своими делами или воспользоваться перечнем дополнительных услуг, в которые входят мастер-классы по плетению банных веников, правильной заготовки трав для чая, лепка из глины, так же будут формироваться велопрогулки и пешие походы, возможны конные прогулки, охота за грибами/ягодами, рыбалка. </w:t>
      </w:r>
    </w:p>
    <w:p w14:paraId="24B7F1F6"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 xml:space="preserve">И, соответственно, в доме присутствует санузел (общий) – оснащенный ванной, унитазом, раковиной с тумбочкой и стиральной машиной. </w:t>
      </w:r>
    </w:p>
    <w:p w14:paraId="3FCA3200"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Но, чтобы это всё функционировало – нужны помощники для хозяина дома, непосредственно, это подкреплении от членов семьи – для них так же имеется отдельная комната, где они могут отдыха</w:t>
      </w:r>
      <w:r w:rsidR="00F671A6">
        <w:rPr>
          <w:rFonts w:ascii="Times New Roman" w:hAnsi="Times New Roman" w:cs="Times New Roman"/>
          <w:sz w:val="28"/>
          <w:szCs w:val="28"/>
        </w:rPr>
        <w:t>ть, заниматься текущими</w:t>
      </w:r>
      <w:r w:rsidRPr="00330A23">
        <w:rPr>
          <w:rFonts w:ascii="Times New Roman" w:hAnsi="Times New Roman" w:cs="Times New Roman"/>
          <w:sz w:val="28"/>
          <w:szCs w:val="28"/>
        </w:rPr>
        <w:t xml:space="preserve"> вопросами.</w:t>
      </w:r>
    </w:p>
    <w:p w14:paraId="4AECF65A"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Далее нужно спланировать объем продаж окупаемость номеров и дополнительных услуг. Они рассчитаны на рабочую неделю: минимальная занятость комнат гостями составляет четыре дня по 6 человек в день, и того за одну неделю предполагается принять 24 человека. Получается за двенадцать месяцев – 1 248 человека.   </w:t>
      </w:r>
    </w:p>
    <w:p w14:paraId="7FB3B80D"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Безопасность – это одно из первых, что заботит, как гостя, так и владельца дома. Он ответственен за физическое, материальное состояние гостя, потому перед началом работы владелец должен разработ</w:t>
      </w:r>
      <w:r w:rsidR="00B21E86">
        <w:rPr>
          <w:rFonts w:ascii="Times New Roman" w:hAnsi="Times New Roman" w:cs="Times New Roman"/>
          <w:sz w:val="28"/>
          <w:szCs w:val="28"/>
        </w:rPr>
        <w:t>ать технику безопасности. Правила техники безопасности представлены</w:t>
      </w:r>
      <w:r w:rsidR="00533AF4">
        <w:rPr>
          <w:rFonts w:ascii="Times New Roman" w:hAnsi="Times New Roman" w:cs="Times New Roman"/>
          <w:sz w:val="28"/>
          <w:szCs w:val="28"/>
        </w:rPr>
        <w:t xml:space="preserve"> в Приложении</w:t>
      </w:r>
      <w:r w:rsidR="00F16FAC">
        <w:rPr>
          <w:rFonts w:ascii="Times New Roman" w:hAnsi="Times New Roman" w:cs="Times New Roman"/>
          <w:sz w:val="28"/>
          <w:szCs w:val="28"/>
        </w:rPr>
        <w:t xml:space="preserve"> Д.</w:t>
      </w:r>
    </w:p>
    <w:p w14:paraId="2CA8D75D"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После того, как выявили важные факторы развития, непосредственно, нужно приступить к облагораживанию: проведение необходимого благоустройства территории, закупке оборудования - эти данные предоставлены в Таблице 3 и 4</w:t>
      </w:r>
    </w:p>
    <w:p w14:paraId="645AE260" w14:textId="77777777" w:rsidR="00330A23" w:rsidRPr="00330A23" w:rsidRDefault="00330A23" w:rsidP="00330A23">
      <w:pPr>
        <w:spacing w:after="0" w:line="360" w:lineRule="auto"/>
        <w:ind w:firstLine="709"/>
        <w:jc w:val="both"/>
        <w:rPr>
          <w:rFonts w:ascii="Times New Roman" w:hAnsi="Times New Roman" w:cs="Times New Roman"/>
          <w:sz w:val="14"/>
          <w:szCs w:val="28"/>
        </w:rPr>
      </w:pPr>
    </w:p>
    <w:p w14:paraId="0DAB63AE"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Таблица 3. Затраты на материал для благоустройства территории.</w:t>
      </w:r>
    </w:p>
    <w:tbl>
      <w:tblPr>
        <w:tblStyle w:val="af0"/>
        <w:tblW w:w="0" w:type="auto"/>
        <w:tblLook w:val="04A0" w:firstRow="1" w:lastRow="0" w:firstColumn="1" w:lastColumn="0" w:noHBand="0" w:noVBand="1"/>
      </w:tblPr>
      <w:tblGrid>
        <w:gridCol w:w="594"/>
        <w:gridCol w:w="4504"/>
        <w:gridCol w:w="983"/>
        <w:gridCol w:w="1687"/>
        <w:gridCol w:w="1577"/>
      </w:tblGrid>
      <w:tr w:rsidR="00330A23" w:rsidRPr="00330A23" w14:paraId="048D0746" w14:textId="77777777" w:rsidTr="00330A23">
        <w:tc>
          <w:tcPr>
            <w:tcW w:w="594" w:type="dxa"/>
          </w:tcPr>
          <w:p w14:paraId="031BC5C8" w14:textId="77777777" w:rsidR="00330A23" w:rsidRPr="00330A23" w:rsidRDefault="00330A23" w:rsidP="00330A23">
            <w:pPr>
              <w:jc w:val="center"/>
              <w:rPr>
                <w:sz w:val="28"/>
                <w:szCs w:val="28"/>
                <w:highlight w:val="yellow"/>
              </w:rPr>
            </w:pPr>
            <w:r w:rsidRPr="00330A23">
              <w:rPr>
                <w:sz w:val="28"/>
                <w:szCs w:val="28"/>
              </w:rPr>
              <w:t>№ п/п</w:t>
            </w:r>
          </w:p>
        </w:tc>
        <w:tc>
          <w:tcPr>
            <w:tcW w:w="4504" w:type="dxa"/>
          </w:tcPr>
          <w:p w14:paraId="5B7F4CA4" w14:textId="77777777" w:rsidR="00330A23" w:rsidRPr="00330A23" w:rsidRDefault="00330A23" w:rsidP="00330A23">
            <w:pPr>
              <w:jc w:val="center"/>
              <w:rPr>
                <w:sz w:val="28"/>
                <w:szCs w:val="28"/>
              </w:rPr>
            </w:pPr>
            <w:r w:rsidRPr="00330A23">
              <w:rPr>
                <w:sz w:val="28"/>
                <w:szCs w:val="28"/>
              </w:rPr>
              <w:t>Наименование</w:t>
            </w:r>
          </w:p>
        </w:tc>
        <w:tc>
          <w:tcPr>
            <w:tcW w:w="983" w:type="dxa"/>
          </w:tcPr>
          <w:p w14:paraId="3DAC1841" w14:textId="77777777" w:rsidR="00330A23" w:rsidRPr="00330A23" w:rsidRDefault="00330A23" w:rsidP="00330A23">
            <w:pPr>
              <w:jc w:val="center"/>
              <w:rPr>
                <w:sz w:val="28"/>
                <w:szCs w:val="28"/>
              </w:rPr>
            </w:pPr>
            <w:r w:rsidRPr="00330A23">
              <w:rPr>
                <w:sz w:val="28"/>
                <w:szCs w:val="28"/>
              </w:rPr>
              <w:t>Цена, руб.</w:t>
            </w:r>
          </w:p>
        </w:tc>
        <w:tc>
          <w:tcPr>
            <w:tcW w:w="1687" w:type="dxa"/>
          </w:tcPr>
          <w:p w14:paraId="0E2B5CF1" w14:textId="77777777" w:rsidR="00330A23" w:rsidRPr="00330A23" w:rsidRDefault="00330A23" w:rsidP="00330A23">
            <w:pPr>
              <w:jc w:val="center"/>
              <w:rPr>
                <w:sz w:val="28"/>
                <w:szCs w:val="28"/>
              </w:rPr>
            </w:pPr>
            <w:r w:rsidRPr="00330A23">
              <w:rPr>
                <w:sz w:val="28"/>
                <w:szCs w:val="28"/>
              </w:rPr>
              <w:t>Количество, руб.</w:t>
            </w:r>
          </w:p>
        </w:tc>
        <w:tc>
          <w:tcPr>
            <w:tcW w:w="1577" w:type="dxa"/>
          </w:tcPr>
          <w:p w14:paraId="30994F89" w14:textId="77777777" w:rsidR="00330A23" w:rsidRPr="00330A23" w:rsidRDefault="00330A23" w:rsidP="00330A23">
            <w:pPr>
              <w:jc w:val="center"/>
              <w:rPr>
                <w:sz w:val="28"/>
                <w:szCs w:val="28"/>
              </w:rPr>
            </w:pPr>
            <w:r w:rsidRPr="00330A23">
              <w:rPr>
                <w:sz w:val="28"/>
                <w:szCs w:val="28"/>
              </w:rPr>
              <w:t>Стоимость, руб.</w:t>
            </w:r>
          </w:p>
        </w:tc>
      </w:tr>
      <w:tr w:rsidR="00330A23" w:rsidRPr="00330A23" w14:paraId="2EF72FFD" w14:textId="77777777" w:rsidTr="00330A23">
        <w:tc>
          <w:tcPr>
            <w:tcW w:w="594" w:type="dxa"/>
          </w:tcPr>
          <w:p w14:paraId="315CCD5D" w14:textId="77777777" w:rsidR="00330A23" w:rsidRPr="00330A23" w:rsidRDefault="00330A23" w:rsidP="00330A23">
            <w:pPr>
              <w:jc w:val="center"/>
              <w:rPr>
                <w:sz w:val="28"/>
                <w:szCs w:val="28"/>
              </w:rPr>
            </w:pPr>
            <w:r w:rsidRPr="00330A23">
              <w:rPr>
                <w:sz w:val="28"/>
                <w:szCs w:val="28"/>
              </w:rPr>
              <w:t>1</w:t>
            </w:r>
          </w:p>
        </w:tc>
        <w:tc>
          <w:tcPr>
            <w:tcW w:w="4504" w:type="dxa"/>
          </w:tcPr>
          <w:p w14:paraId="503F46D2" w14:textId="77777777" w:rsidR="00330A23" w:rsidRPr="00330A23" w:rsidRDefault="00330A23" w:rsidP="00330A23">
            <w:pPr>
              <w:jc w:val="center"/>
              <w:rPr>
                <w:sz w:val="28"/>
                <w:szCs w:val="28"/>
              </w:rPr>
            </w:pPr>
            <w:r w:rsidRPr="00330A23">
              <w:rPr>
                <w:sz w:val="28"/>
                <w:szCs w:val="28"/>
              </w:rPr>
              <w:t>2</w:t>
            </w:r>
          </w:p>
        </w:tc>
        <w:tc>
          <w:tcPr>
            <w:tcW w:w="983" w:type="dxa"/>
          </w:tcPr>
          <w:p w14:paraId="268CBE8E" w14:textId="77777777" w:rsidR="00330A23" w:rsidRPr="00330A23" w:rsidRDefault="00330A23" w:rsidP="00330A23">
            <w:pPr>
              <w:jc w:val="center"/>
              <w:rPr>
                <w:sz w:val="28"/>
                <w:szCs w:val="28"/>
              </w:rPr>
            </w:pPr>
            <w:r w:rsidRPr="00330A23">
              <w:rPr>
                <w:sz w:val="28"/>
                <w:szCs w:val="28"/>
              </w:rPr>
              <w:t>3</w:t>
            </w:r>
          </w:p>
        </w:tc>
        <w:tc>
          <w:tcPr>
            <w:tcW w:w="1687" w:type="dxa"/>
          </w:tcPr>
          <w:p w14:paraId="00772661" w14:textId="77777777" w:rsidR="00330A23" w:rsidRPr="00330A23" w:rsidRDefault="00330A23" w:rsidP="00330A23">
            <w:pPr>
              <w:jc w:val="center"/>
              <w:rPr>
                <w:sz w:val="28"/>
                <w:szCs w:val="28"/>
              </w:rPr>
            </w:pPr>
            <w:r w:rsidRPr="00330A23">
              <w:rPr>
                <w:sz w:val="28"/>
                <w:szCs w:val="28"/>
              </w:rPr>
              <w:t>4</w:t>
            </w:r>
          </w:p>
        </w:tc>
        <w:tc>
          <w:tcPr>
            <w:tcW w:w="1577" w:type="dxa"/>
          </w:tcPr>
          <w:p w14:paraId="76081414" w14:textId="77777777" w:rsidR="00330A23" w:rsidRPr="00330A23" w:rsidRDefault="00330A23" w:rsidP="00330A23">
            <w:pPr>
              <w:jc w:val="center"/>
              <w:rPr>
                <w:sz w:val="28"/>
                <w:szCs w:val="28"/>
              </w:rPr>
            </w:pPr>
            <w:r w:rsidRPr="00330A23">
              <w:rPr>
                <w:sz w:val="28"/>
                <w:szCs w:val="28"/>
              </w:rPr>
              <w:t>5</w:t>
            </w:r>
          </w:p>
        </w:tc>
      </w:tr>
      <w:tr w:rsidR="00330A23" w:rsidRPr="00330A23" w14:paraId="193FE332" w14:textId="77777777" w:rsidTr="00330A23">
        <w:tc>
          <w:tcPr>
            <w:tcW w:w="594" w:type="dxa"/>
          </w:tcPr>
          <w:p w14:paraId="5BF8D181" w14:textId="77777777" w:rsidR="00330A23" w:rsidRPr="00330A23" w:rsidRDefault="00330A23" w:rsidP="00330A23">
            <w:pPr>
              <w:jc w:val="center"/>
              <w:rPr>
                <w:sz w:val="28"/>
                <w:szCs w:val="28"/>
              </w:rPr>
            </w:pPr>
            <w:r w:rsidRPr="00330A23">
              <w:rPr>
                <w:sz w:val="28"/>
                <w:szCs w:val="28"/>
              </w:rPr>
              <w:t>1</w:t>
            </w:r>
          </w:p>
        </w:tc>
        <w:tc>
          <w:tcPr>
            <w:tcW w:w="4504" w:type="dxa"/>
          </w:tcPr>
          <w:p w14:paraId="738A1E79" w14:textId="77777777" w:rsidR="00330A23" w:rsidRPr="00330A23" w:rsidRDefault="00330A23" w:rsidP="00330A23">
            <w:pPr>
              <w:jc w:val="left"/>
              <w:rPr>
                <w:sz w:val="28"/>
                <w:szCs w:val="28"/>
              </w:rPr>
            </w:pPr>
            <w:r w:rsidRPr="00330A23">
              <w:rPr>
                <w:sz w:val="28"/>
                <w:szCs w:val="28"/>
              </w:rPr>
              <w:t xml:space="preserve">Бордюр тротуарный </w:t>
            </w:r>
          </w:p>
        </w:tc>
        <w:tc>
          <w:tcPr>
            <w:tcW w:w="983" w:type="dxa"/>
          </w:tcPr>
          <w:p w14:paraId="14BFF548" w14:textId="77777777" w:rsidR="00330A23" w:rsidRPr="00330A23" w:rsidRDefault="00330A23" w:rsidP="00330A23">
            <w:pPr>
              <w:jc w:val="center"/>
              <w:rPr>
                <w:sz w:val="28"/>
                <w:szCs w:val="28"/>
              </w:rPr>
            </w:pPr>
            <w:r w:rsidRPr="00330A23">
              <w:rPr>
                <w:sz w:val="28"/>
                <w:szCs w:val="28"/>
              </w:rPr>
              <w:t>491</w:t>
            </w:r>
          </w:p>
        </w:tc>
        <w:tc>
          <w:tcPr>
            <w:tcW w:w="1687" w:type="dxa"/>
          </w:tcPr>
          <w:p w14:paraId="23317F3C" w14:textId="77777777" w:rsidR="00330A23" w:rsidRPr="00330A23" w:rsidRDefault="00330A23" w:rsidP="00330A23">
            <w:pPr>
              <w:jc w:val="center"/>
              <w:rPr>
                <w:sz w:val="28"/>
                <w:szCs w:val="28"/>
              </w:rPr>
            </w:pPr>
            <w:r w:rsidRPr="00330A23">
              <w:rPr>
                <w:sz w:val="28"/>
                <w:szCs w:val="28"/>
              </w:rPr>
              <w:t>24 шт.</w:t>
            </w:r>
          </w:p>
        </w:tc>
        <w:tc>
          <w:tcPr>
            <w:tcW w:w="1577" w:type="dxa"/>
          </w:tcPr>
          <w:p w14:paraId="3CEADD7D" w14:textId="77777777" w:rsidR="00330A23" w:rsidRPr="00330A23" w:rsidRDefault="00330A23" w:rsidP="00330A23">
            <w:pPr>
              <w:jc w:val="center"/>
              <w:rPr>
                <w:sz w:val="28"/>
                <w:szCs w:val="28"/>
                <w:lang w:val="en-US"/>
              </w:rPr>
            </w:pPr>
            <w:r w:rsidRPr="00330A23">
              <w:rPr>
                <w:sz w:val="28"/>
                <w:szCs w:val="28"/>
              </w:rPr>
              <w:t>11 784</w:t>
            </w:r>
          </w:p>
        </w:tc>
      </w:tr>
      <w:tr w:rsidR="00330A23" w:rsidRPr="00330A23" w14:paraId="3A3D46B1" w14:textId="77777777" w:rsidTr="00330A23">
        <w:tc>
          <w:tcPr>
            <w:tcW w:w="594" w:type="dxa"/>
          </w:tcPr>
          <w:p w14:paraId="42FBC663" w14:textId="77777777" w:rsidR="00330A23" w:rsidRPr="00330A23" w:rsidRDefault="00330A23" w:rsidP="00330A23">
            <w:pPr>
              <w:jc w:val="center"/>
              <w:rPr>
                <w:sz w:val="28"/>
                <w:szCs w:val="28"/>
              </w:rPr>
            </w:pPr>
            <w:r w:rsidRPr="00330A23">
              <w:rPr>
                <w:sz w:val="28"/>
                <w:szCs w:val="28"/>
              </w:rPr>
              <w:t>2</w:t>
            </w:r>
          </w:p>
        </w:tc>
        <w:tc>
          <w:tcPr>
            <w:tcW w:w="4504" w:type="dxa"/>
          </w:tcPr>
          <w:p w14:paraId="4FF699E8" w14:textId="77777777" w:rsidR="00330A23" w:rsidRPr="00330A23" w:rsidRDefault="00330A23" w:rsidP="00330A23">
            <w:pPr>
              <w:rPr>
                <w:sz w:val="28"/>
                <w:szCs w:val="28"/>
              </w:rPr>
            </w:pPr>
            <w:r w:rsidRPr="00330A23">
              <w:rPr>
                <w:sz w:val="28"/>
                <w:szCs w:val="28"/>
              </w:rPr>
              <w:t>Плиты (для мангала)</w:t>
            </w:r>
          </w:p>
        </w:tc>
        <w:tc>
          <w:tcPr>
            <w:tcW w:w="983" w:type="dxa"/>
          </w:tcPr>
          <w:p w14:paraId="427B403C" w14:textId="77777777" w:rsidR="00330A23" w:rsidRPr="00330A23" w:rsidRDefault="00330A23" w:rsidP="00330A23">
            <w:pPr>
              <w:rPr>
                <w:sz w:val="28"/>
                <w:szCs w:val="28"/>
              </w:rPr>
            </w:pPr>
            <w:r w:rsidRPr="00330A23">
              <w:rPr>
                <w:sz w:val="28"/>
                <w:szCs w:val="28"/>
              </w:rPr>
              <w:t>1 430</w:t>
            </w:r>
          </w:p>
        </w:tc>
        <w:tc>
          <w:tcPr>
            <w:tcW w:w="1687" w:type="dxa"/>
          </w:tcPr>
          <w:p w14:paraId="0D5C074E" w14:textId="77777777" w:rsidR="00330A23" w:rsidRPr="00330A23" w:rsidRDefault="00330A23" w:rsidP="00330A23">
            <w:pPr>
              <w:jc w:val="center"/>
              <w:rPr>
                <w:sz w:val="28"/>
                <w:szCs w:val="28"/>
              </w:rPr>
            </w:pPr>
            <w:r w:rsidRPr="00330A23">
              <w:rPr>
                <w:sz w:val="28"/>
                <w:szCs w:val="28"/>
              </w:rPr>
              <w:t>16 шт.</w:t>
            </w:r>
          </w:p>
        </w:tc>
        <w:tc>
          <w:tcPr>
            <w:tcW w:w="1577" w:type="dxa"/>
          </w:tcPr>
          <w:p w14:paraId="1E90F615" w14:textId="77777777" w:rsidR="00330A23" w:rsidRPr="00330A23" w:rsidRDefault="00330A23" w:rsidP="00330A23">
            <w:pPr>
              <w:jc w:val="center"/>
              <w:rPr>
                <w:sz w:val="28"/>
                <w:szCs w:val="28"/>
                <w:lang w:val="en-US"/>
              </w:rPr>
            </w:pPr>
            <w:r w:rsidRPr="00330A23">
              <w:rPr>
                <w:sz w:val="28"/>
                <w:szCs w:val="28"/>
                <w:lang w:val="en-US"/>
              </w:rPr>
              <w:t>1</w:t>
            </w:r>
            <w:r w:rsidRPr="00330A23">
              <w:rPr>
                <w:sz w:val="28"/>
                <w:szCs w:val="28"/>
              </w:rPr>
              <w:t xml:space="preserve"> </w:t>
            </w:r>
            <w:r w:rsidRPr="00330A23">
              <w:rPr>
                <w:sz w:val="28"/>
                <w:szCs w:val="28"/>
                <w:lang w:val="en-US"/>
              </w:rPr>
              <w:t>430</w:t>
            </w:r>
          </w:p>
        </w:tc>
      </w:tr>
      <w:tr w:rsidR="00330A23" w:rsidRPr="00330A23" w14:paraId="5EF0298A" w14:textId="77777777" w:rsidTr="00330A23">
        <w:tc>
          <w:tcPr>
            <w:tcW w:w="5098" w:type="dxa"/>
            <w:gridSpan w:val="2"/>
          </w:tcPr>
          <w:p w14:paraId="5BCDBD94" w14:textId="77777777" w:rsidR="00330A23" w:rsidRPr="00330A23" w:rsidRDefault="00330A23" w:rsidP="00330A23">
            <w:pPr>
              <w:rPr>
                <w:sz w:val="28"/>
                <w:szCs w:val="28"/>
              </w:rPr>
            </w:pPr>
            <w:r w:rsidRPr="00330A23">
              <w:rPr>
                <w:sz w:val="28"/>
                <w:szCs w:val="28"/>
              </w:rPr>
              <w:t>Итог:</w:t>
            </w:r>
          </w:p>
        </w:tc>
        <w:tc>
          <w:tcPr>
            <w:tcW w:w="983" w:type="dxa"/>
          </w:tcPr>
          <w:p w14:paraId="7EEEC954" w14:textId="77777777" w:rsidR="00330A23" w:rsidRPr="00330A23" w:rsidRDefault="00330A23" w:rsidP="00330A23">
            <w:pPr>
              <w:rPr>
                <w:sz w:val="28"/>
                <w:szCs w:val="28"/>
              </w:rPr>
            </w:pPr>
          </w:p>
        </w:tc>
        <w:tc>
          <w:tcPr>
            <w:tcW w:w="1687" w:type="dxa"/>
          </w:tcPr>
          <w:p w14:paraId="29AE914E" w14:textId="77777777" w:rsidR="00330A23" w:rsidRPr="00330A23" w:rsidRDefault="00330A23" w:rsidP="00330A23">
            <w:pPr>
              <w:rPr>
                <w:sz w:val="28"/>
                <w:szCs w:val="28"/>
              </w:rPr>
            </w:pPr>
          </w:p>
        </w:tc>
        <w:tc>
          <w:tcPr>
            <w:tcW w:w="1577" w:type="dxa"/>
          </w:tcPr>
          <w:p w14:paraId="2909257E" w14:textId="77777777" w:rsidR="00330A23" w:rsidRPr="00330A23" w:rsidRDefault="00330A23" w:rsidP="00330A23">
            <w:pPr>
              <w:jc w:val="center"/>
              <w:rPr>
                <w:sz w:val="28"/>
                <w:szCs w:val="28"/>
              </w:rPr>
            </w:pPr>
            <w:r w:rsidRPr="00330A23">
              <w:rPr>
                <w:sz w:val="28"/>
                <w:szCs w:val="28"/>
              </w:rPr>
              <w:t>13 214</w:t>
            </w:r>
          </w:p>
        </w:tc>
      </w:tr>
    </w:tbl>
    <w:p w14:paraId="3E767A03" w14:textId="77777777" w:rsidR="00330A23" w:rsidRPr="00330A23" w:rsidRDefault="00330A23" w:rsidP="00330A23">
      <w:pPr>
        <w:spacing w:after="0" w:line="360" w:lineRule="auto"/>
        <w:ind w:firstLine="709"/>
        <w:jc w:val="both"/>
        <w:rPr>
          <w:rFonts w:ascii="Times New Roman" w:hAnsi="Times New Roman" w:cs="Times New Roman"/>
          <w:sz w:val="18"/>
          <w:szCs w:val="28"/>
        </w:rPr>
      </w:pPr>
    </w:p>
    <w:p w14:paraId="623387A0" w14:textId="77777777" w:rsidR="00B20D09" w:rsidRDefault="00B20D09" w:rsidP="00330A23">
      <w:pPr>
        <w:spacing w:after="0" w:line="360" w:lineRule="auto"/>
        <w:ind w:firstLine="709"/>
        <w:jc w:val="both"/>
        <w:rPr>
          <w:rFonts w:ascii="Times New Roman" w:hAnsi="Times New Roman" w:cs="Times New Roman"/>
          <w:sz w:val="28"/>
          <w:szCs w:val="28"/>
        </w:rPr>
      </w:pPr>
    </w:p>
    <w:p w14:paraId="6DE6EA5A" w14:textId="77777777" w:rsidR="006700BC" w:rsidRDefault="006700BC" w:rsidP="00330A23">
      <w:pPr>
        <w:spacing w:after="0" w:line="360" w:lineRule="auto"/>
        <w:ind w:firstLine="709"/>
        <w:jc w:val="both"/>
        <w:rPr>
          <w:rFonts w:ascii="Times New Roman" w:hAnsi="Times New Roman" w:cs="Times New Roman"/>
          <w:sz w:val="28"/>
          <w:szCs w:val="28"/>
        </w:rPr>
      </w:pPr>
    </w:p>
    <w:p w14:paraId="4EB967BF" w14:textId="77777777" w:rsidR="00B20D09" w:rsidRDefault="00B20D09" w:rsidP="00330A23">
      <w:pPr>
        <w:spacing w:after="0" w:line="360" w:lineRule="auto"/>
        <w:ind w:firstLine="709"/>
        <w:jc w:val="both"/>
        <w:rPr>
          <w:rFonts w:ascii="Times New Roman" w:hAnsi="Times New Roman" w:cs="Times New Roman"/>
          <w:sz w:val="28"/>
          <w:szCs w:val="28"/>
        </w:rPr>
      </w:pPr>
    </w:p>
    <w:p w14:paraId="54106AF4" w14:textId="77777777" w:rsidR="00B404FE" w:rsidRDefault="00B404FE" w:rsidP="00330A23">
      <w:pPr>
        <w:spacing w:after="0" w:line="360" w:lineRule="auto"/>
        <w:ind w:firstLine="709"/>
        <w:jc w:val="both"/>
        <w:rPr>
          <w:rFonts w:ascii="Times New Roman" w:hAnsi="Times New Roman" w:cs="Times New Roman"/>
          <w:sz w:val="28"/>
          <w:szCs w:val="28"/>
        </w:rPr>
      </w:pPr>
    </w:p>
    <w:p w14:paraId="0A86133C" w14:textId="77777777" w:rsidR="00B404FE" w:rsidRDefault="00B404FE" w:rsidP="00330A23">
      <w:pPr>
        <w:spacing w:after="0" w:line="360" w:lineRule="auto"/>
        <w:ind w:firstLine="709"/>
        <w:jc w:val="both"/>
        <w:rPr>
          <w:rFonts w:ascii="Times New Roman" w:hAnsi="Times New Roman" w:cs="Times New Roman"/>
          <w:sz w:val="28"/>
          <w:szCs w:val="28"/>
        </w:rPr>
      </w:pPr>
    </w:p>
    <w:p w14:paraId="39CDD757" w14:textId="14E4044F"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Таблица 4. Затраты на необходимое оборудование.</w:t>
      </w:r>
    </w:p>
    <w:tbl>
      <w:tblPr>
        <w:tblStyle w:val="af0"/>
        <w:tblW w:w="9349" w:type="dxa"/>
        <w:tblLayout w:type="fixed"/>
        <w:tblLook w:val="04A0" w:firstRow="1" w:lastRow="0" w:firstColumn="1" w:lastColumn="0" w:noHBand="0" w:noVBand="1"/>
      </w:tblPr>
      <w:tblGrid>
        <w:gridCol w:w="594"/>
        <w:gridCol w:w="4504"/>
        <w:gridCol w:w="1276"/>
        <w:gridCol w:w="1418"/>
        <w:gridCol w:w="1557"/>
      </w:tblGrid>
      <w:tr w:rsidR="00330A23" w:rsidRPr="00330A23" w14:paraId="32913737" w14:textId="77777777" w:rsidTr="00330A23">
        <w:tc>
          <w:tcPr>
            <w:tcW w:w="594" w:type="dxa"/>
          </w:tcPr>
          <w:p w14:paraId="28CAECFD" w14:textId="77777777" w:rsidR="00330A23" w:rsidRPr="00330A23" w:rsidRDefault="00330A23" w:rsidP="00330A23">
            <w:pPr>
              <w:jc w:val="center"/>
              <w:rPr>
                <w:sz w:val="28"/>
                <w:szCs w:val="28"/>
              </w:rPr>
            </w:pPr>
            <w:r w:rsidRPr="00330A23">
              <w:rPr>
                <w:sz w:val="28"/>
                <w:szCs w:val="28"/>
              </w:rPr>
              <w:t>№ п/п</w:t>
            </w:r>
          </w:p>
        </w:tc>
        <w:tc>
          <w:tcPr>
            <w:tcW w:w="4504" w:type="dxa"/>
          </w:tcPr>
          <w:p w14:paraId="0BF26B39" w14:textId="77777777" w:rsidR="00330A23" w:rsidRPr="00330A23" w:rsidRDefault="00330A23" w:rsidP="00330A23">
            <w:pPr>
              <w:jc w:val="center"/>
              <w:rPr>
                <w:sz w:val="28"/>
                <w:szCs w:val="28"/>
              </w:rPr>
            </w:pPr>
            <w:r w:rsidRPr="00330A23">
              <w:rPr>
                <w:sz w:val="28"/>
                <w:szCs w:val="28"/>
              </w:rPr>
              <w:t>Наименование</w:t>
            </w:r>
          </w:p>
        </w:tc>
        <w:tc>
          <w:tcPr>
            <w:tcW w:w="1276" w:type="dxa"/>
          </w:tcPr>
          <w:p w14:paraId="6E081DDB" w14:textId="77777777" w:rsidR="00330A23" w:rsidRPr="00330A23" w:rsidRDefault="00330A23" w:rsidP="00330A23">
            <w:pPr>
              <w:jc w:val="center"/>
              <w:rPr>
                <w:sz w:val="28"/>
                <w:szCs w:val="28"/>
              </w:rPr>
            </w:pPr>
            <w:r w:rsidRPr="00330A23">
              <w:rPr>
                <w:sz w:val="28"/>
                <w:szCs w:val="28"/>
              </w:rPr>
              <w:t>Цена, руб.</w:t>
            </w:r>
          </w:p>
        </w:tc>
        <w:tc>
          <w:tcPr>
            <w:tcW w:w="1418" w:type="dxa"/>
          </w:tcPr>
          <w:p w14:paraId="486E4495" w14:textId="77777777" w:rsidR="00330A23" w:rsidRPr="00330A23" w:rsidRDefault="00330A23" w:rsidP="00330A23">
            <w:pPr>
              <w:jc w:val="center"/>
              <w:rPr>
                <w:sz w:val="28"/>
                <w:szCs w:val="28"/>
              </w:rPr>
            </w:pPr>
            <w:r w:rsidRPr="00330A23">
              <w:rPr>
                <w:sz w:val="28"/>
                <w:szCs w:val="28"/>
              </w:rPr>
              <w:t>Количество, руб.</w:t>
            </w:r>
          </w:p>
        </w:tc>
        <w:tc>
          <w:tcPr>
            <w:tcW w:w="1557" w:type="dxa"/>
          </w:tcPr>
          <w:p w14:paraId="4949E2DE" w14:textId="77777777" w:rsidR="00330A23" w:rsidRPr="00330A23" w:rsidRDefault="00330A23" w:rsidP="00330A23">
            <w:pPr>
              <w:jc w:val="center"/>
              <w:rPr>
                <w:sz w:val="28"/>
                <w:szCs w:val="28"/>
              </w:rPr>
            </w:pPr>
            <w:r w:rsidRPr="00330A23">
              <w:rPr>
                <w:sz w:val="28"/>
                <w:szCs w:val="28"/>
              </w:rPr>
              <w:t>Стоимость, руб.</w:t>
            </w:r>
          </w:p>
        </w:tc>
      </w:tr>
      <w:tr w:rsidR="00330A23" w:rsidRPr="00330A23" w14:paraId="627D19A4" w14:textId="77777777" w:rsidTr="00330A23">
        <w:tc>
          <w:tcPr>
            <w:tcW w:w="594" w:type="dxa"/>
          </w:tcPr>
          <w:p w14:paraId="08000749" w14:textId="77777777" w:rsidR="00330A23" w:rsidRPr="00330A23" w:rsidRDefault="00330A23" w:rsidP="00330A23">
            <w:pPr>
              <w:jc w:val="center"/>
              <w:rPr>
                <w:sz w:val="28"/>
                <w:szCs w:val="28"/>
              </w:rPr>
            </w:pPr>
            <w:r w:rsidRPr="00330A23">
              <w:rPr>
                <w:sz w:val="28"/>
                <w:szCs w:val="28"/>
              </w:rPr>
              <w:t>1</w:t>
            </w:r>
          </w:p>
        </w:tc>
        <w:tc>
          <w:tcPr>
            <w:tcW w:w="4504" w:type="dxa"/>
          </w:tcPr>
          <w:p w14:paraId="042427E2" w14:textId="77777777" w:rsidR="00330A23" w:rsidRPr="00330A23" w:rsidRDefault="00330A23" w:rsidP="00330A23">
            <w:pPr>
              <w:jc w:val="center"/>
              <w:rPr>
                <w:sz w:val="28"/>
                <w:szCs w:val="28"/>
              </w:rPr>
            </w:pPr>
            <w:r w:rsidRPr="00330A23">
              <w:rPr>
                <w:sz w:val="28"/>
                <w:szCs w:val="28"/>
              </w:rPr>
              <w:t>2</w:t>
            </w:r>
          </w:p>
        </w:tc>
        <w:tc>
          <w:tcPr>
            <w:tcW w:w="1276" w:type="dxa"/>
          </w:tcPr>
          <w:p w14:paraId="7A1AAA97" w14:textId="77777777" w:rsidR="00330A23" w:rsidRPr="00330A23" w:rsidRDefault="00330A23" w:rsidP="00330A23">
            <w:pPr>
              <w:jc w:val="center"/>
              <w:rPr>
                <w:sz w:val="28"/>
                <w:szCs w:val="28"/>
              </w:rPr>
            </w:pPr>
            <w:r w:rsidRPr="00330A23">
              <w:rPr>
                <w:sz w:val="28"/>
                <w:szCs w:val="28"/>
              </w:rPr>
              <w:t>3</w:t>
            </w:r>
          </w:p>
        </w:tc>
        <w:tc>
          <w:tcPr>
            <w:tcW w:w="1418" w:type="dxa"/>
          </w:tcPr>
          <w:p w14:paraId="6C0F6A79" w14:textId="77777777" w:rsidR="00330A23" w:rsidRPr="00330A23" w:rsidRDefault="00330A23" w:rsidP="00330A23">
            <w:pPr>
              <w:jc w:val="center"/>
              <w:rPr>
                <w:sz w:val="28"/>
                <w:szCs w:val="28"/>
              </w:rPr>
            </w:pPr>
            <w:r w:rsidRPr="00330A23">
              <w:rPr>
                <w:sz w:val="28"/>
                <w:szCs w:val="28"/>
              </w:rPr>
              <w:t>4</w:t>
            </w:r>
          </w:p>
        </w:tc>
        <w:tc>
          <w:tcPr>
            <w:tcW w:w="1557" w:type="dxa"/>
          </w:tcPr>
          <w:p w14:paraId="26749B78" w14:textId="77777777" w:rsidR="00330A23" w:rsidRPr="00330A23" w:rsidRDefault="00330A23" w:rsidP="00330A23">
            <w:pPr>
              <w:jc w:val="center"/>
              <w:rPr>
                <w:sz w:val="28"/>
                <w:szCs w:val="28"/>
              </w:rPr>
            </w:pPr>
            <w:r w:rsidRPr="00330A23">
              <w:rPr>
                <w:sz w:val="28"/>
                <w:szCs w:val="28"/>
              </w:rPr>
              <w:t>5</w:t>
            </w:r>
          </w:p>
        </w:tc>
      </w:tr>
      <w:tr w:rsidR="00330A23" w:rsidRPr="00330A23" w14:paraId="60318AC5" w14:textId="77777777" w:rsidTr="00330A23">
        <w:tc>
          <w:tcPr>
            <w:tcW w:w="9349" w:type="dxa"/>
            <w:gridSpan w:val="5"/>
          </w:tcPr>
          <w:p w14:paraId="744D9A9E" w14:textId="77777777" w:rsidR="00330A23" w:rsidRPr="00330A23" w:rsidRDefault="00330A23" w:rsidP="00330A23">
            <w:pPr>
              <w:jc w:val="center"/>
              <w:rPr>
                <w:sz w:val="28"/>
                <w:szCs w:val="28"/>
              </w:rPr>
            </w:pPr>
            <w:r w:rsidRPr="00330A23">
              <w:rPr>
                <w:sz w:val="28"/>
                <w:szCs w:val="28"/>
              </w:rPr>
              <w:t>Мебель</w:t>
            </w:r>
          </w:p>
        </w:tc>
      </w:tr>
      <w:tr w:rsidR="00330A23" w:rsidRPr="00330A23" w14:paraId="25385641" w14:textId="77777777" w:rsidTr="00330A23">
        <w:trPr>
          <w:trHeight w:val="220"/>
        </w:trPr>
        <w:tc>
          <w:tcPr>
            <w:tcW w:w="594" w:type="dxa"/>
          </w:tcPr>
          <w:p w14:paraId="67A58CA4" w14:textId="77777777" w:rsidR="00330A23" w:rsidRPr="00330A23" w:rsidRDefault="00330A23" w:rsidP="00330A23">
            <w:pPr>
              <w:jc w:val="center"/>
              <w:rPr>
                <w:sz w:val="28"/>
                <w:szCs w:val="28"/>
              </w:rPr>
            </w:pPr>
            <w:r w:rsidRPr="00330A23">
              <w:rPr>
                <w:sz w:val="28"/>
                <w:szCs w:val="28"/>
              </w:rPr>
              <w:t>1</w:t>
            </w:r>
          </w:p>
        </w:tc>
        <w:tc>
          <w:tcPr>
            <w:tcW w:w="4504" w:type="dxa"/>
          </w:tcPr>
          <w:p w14:paraId="5511710E" w14:textId="77777777" w:rsidR="00330A23" w:rsidRPr="00330A23" w:rsidRDefault="00330A23" w:rsidP="00330A23">
            <w:pPr>
              <w:jc w:val="left"/>
              <w:rPr>
                <w:sz w:val="28"/>
                <w:szCs w:val="28"/>
              </w:rPr>
            </w:pPr>
            <w:r w:rsidRPr="00330A23">
              <w:rPr>
                <w:sz w:val="28"/>
                <w:szCs w:val="28"/>
              </w:rPr>
              <w:t>Кровать односпальная</w:t>
            </w:r>
          </w:p>
        </w:tc>
        <w:tc>
          <w:tcPr>
            <w:tcW w:w="1276" w:type="dxa"/>
          </w:tcPr>
          <w:p w14:paraId="192AFB22" w14:textId="77777777" w:rsidR="00330A23" w:rsidRPr="00330A23" w:rsidRDefault="00330A23" w:rsidP="00330A23">
            <w:pPr>
              <w:jc w:val="center"/>
              <w:rPr>
                <w:sz w:val="28"/>
                <w:szCs w:val="28"/>
              </w:rPr>
            </w:pPr>
            <w:r w:rsidRPr="00330A23">
              <w:rPr>
                <w:sz w:val="28"/>
                <w:szCs w:val="28"/>
              </w:rPr>
              <w:t>4 900</w:t>
            </w:r>
          </w:p>
        </w:tc>
        <w:tc>
          <w:tcPr>
            <w:tcW w:w="1418" w:type="dxa"/>
          </w:tcPr>
          <w:p w14:paraId="20F1010C" w14:textId="77777777" w:rsidR="00330A23" w:rsidRPr="00330A23" w:rsidRDefault="00330A23" w:rsidP="00330A23">
            <w:pPr>
              <w:jc w:val="center"/>
              <w:rPr>
                <w:sz w:val="28"/>
                <w:szCs w:val="28"/>
              </w:rPr>
            </w:pPr>
            <w:r w:rsidRPr="00330A23">
              <w:rPr>
                <w:sz w:val="28"/>
                <w:szCs w:val="28"/>
              </w:rPr>
              <w:t>2 шт.</w:t>
            </w:r>
          </w:p>
        </w:tc>
        <w:tc>
          <w:tcPr>
            <w:tcW w:w="1557" w:type="dxa"/>
          </w:tcPr>
          <w:p w14:paraId="58C1FDF4" w14:textId="77777777" w:rsidR="00330A23" w:rsidRPr="00330A23" w:rsidRDefault="00330A23" w:rsidP="00330A23">
            <w:pPr>
              <w:jc w:val="center"/>
              <w:rPr>
                <w:sz w:val="28"/>
                <w:szCs w:val="28"/>
              </w:rPr>
            </w:pPr>
            <w:r w:rsidRPr="00330A23">
              <w:rPr>
                <w:sz w:val="28"/>
                <w:szCs w:val="28"/>
              </w:rPr>
              <w:t>9 800</w:t>
            </w:r>
          </w:p>
        </w:tc>
      </w:tr>
      <w:tr w:rsidR="00330A23" w:rsidRPr="00330A23" w14:paraId="45A68561" w14:textId="77777777" w:rsidTr="00330A23">
        <w:tc>
          <w:tcPr>
            <w:tcW w:w="594" w:type="dxa"/>
          </w:tcPr>
          <w:p w14:paraId="7D51C291" w14:textId="77777777" w:rsidR="00330A23" w:rsidRPr="00330A23" w:rsidRDefault="00330A23" w:rsidP="00330A23">
            <w:pPr>
              <w:jc w:val="center"/>
              <w:rPr>
                <w:sz w:val="28"/>
                <w:szCs w:val="28"/>
              </w:rPr>
            </w:pPr>
            <w:r w:rsidRPr="00330A23">
              <w:rPr>
                <w:sz w:val="28"/>
                <w:szCs w:val="28"/>
              </w:rPr>
              <w:t>2</w:t>
            </w:r>
          </w:p>
        </w:tc>
        <w:tc>
          <w:tcPr>
            <w:tcW w:w="4504" w:type="dxa"/>
          </w:tcPr>
          <w:p w14:paraId="44A23567" w14:textId="77777777" w:rsidR="00330A23" w:rsidRPr="00330A23" w:rsidRDefault="00330A23" w:rsidP="00330A23">
            <w:pPr>
              <w:jc w:val="left"/>
              <w:rPr>
                <w:sz w:val="28"/>
                <w:szCs w:val="28"/>
              </w:rPr>
            </w:pPr>
            <w:r w:rsidRPr="00330A23">
              <w:rPr>
                <w:sz w:val="28"/>
                <w:szCs w:val="28"/>
              </w:rPr>
              <w:t>Кровать двухъярусная</w:t>
            </w:r>
          </w:p>
        </w:tc>
        <w:tc>
          <w:tcPr>
            <w:tcW w:w="1276" w:type="dxa"/>
          </w:tcPr>
          <w:p w14:paraId="1DE78CA8" w14:textId="77777777" w:rsidR="00330A23" w:rsidRPr="00330A23" w:rsidRDefault="00330A23" w:rsidP="00330A23">
            <w:pPr>
              <w:jc w:val="center"/>
              <w:rPr>
                <w:sz w:val="28"/>
                <w:szCs w:val="28"/>
              </w:rPr>
            </w:pPr>
            <w:r w:rsidRPr="00330A23">
              <w:rPr>
                <w:sz w:val="28"/>
                <w:szCs w:val="28"/>
              </w:rPr>
              <w:t>8 234</w:t>
            </w:r>
          </w:p>
        </w:tc>
        <w:tc>
          <w:tcPr>
            <w:tcW w:w="1418" w:type="dxa"/>
          </w:tcPr>
          <w:p w14:paraId="570BD382" w14:textId="77777777" w:rsidR="00330A23" w:rsidRPr="00330A23" w:rsidRDefault="00330A23" w:rsidP="00330A23">
            <w:pPr>
              <w:jc w:val="center"/>
              <w:rPr>
                <w:sz w:val="28"/>
                <w:szCs w:val="28"/>
              </w:rPr>
            </w:pPr>
            <w:r w:rsidRPr="00330A23">
              <w:rPr>
                <w:sz w:val="28"/>
                <w:szCs w:val="28"/>
              </w:rPr>
              <w:t>2 шт.</w:t>
            </w:r>
          </w:p>
        </w:tc>
        <w:tc>
          <w:tcPr>
            <w:tcW w:w="1557" w:type="dxa"/>
          </w:tcPr>
          <w:p w14:paraId="7BBE1131" w14:textId="77777777" w:rsidR="00330A23" w:rsidRPr="00330A23" w:rsidRDefault="00330A23" w:rsidP="00330A23">
            <w:pPr>
              <w:jc w:val="center"/>
              <w:rPr>
                <w:sz w:val="28"/>
                <w:szCs w:val="28"/>
              </w:rPr>
            </w:pPr>
            <w:r w:rsidRPr="00330A23">
              <w:rPr>
                <w:sz w:val="28"/>
                <w:szCs w:val="28"/>
              </w:rPr>
              <w:t>16 468</w:t>
            </w:r>
          </w:p>
        </w:tc>
      </w:tr>
      <w:tr w:rsidR="00330A23" w:rsidRPr="00330A23" w14:paraId="1213961E" w14:textId="77777777" w:rsidTr="00330A23">
        <w:trPr>
          <w:trHeight w:val="272"/>
        </w:trPr>
        <w:tc>
          <w:tcPr>
            <w:tcW w:w="594" w:type="dxa"/>
          </w:tcPr>
          <w:p w14:paraId="2057A864" w14:textId="77777777" w:rsidR="00330A23" w:rsidRPr="00330A23" w:rsidRDefault="00330A23" w:rsidP="00330A23">
            <w:pPr>
              <w:jc w:val="center"/>
              <w:rPr>
                <w:sz w:val="28"/>
                <w:szCs w:val="28"/>
              </w:rPr>
            </w:pPr>
            <w:r w:rsidRPr="00330A23">
              <w:rPr>
                <w:sz w:val="28"/>
                <w:szCs w:val="28"/>
              </w:rPr>
              <w:t>3</w:t>
            </w:r>
          </w:p>
        </w:tc>
        <w:tc>
          <w:tcPr>
            <w:tcW w:w="4504" w:type="dxa"/>
          </w:tcPr>
          <w:p w14:paraId="5DE3C91C" w14:textId="77777777" w:rsidR="00330A23" w:rsidRPr="00330A23" w:rsidRDefault="00330A23" w:rsidP="00330A23">
            <w:pPr>
              <w:jc w:val="left"/>
              <w:rPr>
                <w:sz w:val="28"/>
                <w:szCs w:val="28"/>
              </w:rPr>
            </w:pPr>
            <w:r w:rsidRPr="00330A23">
              <w:rPr>
                <w:sz w:val="28"/>
                <w:szCs w:val="28"/>
              </w:rPr>
              <w:t xml:space="preserve">Шкаф распашной </w:t>
            </w:r>
          </w:p>
        </w:tc>
        <w:tc>
          <w:tcPr>
            <w:tcW w:w="1276" w:type="dxa"/>
          </w:tcPr>
          <w:p w14:paraId="06A72DA3" w14:textId="77777777" w:rsidR="00330A23" w:rsidRPr="00330A23" w:rsidRDefault="00330A23" w:rsidP="00330A23">
            <w:pPr>
              <w:jc w:val="center"/>
              <w:rPr>
                <w:sz w:val="28"/>
                <w:szCs w:val="28"/>
              </w:rPr>
            </w:pPr>
            <w:r w:rsidRPr="00330A23">
              <w:rPr>
                <w:sz w:val="28"/>
                <w:szCs w:val="28"/>
              </w:rPr>
              <w:t>4 390</w:t>
            </w:r>
          </w:p>
        </w:tc>
        <w:tc>
          <w:tcPr>
            <w:tcW w:w="1418" w:type="dxa"/>
          </w:tcPr>
          <w:p w14:paraId="568E805C" w14:textId="77777777" w:rsidR="00330A23" w:rsidRPr="00330A23" w:rsidRDefault="00330A23" w:rsidP="00330A23">
            <w:pPr>
              <w:jc w:val="center"/>
              <w:rPr>
                <w:sz w:val="28"/>
                <w:szCs w:val="28"/>
              </w:rPr>
            </w:pPr>
            <w:r w:rsidRPr="00330A23">
              <w:rPr>
                <w:sz w:val="28"/>
                <w:szCs w:val="28"/>
              </w:rPr>
              <w:t>2 шт.</w:t>
            </w:r>
          </w:p>
        </w:tc>
        <w:tc>
          <w:tcPr>
            <w:tcW w:w="1557" w:type="dxa"/>
          </w:tcPr>
          <w:p w14:paraId="33DF2177" w14:textId="77777777" w:rsidR="00330A23" w:rsidRPr="00330A23" w:rsidRDefault="00330A23" w:rsidP="00330A23">
            <w:pPr>
              <w:jc w:val="center"/>
              <w:rPr>
                <w:sz w:val="28"/>
                <w:szCs w:val="28"/>
              </w:rPr>
            </w:pPr>
            <w:r w:rsidRPr="00330A23">
              <w:rPr>
                <w:sz w:val="28"/>
                <w:szCs w:val="28"/>
              </w:rPr>
              <w:t>8 780</w:t>
            </w:r>
          </w:p>
        </w:tc>
      </w:tr>
      <w:tr w:rsidR="00330A23" w:rsidRPr="00330A23" w14:paraId="4A2D4890" w14:textId="77777777" w:rsidTr="00330A23">
        <w:tc>
          <w:tcPr>
            <w:tcW w:w="594" w:type="dxa"/>
          </w:tcPr>
          <w:p w14:paraId="1472C61B" w14:textId="77777777" w:rsidR="00330A23" w:rsidRPr="00330A23" w:rsidRDefault="00330A23" w:rsidP="00330A23">
            <w:pPr>
              <w:jc w:val="center"/>
              <w:rPr>
                <w:sz w:val="28"/>
                <w:szCs w:val="28"/>
              </w:rPr>
            </w:pPr>
            <w:r w:rsidRPr="00330A23">
              <w:rPr>
                <w:sz w:val="28"/>
                <w:szCs w:val="28"/>
              </w:rPr>
              <w:t>4</w:t>
            </w:r>
          </w:p>
        </w:tc>
        <w:tc>
          <w:tcPr>
            <w:tcW w:w="4504" w:type="dxa"/>
          </w:tcPr>
          <w:p w14:paraId="1226BF0C" w14:textId="77777777" w:rsidR="00330A23" w:rsidRPr="00330A23" w:rsidRDefault="00330A23" w:rsidP="00330A23">
            <w:pPr>
              <w:jc w:val="left"/>
              <w:rPr>
                <w:sz w:val="28"/>
                <w:szCs w:val="28"/>
              </w:rPr>
            </w:pPr>
            <w:r w:rsidRPr="00330A23">
              <w:rPr>
                <w:sz w:val="28"/>
                <w:szCs w:val="28"/>
              </w:rPr>
              <w:t>Прикроватная тумба</w:t>
            </w:r>
          </w:p>
        </w:tc>
        <w:tc>
          <w:tcPr>
            <w:tcW w:w="1276" w:type="dxa"/>
          </w:tcPr>
          <w:p w14:paraId="737BDC8A" w14:textId="77777777" w:rsidR="00330A23" w:rsidRPr="00330A23" w:rsidRDefault="00330A23" w:rsidP="00330A23">
            <w:pPr>
              <w:jc w:val="center"/>
              <w:rPr>
                <w:sz w:val="28"/>
                <w:szCs w:val="28"/>
              </w:rPr>
            </w:pPr>
            <w:r w:rsidRPr="00330A23">
              <w:rPr>
                <w:sz w:val="28"/>
                <w:szCs w:val="28"/>
              </w:rPr>
              <w:t>1 290</w:t>
            </w:r>
          </w:p>
        </w:tc>
        <w:tc>
          <w:tcPr>
            <w:tcW w:w="1418" w:type="dxa"/>
          </w:tcPr>
          <w:p w14:paraId="71C88846" w14:textId="77777777" w:rsidR="00330A23" w:rsidRPr="00330A23" w:rsidRDefault="00330A23" w:rsidP="00330A23">
            <w:pPr>
              <w:jc w:val="center"/>
              <w:rPr>
                <w:sz w:val="28"/>
                <w:szCs w:val="28"/>
              </w:rPr>
            </w:pPr>
            <w:r w:rsidRPr="00330A23">
              <w:rPr>
                <w:sz w:val="28"/>
                <w:szCs w:val="28"/>
              </w:rPr>
              <w:t>6 шт.</w:t>
            </w:r>
          </w:p>
        </w:tc>
        <w:tc>
          <w:tcPr>
            <w:tcW w:w="1557" w:type="dxa"/>
          </w:tcPr>
          <w:p w14:paraId="3520E63B" w14:textId="77777777" w:rsidR="00330A23" w:rsidRPr="00330A23" w:rsidRDefault="00330A23" w:rsidP="00330A23">
            <w:pPr>
              <w:jc w:val="center"/>
              <w:rPr>
                <w:sz w:val="28"/>
                <w:szCs w:val="28"/>
              </w:rPr>
            </w:pPr>
            <w:r w:rsidRPr="00330A23">
              <w:rPr>
                <w:sz w:val="28"/>
                <w:szCs w:val="28"/>
              </w:rPr>
              <w:t>7 740</w:t>
            </w:r>
          </w:p>
        </w:tc>
      </w:tr>
      <w:tr w:rsidR="00330A23" w:rsidRPr="00330A23" w14:paraId="7312293B" w14:textId="77777777" w:rsidTr="00330A23">
        <w:tc>
          <w:tcPr>
            <w:tcW w:w="594" w:type="dxa"/>
          </w:tcPr>
          <w:p w14:paraId="4645A211" w14:textId="77777777" w:rsidR="00330A23" w:rsidRPr="00330A23" w:rsidRDefault="00330A23" w:rsidP="00330A23">
            <w:pPr>
              <w:jc w:val="center"/>
              <w:rPr>
                <w:sz w:val="28"/>
                <w:szCs w:val="28"/>
              </w:rPr>
            </w:pPr>
            <w:r w:rsidRPr="00330A23">
              <w:rPr>
                <w:sz w:val="28"/>
                <w:szCs w:val="28"/>
              </w:rPr>
              <w:t>5</w:t>
            </w:r>
          </w:p>
        </w:tc>
        <w:tc>
          <w:tcPr>
            <w:tcW w:w="4504" w:type="dxa"/>
          </w:tcPr>
          <w:p w14:paraId="78673346" w14:textId="77777777" w:rsidR="00330A23" w:rsidRPr="00330A23" w:rsidRDefault="00330A23" w:rsidP="00330A23">
            <w:pPr>
              <w:jc w:val="left"/>
              <w:rPr>
                <w:sz w:val="28"/>
                <w:szCs w:val="28"/>
              </w:rPr>
            </w:pPr>
            <w:r w:rsidRPr="00330A23">
              <w:rPr>
                <w:sz w:val="28"/>
                <w:szCs w:val="28"/>
              </w:rPr>
              <w:t xml:space="preserve">Стол обеденный </w:t>
            </w:r>
          </w:p>
        </w:tc>
        <w:tc>
          <w:tcPr>
            <w:tcW w:w="1276" w:type="dxa"/>
          </w:tcPr>
          <w:p w14:paraId="2A27011D" w14:textId="77777777" w:rsidR="00330A23" w:rsidRPr="00330A23" w:rsidRDefault="00330A23" w:rsidP="00330A23">
            <w:pPr>
              <w:jc w:val="center"/>
              <w:rPr>
                <w:sz w:val="28"/>
                <w:szCs w:val="28"/>
              </w:rPr>
            </w:pPr>
            <w:r w:rsidRPr="00330A23">
              <w:rPr>
                <w:sz w:val="28"/>
                <w:szCs w:val="28"/>
              </w:rPr>
              <w:t>3 602</w:t>
            </w:r>
          </w:p>
        </w:tc>
        <w:tc>
          <w:tcPr>
            <w:tcW w:w="1418" w:type="dxa"/>
          </w:tcPr>
          <w:p w14:paraId="3562729A" w14:textId="77777777" w:rsidR="00330A23" w:rsidRPr="00330A23" w:rsidRDefault="00330A23" w:rsidP="00330A23">
            <w:pPr>
              <w:jc w:val="center"/>
              <w:rPr>
                <w:sz w:val="28"/>
                <w:szCs w:val="28"/>
              </w:rPr>
            </w:pPr>
            <w:r w:rsidRPr="00330A23">
              <w:rPr>
                <w:sz w:val="28"/>
                <w:szCs w:val="28"/>
              </w:rPr>
              <w:t>2 шт.</w:t>
            </w:r>
          </w:p>
        </w:tc>
        <w:tc>
          <w:tcPr>
            <w:tcW w:w="1557" w:type="dxa"/>
          </w:tcPr>
          <w:p w14:paraId="1CD35936" w14:textId="77777777" w:rsidR="00330A23" w:rsidRPr="00330A23" w:rsidRDefault="00330A23" w:rsidP="00330A23">
            <w:pPr>
              <w:jc w:val="center"/>
              <w:rPr>
                <w:sz w:val="28"/>
                <w:szCs w:val="28"/>
              </w:rPr>
            </w:pPr>
            <w:r w:rsidRPr="00330A23">
              <w:rPr>
                <w:sz w:val="28"/>
                <w:szCs w:val="28"/>
              </w:rPr>
              <w:t>7 204</w:t>
            </w:r>
          </w:p>
        </w:tc>
      </w:tr>
      <w:tr w:rsidR="00330A23" w:rsidRPr="00330A23" w14:paraId="17073D70" w14:textId="77777777" w:rsidTr="00330A23">
        <w:tc>
          <w:tcPr>
            <w:tcW w:w="594" w:type="dxa"/>
          </w:tcPr>
          <w:p w14:paraId="1AC4BA9E" w14:textId="77777777" w:rsidR="00330A23" w:rsidRPr="00330A23" w:rsidRDefault="00330A23" w:rsidP="00330A23">
            <w:pPr>
              <w:jc w:val="center"/>
              <w:rPr>
                <w:sz w:val="28"/>
                <w:szCs w:val="28"/>
              </w:rPr>
            </w:pPr>
            <w:r w:rsidRPr="00330A23">
              <w:rPr>
                <w:sz w:val="28"/>
                <w:szCs w:val="28"/>
              </w:rPr>
              <w:t>6</w:t>
            </w:r>
          </w:p>
        </w:tc>
        <w:tc>
          <w:tcPr>
            <w:tcW w:w="4504" w:type="dxa"/>
          </w:tcPr>
          <w:p w14:paraId="0837EE62" w14:textId="77777777" w:rsidR="00330A23" w:rsidRPr="00330A23" w:rsidRDefault="00330A23" w:rsidP="00330A23">
            <w:pPr>
              <w:jc w:val="left"/>
              <w:rPr>
                <w:sz w:val="28"/>
                <w:szCs w:val="28"/>
              </w:rPr>
            </w:pPr>
            <w:r w:rsidRPr="00330A23">
              <w:rPr>
                <w:sz w:val="28"/>
                <w:szCs w:val="28"/>
              </w:rPr>
              <w:t>Стулья</w:t>
            </w:r>
          </w:p>
        </w:tc>
        <w:tc>
          <w:tcPr>
            <w:tcW w:w="1276" w:type="dxa"/>
          </w:tcPr>
          <w:p w14:paraId="64C0D4CE" w14:textId="77777777" w:rsidR="00330A23" w:rsidRPr="00330A23" w:rsidRDefault="00330A23" w:rsidP="00330A23">
            <w:pPr>
              <w:jc w:val="center"/>
              <w:rPr>
                <w:sz w:val="28"/>
                <w:szCs w:val="28"/>
              </w:rPr>
            </w:pPr>
            <w:r w:rsidRPr="00330A23">
              <w:rPr>
                <w:sz w:val="28"/>
                <w:szCs w:val="28"/>
              </w:rPr>
              <w:t>1 035</w:t>
            </w:r>
          </w:p>
        </w:tc>
        <w:tc>
          <w:tcPr>
            <w:tcW w:w="1418" w:type="dxa"/>
          </w:tcPr>
          <w:p w14:paraId="54B0CD4F" w14:textId="77777777" w:rsidR="00330A23" w:rsidRPr="00330A23" w:rsidRDefault="00330A23" w:rsidP="00330A23">
            <w:pPr>
              <w:jc w:val="center"/>
              <w:rPr>
                <w:sz w:val="28"/>
                <w:szCs w:val="28"/>
              </w:rPr>
            </w:pPr>
            <w:r w:rsidRPr="00330A23">
              <w:rPr>
                <w:sz w:val="28"/>
                <w:szCs w:val="28"/>
              </w:rPr>
              <w:t>6 шт.</w:t>
            </w:r>
          </w:p>
        </w:tc>
        <w:tc>
          <w:tcPr>
            <w:tcW w:w="1557" w:type="dxa"/>
          </w:tcPr>
          <w:p w14:paraId="1DC12DD0" w14:textId="77777777" w:rsidR="00330A23" w:rsidRPr="00330A23" w:rsidRDefault="00330A23" w:rsidP="00330A23">
            <w:pPr>
              <w:jc w:val="center"/>
              <w:rPr>
                <w:sz w:val="28"/>
                <w:szCs w:val="28"/>
              </w:rPr>
            </w:pPr>
            <w:r w:rsidRPr="00330A23">
              <w:rPr>
                <w:sz w:val="28"/>
                <w:szCs w:val="28"/>
              </w:rPr>
              <w:t>6 210</w:t>
            </w:r>
          </w:p>
        </w:tc>
      </w:tr>
      <w:tr w:rsidR="00330A23" w:rsidRPr="00330A23" w14:paraId="7C17C358" w14:textId="77777777" w:rsidTr="00330A23">
        <w:tc>
          <w:tcPr>
            <w:tcW w:w="594" w:type="dxa"/>
          </w:tcPr>
          <w:p w14:paraId="0BCC9FFF" w14:textId="77777777" w:rsidR="00330A23" w:rsidRPr="00330A23" w:rsidRDefault="00330A23" w:rsidP="00330A23">
            <w:pPr>
              <w:jc w:val="center"/>
              <w:rPr>
                <w:sz w:val="28"/>
                <w:szCs w:val="28"/>
              </w:rPr>
            </w:pPr>
            <w:r w:rsidRPr="00330A23">
              <w:rPr>
                <w:sz w:val="28"/>
                <w:szCs w:val="28"/>
              </w:rPr>
              <w:t>7</w:t>
            </w:r>
          </w:p>
        </w:tc>
        <w:tc>
          <w:tcPr>
            <w:tcW w:w="4504" w:type="dxa"/>
          </w:tcPr>
          <w:p w14:paraId="4422B6DA" w14:textId="77777777" w:rsidR="00330A23" w:rsidRPr="00330A23" w:rsidRDefault="00330A23" w:rsidP="00330A23">
            <w:pPr>
              <w:rPr>
                <w:sz w:val="28"/>
                <w:szCs w:val="28"/>
              </w:rPr>
            </w:pPr>
            <w:r w:rsidRPr="00330A23">
              <w:rPr>
                <w:sz w:val="28"/>
                <w:szCs w:val="28"/>
              </w:rPr>
              <w:t>Кухонный модуль навесной</w:t>
            </w:r>
          </w:p>
        </w:tc>
        <w:tc>
          <w:tcPr>
            <w:tcW w:w="1276" w:type="dxa"/>
          </w:tcPr>
          <w:p w14:paraId="02CDB266" w14:textId="77777777" w:rsidR="00330A23" w:rsidRPr="00330A23" w:rsidRDefault="00330A23" w:rsidP="00330A23">
            <w:pPr>
              <w:jc w:val="center"/>
              <w:rPr>
                <w:sz w:val="28"/>
                <w:szCs w:val="28"/>
              </w:rPr>
            </w:pPr>
            <w:r w:rsidRPr="00330A23">
              <w:rPr>
                <w:sz w:val="28"/>
                <w:szCs w:val="28"/>
              </w:rPr>
              <w:t>1 958</w:t>
            </w:r>
          </w:p>
        </w:tc>
        <w:tc>
          <w:tcPr>
            <w:tcW w:w="1418" w:type="dxa"/>
          </w:tcPr>
          <w:p w14:paraId="2841A76E" w14:textId="77777777" w:rsidR="00330A23" w:rsidRPr="00330A23" w:rsidRDefault="00330A23" w:rsidP="00330A23">
            <w:pPr>
              <w:jc w:val="center"/>
              <w:rPr>
                <w:sz w:val="28"/>
                <w:szCs w:val="28"/>
              </w:rPr>
            </w:pPr>
            <w:r w:rsidRPr="00330A23">
              <w:rPr>
                <w:sz w:val="28"/>
                <w:szCs w:val="28"/>
              </w:rPr>
              <w:t>2 шт.</w:t>
            </w:r>
          </w:p>
        </w:tc>
        <w:tc>
          <w:tcPr>
            <w:tcW w:w="1557" w:type="dxa"/>
          </w:tcPr>
          <w:p w14:paraId="79C0FF86" w14:textId="77777777" w:rsidR="00330A23" w:rsidRPr="00330A23" w:rsidRDefault="00330A23" w:rsidP="00330A23">
            <w:pPr>
              <w:jc w:val="center"/>
              <w:rPr>
                <w:sz w:val="28"/>
                <w:szCs w:val="28"/>
              </w:rPr>
            </w:pPr>
            <w:r w:rsidRPr="00330A23">
              <w:rPr>
                <w:sz w:val="28"/>
                <w:szCs w:val="28"/>
              </w:rPr>
              <w:t>3 916</w:t>
            </w:r>
          </w:p>
        </w:tc>
      </w:tr>
      <w:tr w:rsidR="00330A23" w:rsidRPr="00330A23" w14:paraId="4AE910AA" w14:textId="77777777" w:rsidTr="00330A23">
        <w:tc>
          <w:tcPr>
            <w:tcW w:w="9349" w:type="dxa"/>
            <w:gridSpan w:val="5"/>
          </w:tcPr>
          <w:p w14:paraId="36ADF6FD" w14:textId="77777777" w:rsidR="00330A23" w:rsidRPr="00330A23" w:rsidRDefault="00330A23" w:rsidP="00330A23">
            <w:pPr>
              <w:jc w:val="center"/>
              <w:rPr>
                <w:sz w:val="28"/>
                <w:szCs w:val="28"/>
              </w:rPr>
            </w:pPr>
            <w:r w:rsidRPr="00330A23">
              <w:rPr>
                <w:sz w:val="28"/>
                <w:szCs w:val="28"/>
              </w:rPr>
              <w:t>Сантехника</w:t>
            </w:r>
          </w:p>
        </w:tc>
      </w:tr>
      <w:tr w:rsidR="00330A23" w:rsidRPr="00330A23" w14:paraId="524830C7" w14:textId="77777777" w:rsidTr="00330A23">
        <w:tc>
          <w:tcPr>
            <w:tcW w:w="594" w:type="dxa"/>
          </w:tcPr>
          <w:p w14:paraId="6A3131E8" w14:textId="77777777" w:rsidR="00330A23" w:rsidRPr="00330A23" w:rsidRDefault="00330A23" w:rsidP="00330A23">
            <w:pPr>
              <w:jc w:val="center"/>
              <w:rPr>
                <w:sz w:val="28"/>
                <w:szCs w:val="28"/>
              </w:rPr>
            </w:pPr>
            <w:r w:rsidRPr="00330A23">
              <w:rPr>
                <w:sz w:val="28"/>
                <w:szCs w:val="28"/>
              </w:rPr>
              <w:t>8</w:t>
            </w:r>
          </w:p>
        </w:tc>
        <w:tc>
          <w:tcPr>
            <w:tcW w:w="4504" w:type="dxa"/>
          </w:tcPr>
          <w:p w14:paraId="7C547D8D" w14:textId="77777777" w:rsidR="00330A23" w:rsidRPr="00330A23" w:rsidRDefault="00330A23" w:rsidP="00330A23">
            <w:pPr>
              <w:jc w:val="left"/>
              <w:rPr>
                <w:sz w:val="28"/>
                <w:szCs w:val="28"/>
              </w:rPr>
            </w:pPr>
            <w:r w:rsidRPr="00330A23">
              <w:rPr>
                <w:sz w:val="28"/>
                <w:szCs w:val="28"/>
              </w:rPr>
              <w:t>Раковина</w:t>
            </w:r>
          </w:p>
        </w:tc>
        <w:tc>
          <w:tcPr>
            <w:tcW w:w="1276" w:type="dxa"/>
          </w:tcPr>
          <w:p w14:paraId="5061761E" w14:textId="77777777" w:rsidR="00330A23" w:rsidRPr="00330A23" w:rsidRDefault="00330A23" w:rsidP="00330A23">
            <w:pPr>
              <w:jc w:val="center"/>
              <w:rPr>
                <w:sz w:val="28"/>
                <w:szCs w:val="28"/>
              </w:rPr>
            </w:pPr>
            <w:r w:rsidRPr="00330A23">
              <w:rPr>
                <w:sz w:val="28"/>
                <w:szCs w:val="28"/>
              </w:rPr>
              <w:t>2 767 </w:t>
            </w:r>
          </w:p>
        </w:tc>
        <w:tc>
          <w:tcPr>
            <w:tcW w:w="1418" w:type="dxa"/>
          </w:tcPr>
          <w:p w14:paraId="45FD4C51" w14:textId="77777777" w:rsidR="00330A23" w:rsidRPr="00330A23" w:rsidRDefault="00330A23" w:rsidP="00330A23">
            <w:pPr>
              <w:jc w:val="center"/>
              <w:rPr>
                <w:sz w:val="28"/>
                <w:szCs w:val="28"/>
              </w:rPr>
            </w:pPr>
            <w:r w:rsidRPr="00330A23">
              <w:rPr>
                <w:sz w:val="28"/>
                <w:szCs w:val="28"/>
              </w:rPr>
              <w:t>1 шт.</w:t>
            </w:r>
          </w:p>
        </w:tc>
        <w:tc>
          <w:tcPr>
            <w:tcW w:w="1557" w:type="dxa"/>
          </w:tcPr>
          <w:p w14:paraId="21659D17" w14:textId="77777777" w:rsidR="00330A23" w:rsidRPr="00330A23" w:rsidRDefault="00330A23" w:rsidP="00330A23">
            <w:pPr>
              <w:jc w:val="center"/>
              <w:rPr>
                <w:sz w:val="28"/>
                <w:szCs w:val="28"/>
              </w:rPr>
            </w:pPr>
            <w:r w:rsidRPr="00330A23">
              <w:rPr>
                <w:sz w:val="28"/>
                <w:szCs w:val="28"/>
              </w:rPr>
              <w:t>2 767 </w:t>
            </w:r>
          </w:p>
        </w:tc>
      </w:tr>
      <w:tr w:rsidR="00330A23" w:rsidRPr="00330A23" w14:paraId="08265446" w14:textId="77777777" w:rsidTr="00330A23">
        <w:tc>
          <w:tcPr>
            <w:tcW w:w="9349" w:type="dxa"/>
            <w:gridSpan w:val="5"/>
          </w:tcPr>
          <w:p w14:paraId="36842FB0" w14:textId="77777777" w:rsidR="00330A23" w:rsidRPr="00330A23" w:rsidRDefault="00330A23" w:rsidP="00330A23">
            <w:pPr>
              <w:jc w:val="center"/>
              <w:rPr>
                <w:sz w:val="28"/>
                <w:szCs w:val="28"/>
              </w:rPr>
            </w:pPr>
            <w:r w:rsidRPr="00330A23">
              <w:rPr>
                <w:sz w:val="28"/>
                <w:szCs w:val="28"/>
              </w:rPr>
              <w:t>Туристско-спортивный инвентарь</w:t>
            </w:r>
          </w:p>
        </w:tc>
      </w:tr>
      <w:tr w:rsidR="00330A23" w:rsidRPr="00330A23" w14:paraId="21704747" w14:textId="77777777" w:rsidTr="00330A23">
        <w:tc>
          <w:tcPr>
            <w:tcW w:w="594" w:type="dxa"/>
          </w:tcPr>
          <w:p w14:paraId="417BB308" w14:textId="77777777" w:rsidR="00330A23" w:rsidRPr="00330A23" w:rsidRDefault="00330A23" w:rsidP="00330A23">
            <w:pPr>
              <w:jc w:val="center"/>
              <w:rPr>
                <w:sz w:val="28"/>
                <w:szCs w:val="28"/>
              </w:rPr>
            </w:pPr>
            <w:r w:rsidRPr="00330A23">
              <w:rPr>
                <w:sz w:val="28"/>
                <w:szCs w:val="28"/>
              </w:rPr>
              <w:t>9</w:t>
            </w:r>
          </w:p>
        </w:tc>
        <w:tc>
          <w:tcPr>
            <w:tcW w:w="4504" w:type="dxa"/>
          </w:tcPr>
          <w:p w14:paraId="41901D30" w14:textId="77777777" w:rsidR="00330A23" w:rsidRPr="00330A23" w:rsidRDefault="00330A23" w:rsidP="00330A23">
            <w:pPr>
              <w:jc w:val="left"/>
              <w:rPr>
                <w:sz w:val="28"/>
                <w:szCs w:val="28"/>
              </w:rPr>
            </w:pPr>
            <w:r w:rsidRPr="00330A23">
              <w:rPr>
                <w:sz w:val="28"/>
                <w:szCs w:val="28"/>
              </w:rPr>
              <w:t>Рыболовный набор 6 предметов, удочка, леска, катушка, приманка</w:t>
            </w:r>
          </w:p>
        </w:tc>
        <w:tc>
          <w:tcPr>
            <w:tcW w:w="1276" w:type="dxa"/>
          </w:tcPr>
          <w:p w14:paraId="50BC87C3" w14:textId="77777777" w:rsidR="00330A23" w:rsidRPr="00330A23" w:rsidRDefault="00330A23" w:rsidP="00330A23">
            <w:pPr>
              <w:jc w:val="center"/>
              <w:rPr>
                <w:sz w:val="28"/>
                <w:szCs w:val="28"/>
              </w:rPr>
            </w:pPr>
            <w:r w:rsidRPr="00330A23">
              <w:rPr>
                <w:sz w:val="28"/>
                <w:szCs w:val="28"/>
              </w:rPr>
              <w:t>1 056</w:t>
            </w:r>
          </w:p>
        </w:tc>
        <w:tc>
          <w:tcPr>
            <w:tcW w:w="1418" w:type="dxa"/>
          </w:tcPr>
          <w:p w14:paraId="6BB12F0F" w14:textId="77777777" w:rsidR="00330A23" w:rsidRPr="00330A23" w:rsidRDefault="00330A23" w:rsidP="00330A23">
            <w:pPr>
              <w:jc w:val="center"/>
              <w:rPr>
                <w:sz w:val="28"/>
                <w:szCs w:val="28"/>
              </w:rPr>
            </w:pPr>
            <w:r w:rsidRPr="00330A23">
              <w:rPr>
                <w:sz w:val="28"/>
                <w:szCs w:val="28"/>
              </w:rPr>
              <w:t>3 шт.</w:t>
            </w:r>
          </w:p>
        </w:tc>
        <w:tc>
          <w:tcPr>
            <w:tcW w:w="1557" w:type="dxa"/>
          </w:tcPr>
          <w:p w14:paraId="07674FE2" w14:textId="77777777" w:rsidR="00330A23" w:rsidRPr="00330A23" w:rsidRDefault="00330A23" w:rsidP="00330A23">
            <w:pPr>
              <w:jc w:val="center"/>
              <w:rPr>
                <w:sz w:val="28"/>
                <w:szCs w:val="28"/>
              </w:rPr>
            </w:pPr>
            <w:r w:rsidRPr="00330A23">
              <w:rPr>
                <w:sz w:val="28"/>
                <w:szCs w:val="28"/>
              </w:rPr>
              <w:t>3 168</w:t>
            </w:r>
          </w:p>
        </w:tc>
      </w:tr>
      <w:tr w:rsidR="00330A23" w:rsidRPr="00330A23" w14:paraId="0A9D5077" w14:textId="77777777" w:rsidTr="00330A23">
        <w:tc>
          <w:tcPr>
            <w:tcW w:w="594" w:type="dxa"/>
          </w:tcPr>
          <w:p w14:paraId="6B6B2EC8" w14:textId="77777777" w:rsidR="00330A23" w:rsidRPr="00330A23" w:rsidRDefault="00330A23" w:rsidP="00330A23">
            <w:pPr>
              <w:jc w:val="center"/>
              <w:rPr>
                <w:sz w:val="28"/>
                <w:szCs w:val="28"/>
              </w:rPr>
            </w:pPr>
            <w:r w:rsidRPr="00330A23">
              <w:rPr>
                <w:sz w:val="28"/>
                <w:szCs w:val="28"/>
              </w:rPr>
              <w:t>10</w:t>
            </w:r>
          </w:p>
        </w:tc>
        <w:tc>
          <w:tcPr>
            <w:tcW w:w="4504" w:type="dxa"/>
          </w:tcPr>
          <w:p w14:paraId="09EE8D25" w14:textId="77777777" w:rsidR="00330A23" w:rsidRPr="00330A23" w:rsidRDefault="00330A23" w:rsidP="00330A23">
            <w:pPr>
              <w:jc w:val="left"/>
              <w:rPr>
                <w:sz w:val="28"/>
                <w:szCs w:val="28"/>
              </w:rPr>
            </w:pPr>
            <w:r w:rsidRPr="00330A23">
              <w:rPr>
                <w:sz w:val="28"/>
                <w:szCs w:val="28"/>
              </w:rPr>
              <w:t>Гамак</w:t>
            </w:r>
          </w:p>
        </w:tc>
        <w:tc>
          <w:tcPr>
            <w:tcW w:w="1276" w:type="dxa"/>
          </w:tcPr>
          <w:p w14:paraId="1FA979DE" w14:textId="77777777" w:rsidR="00330A23" w:rsidRPr="00330A23" w:rsidRDefault="00330A23" w:rsidP="00330A23">
            <w:pPr>
              <w:jc w:val="center"/>
              <w:rPr>
                <w:sz w:val="28"/>
                <w:szCs w:val="28"/>
              </w:rPr>
            </w:pPr>
            <w:r w:rsidRPr="00330A23">
              <w:rPr>
                <w:sz w:val="28"/>
                <w:szCs w:val="28"/>
              </w:rPr>
              <w:t>1 843</w:t>
            </w:r>
          </w:p>
        </w:tc>
        <w:tc>
          <w:tcPr>
            <w:tcW w:w="1418" w:type="dxa"/>
          </w:tcPr>
          <w:p w14:paraId="43B500AE" w14:textId="77777777" w:rsidR="00330A23" w:rsidRPr="00330A23" w:rsidRDefault="00330A23" w:rsidP="00330A23">
            <w:pPr>
              <w:jc w:val="center"/>
              <w:rPr>
                <w:sz w:val="28"/>
                <w:szCs w:val="28"/>
              </w:rPr>
            </w:pPr>
            <w:r w:rsidRPr="00330A23">
              <w:rPr>
                <w:sz w:val="28"/>
                <w:szCs w:val="28"/>
              </w:rPr>
              <w:t>1 шт.</w:t>
            </w:r>
          </w:p>
        </w:tc>
        <w:tc>
          <w:tcPr>
            <w:tcW w:w="1557" w:type="dxa"/>
          </w:tcPr>
          <w:p w14:paraId="11E7F48C" w14:textId="77777777" w:rsidR="00330A23" w:rsidRPr="00330A23" w:rsidRDefault="00330A23" w:rsidP="00330A23">
            <w:pPr>
              <w:jc w:val="center"/>
              <w:rPr>
                <w:sz w:val="28"/>
                <w:szCs w:val="28"/>
              </w:rPr>
            </w:pPr>
            <w:r w:rsidRPr="00330A23">
              <w:rPr>
                <w:sz w:val="28"/>
                <w:szCs w:val="28"/>
              </w:rPr>
              <w:t>1 843 </w:t>
            </w:r>
          </w:p>
        </w:tc>
      </w:tr>
      <w:tr w:rsidR="00330A23" w:rsidRPr="00330A23" w14:paraId="51BD2EDB" w14:textId="77777777" w:rsidTr="00330A23">
        <w:tc>
          <w:tcPr>
            <w:tcW w:w="594" w:type="dxa"/>
          </w:tcPr>
          <w:p w14:paraId="5024A226" w14:textId="77777777" w:rsidR="00330A23" w:rsidRPr="00330A23" w:rsidRDefault="00330A23" w:rsidP="00330A23">
            <w:pPr>
              <w:jc w:val="center"/>
              <w:rPr>
                <w:sz w:val="28"/>
                <w:szCs w:val="28"/>
              </w:rPr>
            </w:pPr>
            <w:r w:rsidRPr="00330A23">
              <w:rPr>
                <w:sz w:val="28"/>
                <w:szCs w:val="28"/>
              </w:rPr>
              <w:t>11</w:t>
            </w:r>
          </w:p>
        </w:tc>
        <w:tc>
          <w:tcPr>
            <w:tcW w:w="4504" w:type="dxa"/>
          </w:tcPr>
          <w:p w14:paraId="286D5922" w14:textId="77777777" w:rsidR="00330A23" w:rsidRPr="00330A23" w:rsidRDefault="00330A23" w:rsidP="00330A23">
            <w:pPr>
              <w:rPr>
                <w:sz w:val="28"/>
                <w:szCs w:val="28"/>
              </w:rPr>
            </w:pPr>
            <w:r w:rsidRPr="00330A23">
              <w:rPr>
                <w:sz w:val="28"/>
                <w:szCs w:val="28"/>
              </w:rPr>
              <w:t xml:space="preserve">Корзина плетенная </w:t>
            </w:r>
          </w:p>
        </w:tc>
        <w:tc>
          <w:tcPr>
            <w:tcW w:w="1276" w:type="dxa"/>
          </w:tcPr>
          <w:p w14:paraId="06013237" w14:textId="77777777" w:rsidR="00330A23" w:rsidRPr="00330A23" w:rsidRDefault="00330A23" w:rsidP="00330A23">
            <w:pPr>
              <w:jc w:val="center"/>
              <w:rPr>
                <w:sz w:val="28"/>
                <w:szCs w:val="28"/>
              </w:rPr>
            </w:pPr>
            <w:r w:rsidRPr="00330A23">
              <w:rPr>
                <w:sz w:val="28"/>
                <w:szCs w:val="28"/>
              </w:rPr>
              <w:t>1 000</w:t>
            </w:r>
          </w:p>
        </w:tc>
        <w:tc>
          <w:tcPr>
            <w:tcW w:w="1418" w:type="dxa"/>
          </w:tcPr>
          <w:p w14:paraId="76F018AE" w14:textId="77777777" w:rsidR="00330A23" w:rsidRPr="00330A23" w:rsidRDefault="00330A23" w:rsidP="00330A23">
            <w:pPr>
              <w:jc w:val="center"/>
              <w:rPr>
                <w:sz w:val="28"/>
                <w:szCs w:val="28"/>
              </w:rPr>
            </w:pPr>
            <w:r w:rsidRPr="00330A23">
              <w:rPr>
                <w:sz w:val="28"/>
                <w:szCs w:val="28"/>
              </w:rPr>
              <w:t>4 шт.</w:t>
            </w:r>
          </w:p>
        </w:tc>
        <w:tc>
          <w:tcPr>
            <w:tcW w:w="1557" w:type="dxa"/>
          </w:tcPr>
          <w:p w14:paraId="73EFCDF5" w14:textId="77777777" w:rsidR="00330A23" w:rsidRPr="00330A23" w:rsidRDefault="00330A23" w:rsidP="00330A23">
            <w:pPr>
              <w:jc w:val="center"/>
              <w:rPr>
                <w:sz w:val="28"/>
                <w:szCs w:val="28"/>
              </w:rPr>
            </w:pPr>
            <w:r w:rsidRPr="00330A23">
              <w:rPr>
                <w:sz w:val="28"/>
                <w:szCs w:val="28"/>
              </w:rPr>
              <w:t>4 000</w:t>
            </w:r>
          </w:p>
        </w:tc>
      </w:tr>
      <w:tr w:rsidR="00330A23" w:rsidRPr="00330A23" w14:paraId="6F90F553" w14:textId="77777777" w:rsidTr="00330A23">
        <w:tc>
          <w:tcPr>
            <w:tcW w:w="9349" w:type="dxa"/>
            <w:gridSpan w:val="5"/>
          </w:tcPr>
          <w:p w14:paraId="61BB7554" w14:textId="77777777" w:rsidR="00330A23" w:rsidRPr="00330A23" w:rsidRDefault="00330A23" w:rsidP="00330A23">
            <w:pPr>
              <w:jc w:val="center"/>
              <w:rPr>
                <w:sz w:val="28"/>
                <w:szCs w:val="28"/>
              </w:rPr>
            </w:pPr>
            <w:r w:rsidRPr="00330A23">
              <w:rPr>
                <w:sz w:val="28"/>
                <w:szCs w:val="28"/>
              </w:rPr>
              <w:t>Прочее</w:t>
            </w:r>
          </w:p>
        </w:tc>
      </w:tr>
      <w:tr w:rsidR="00330A23" w:rsidRPr="00330A23" w14:paraId="3F4829B0" w14:textId="77777777" w:rsidTr="00330A23">
        <w:tc>
          <w:tcPr>
            <w:tcW w:w="594" w:type="dxa"/>
          </w:tcPr>
          <w:p w14:paraId="27205AE1" w14:textId="77777777" w:rsidR="00330A23" w:rsidRPr="00330A23" w:rsidRDefault="00330A23" w:rsidP="00330A23">
            <w:pPr>
              <w:jc w:val="center"/>
              <w:rPr>
                <w:sz w:val="28"/>
                <w:szCs w:val="28"/>
              </w:rPr>
            </w:pPr>
            <w:r w:rsidRPr="00330A23">
              <w:rPr>
                <w:sz w:val="28"/>
                <w:szCs w:val="28"/>
              </w:rPr>
              <w:t>12</w:t>
            </w:r>
          </w:p>
        </w:tc>
        <w:tc>
          <w:tcPr>
            <w:tcW w:w="4504" w:type="dxa"/>
          </w:tcPr>
          <w:p w14:paraId="1F4B289B" w14:textId="77777777" w:rsidR="00330A23" w:rsidRPr="00330A23" w:rsidRDefault="00330A23" w:rsidP="00330A23">
            <w:pPr>
              <w:jc w:val="left"/>
              <w:rPr>
                <w:sz w:val="28"/>
                <w:szCs w:val="28"/>
              </w:rPr>
            </w:pPr>
            <w:r w:rsidRPr="00330A23">
              <w:rPr>
                <w:sz w:val="28"/>
                <w:szCs w:val="28"/>
              </w:rPr>
              <w:t>Белье постельное</w:t>
            </w:r>
          </w:p>
        </w:tc>
        <w:tc>
          <w:tcPr>
            <w:tcW w:w="1276" w:type="dxa"/>
          </w:tcPr>
          <w:p w14:paraId="216184FF" w14:textId="77777777" w:rsidR="00330A23" w:rsidRPr="00330A23" w:rsidRDefault="00330A23" w:rsidP="00330A23">
            <w:pPr>
              <w:jc w:val="center"/>
              <w:rPr>
                <w:sz w:val="28"/>
                <w:szCs w:val="28"/>
              </w:rPr>
            </w:pPr>
            <w:r w:rsidRPr="00330A23">
              <w:rPr>
                <w:sz w:val="28"/>
                <w:szCs w:val="28"/>
              </w:rPr>
              <w:t>1 414</w:t>
            </w:r>
          </w:p>
        </w:tc>
        <w:tc>
          <w:tcPr>
            <w:tcW w:w="1418" w:type="dxa"/>
          </w:tcPr>
          <w:p w14:paraId="3537F770" w14:textId="77777777" w:rsidR="00330A23" w:rsidRPr="00330A23" w:rsidRDefault="00330A23" w:rsidP="00330A23">
            <w:pPr>
              <w:jc w:val="center"/>
              <w:rPr>
                <w:sz w:val="28"/>
                <w:szCs w:val="28"/>
              </w:rPr>
            </w:pPr>
            <w:r w:rsidRPr="00330A23">
              <w:rPr>
                <w:sz w:val="28"/>
                <w:szCs w:val="28"/>
              </w:rPr>
              <w:t>10 шт.</w:t>
            </w:r>
          </w:p>
        </w:tc>
        <w:tc>
          <w:tcPr>
            <w:tcW w:w="1557" w:type="dxa"/>
          </w:tcPr>
          <w:p w14:paraId="3F1C647F" w14:textId="77777777" w:rsidR="00330A23" w:rsidRPr="00330A23" w:rsidRDefault="00330A23" w:rsidP="00330A23">
            <w:pPr>
              <w:jc w:val="center"/>
              <w:rPr>
                <w:sz w:val="28"/>
                <w:szCs w:val="28"/>
              </w:rPr>
            </w:pPr>
            <w:r w:rsidRPr="00330A23">
              <w:rPr>
                <w:sz w:val="28"/>
                <w:szCs w:val="28"/>
              </w:rPr>
              <w:t>14 140</w:t>
            </w:r>
          </w:p>
        </w:tc>
      </w:tr>
      <w:tr w:rsidR="00330A23" w:rsidRPr="00330A23" w14:paraId="6F525453" w14:textId="77777777" w:rsidTr="00330A23">
        <w:tc>
          <w:tcPr>
            <w:tcW w:w="594" w:type="dxa"/>
          </w:tcPr>
          <w:p w14:paraId="4E741EB3" w14:textId="77777777" w:rsidR="00330A23" w:rsidRPr="00330A23" w:rsidRDefault="00330A23" w:rsidP="00330A23">
            <w:pPr>
              <w:jc w:val="center"/>
              <w:rPr>
                <w:sz w:val="28"/>
                <w:szCs w:val="28"/>
              </w:rPr>
            </w:pPr>
            <w:r w:rsidRPr="00330A23">
              <w:rPr>
                <w:sz w:val="28"/>
                <w:szCs w:val="28"/>
              </w:rPr>
              <w:t>13</w:t>
            </w:r>
          </w:p>
        </w:tc>
        <w:tc>
          <w:tcPr>
            <w:tcW w:w="4504" w:type="dxa"/>
          </w:tcPr>
          <w:p w14:paraId="57CAAA18" w14:textId="77777777" w:rsidR="00330A23" w:rsidRPr="00330A23" w:rsidRDefault="00330A23" w:rsidP="00330A23">
            <w:pPr>
              <w:jc w:val="left"/>
              <w:rPr>
                <w:sz w:val="28"/>
                <w:szCs w:val="28"/>
              </w:rPr>
            </w:pPr>
            <w:r w:rsidRPr="00330A23">
              <w:rPr>
                <w:sz w:val="28"/>
                <w:szCs w:val="28"/>
              </w:rPr>
              <w:t xml:space="preserve">Одеяла </w:t>
            </w:r>
          </w:p>
        </w:tc>
        <w:tc>
          <w:tcPr>
            <w:tcW w:w="1276" w:type="dxa"/>
          </w:tcPr>
          <w:p w14:paraId="14EC383B" w14:textId="77777777" w:rsidR="00330A23" w:rsidRPr="00330A23" w:rsidRDefault="00330A23" w:rsidP="00330A23">
            <w:pPr>
              <w:jc w:val="center"/>
              <w:rPr>
                <w:sz w:val="28"/>
                <w:szCs w:val="28"/>
              </w:rPr>
            </w:pPr>
            <w:r w:rsidRPr="00330A23">
              <w:rPr>
                <w:sz w:val="28"/>
                <w:szCs w:val="28"/>
              </w:rPr>
              <w:t>662</w:t>
            </w:r>
          </w:p>
        </w:tc>
        <w:tc>
          <w:tcPr>
            <w:tcW w:w="1418" w:type="dxa"/>
          </w:tcPr>
          <w:p w14:paraId="4535FD49" w14:textId="77777777" w:rsidR="00330A23" w:rsidRPr="00330A23" w:rsidRDefault="00330A23" w:rsidP="00330A23">
            <w:pPr>
              <w:jc w:val="center"/>
              <w:rPr>
                <w:sz w:val="28"/>
                <w:szCs w:val="28"/>
              </w:rPr>
            </w:pPr>
            <w:r w:rsidRPr="00330A23">
              <w:rPr>
                <w:sz w:val="28"/>
                <w:szCs w:val="28"/>
              </w:rPr>
              <w:t>6 шт.</w:t>
            </w:r>
          </w:p>
        </w:tc>
        <w:tc>
          <w:tcPr>
            <w:tcW w:w="1557" w:type="dxa"/>
          </w:tcPr>
          <w:p w14:paraId="4342A8CB" w14:textId="77777777" w:rsidR="00330A23" w:rsidRPr="00330A23" w:rsidRDefault="00330A23" w:rsidP="00330A23">
            <w:pPr>
              <w:jc w:val="center"/>
              <w:rPr>
                <w:sz w:val="28"/>
                <w:szCs w:val="28"/>
              </w:rPr>
            </w:pPr>
            <w:r w:rsidRPr="00330A23">
              <w:rPr>
                <w:sz w:val="28"/>
                <w:szCs w:val="28"/>
              </w:rPr>
              <w:t>3 972</w:t>
            </w:r>
          </w:p>
        </w:tc>
      </w:tr>
      <w:tr w:rsidR="00330A23" w:rsidRPr="00330A23" w14:paraId="0622E9AC" w14:textId="77777777" w:rsidTr="00330A23">
        <w:tc>
          <w:tcPr>
            <w:tcW w:w="594" w:type="dxa"/>
          </w:tcPr>
          <w:p w14:paraId="4479F986" w14:textId="77777777" w:rsidR="00330A23" w:rsidRPr="00330A23" w:rsidRDefault="00330A23" w:rsidP="00330A23">
            <w:pPr>
              <w:jc w:val="center"/>
              <w:rPr>
                <w:sz w:val="28"/>
                <w:szCs w:val="28"/>
              </w:rPr>
            </w:pPr>
            <w:r w:rsidRPr="00330A23">
              <w:rPr>
                <w:sz w:val="28"/>
                <w:szCs w:val="28"/>
              </w:rPr>
              <w:t>14</w:t>
            </w:r>
          </w:p>
        </w:tc>
        <w:tc>
          <w:tcPr>
            <w:tcW w:w="4504" w:type="dxa"/>
          </w:tcPr>
          <w:p w14:paraId="16666FCF" w14:textId="77777777" w:rsidR="00330A23" w:rsidRPr="00330A23" w:rsidRDefault="00330A23" w:rsidP="00330A23">
            <w:pPr>
              <w:jc w:val="left"/>
              <w:rPr>
                <w:sz w:val="28"/>
                <w:szCs w:val="28"/>
              </w:rPr>
            </w:pPr>
            <w:r w:rsidRPr="00330A23">
              <w:rPr>
                <w:sz w:val="28"/>
                <w:szCs w:val="28"/>
              </w:rPr>
              <w:t>Подушки</w:t>
            </w:r>
          </w:p>
        </w:tc>
        <w:tc>
          <w:tcPr>
            <w:tcW w:w="1276" w:type="dxa"/>
          </w:tcPr>
          <w:p w14:paraId="72DC21C7" w14:textId="77777777" w:rsidR="00330A23" w:rsidRPr="00330A23" w:rsidRDefault="00330A23" w:rsidP="00330A23">
            <w:pPr>
              <w:jc w:val="center"/>
              <w:rPr>
                <w:sz w:val="28"/>
                <w:szCs w:val="28"/>
              </w:rPr>
            </w:pPr>
            <w:r w:rsidRPr="00330A23">
              <w:rPr>
                <w:sz w:val="28"/>
                <w:szCs w:val="28"/>
              </w:rPr>
              <w:t>1 012</w:t>
            </w:r>
          </w:p>
        </w:tc>
        <w:tc>
          <w:tcPr>
            <w:tcW w:w="1418" w:type="dxa"/>
          </w:tcPr>
          <w:p w14:paraId="0208B75F" w14:textId="77777777" w:rsidR="00330A23" w:rsidRPr="00330A23" w:rsidRDefault="00330A23" w:rsidP="00330A23">
            <w:pPr>
              <w:jc w:val="center"/>
              <w:rPr>
                <w:sz w:val="28"/>
                <w:szCs w:val="28"/>
              </w:rPr>
            </w:pPr>
            <w:r w:rsidRPr="00330A23">
              <w:rPr>
                <w:sz w:val="28"/>
                <w:szCs w:val="28"/>
              </w:rPr>
              <w:t>6 шт.</w:t>
            </w:r>
          </w:p>
        </w:tc>
        <w:tc>
          <w:tcPr>
            <w:tcW w:w="1557" w:type="dxa"/>
          </w:tcPr>
          <w:p w14:paraId="236F7687" w14:textId="77777777" w:rsidR="00330A23" w:rsidRPr="00330A23" w:rsidRDefault="00330A23" w:rsidP="00330A23">
            <w:pPr>
              <w:jc w:val="center"/>
              <w:rPr>
                <w:sz w:val="28"/>
                <w:szCs w:val="28"/>
              </w:rPr>
            </w:pPr>
            <w:r w:rsidRPr="00330A23">
              <w:rPr>
                <w:sz w:val="28"/>
                <w:szCs w:val="28"/>
              </w:rPr>
              <w:t>6 072</w:t>
            </w:r>
          </w:p>
        </w:tc>
      </w:tr>
      <w:tr w:rsidR="00330A23" w:rsidRPr="00330A23" w14:paraId="21A849BF" w14:textId="77777777" w:rsidTr="00330A23">
        <w:tc>
          <w:tcPr>
            <w:tcW w:w="594" w:type="dxa"/>
          </w:tcPr>
          <w:p w14:paraId="046B20B0" w14:textId="77777777" w:rsidR="00330A23" w:rsidRPr="00330A23" w:rsidRDefault="00330A23" w:rsidP="00330A23">
            <w:pPr>
              <w:jc w:val="center"/>
              <w:rPr>
                <w:sz w:val="28"/>
                <w:szCs w:val="28"/>
              </w:rPr>
            </w:pPr>
            <w:r w:rsidRPr="00330A23">
              <w:rPr>
                <w:sz w:val="28"/>
                <w:szCs w:val="28"/>
              </w:rPr>
              <w:t>15</w:t>
            </w:r>
          </w:p>
        </w:tc>
        <w:tc>
          <w:tcPr>
            <w:tcW w:w="4504" w:type="dxa"/>
          </w:tcPr>
          <w:p w14:paraId="1CD1B211" w14:textId="77777777" w:rsidR="00330A23" w:rsidRPr="00330A23" w:rsidRDefault="00330A23" w:rsidP="00330A23">
            <w:pPr>
              <w:jc w:val="left"/>
              <w:rPr>
                <w:sz w:val="28"/>
                <w:szCs w:val="28"/>
              </w:rPr>
            </w:pPr>
            <w:r w:rsidRPr="00330A23">
              <w:rPr>
                <w:sz w:val="28"/>
                <w:szCs w:val="28"/>
              </w:rPr>
              <w:t>Полотенца</w:t>
            </w:r>
          </w:p>
        </w:tc>
        <w:tc>
          <w:tcPr>
            <w:tcW w:w="1276" w:type="dxa"/>
          </w:tcPr>
          <w:p w14:paraId="33A8FD82" w14:textId="77777777" w:rsidR="00330A23" w:rsidRPr="00330A23" w:rsidRDefault="00330A23" w:rsidP="00330A23">
            <w:pPr>
              <w:jc w:val="center"/>
              <w:rPr>
                <w:sz w:val="28"/>
                <w:szCs w:val="28"/>
              </w:rPr>
            </w:pPr>
            <w:r w:rsidRPr="00330A23">
              <w:rPr>
                <w:sz w:val="28"/>
                <w:szCs w:val="28"/>
              </w:rPr>
              <w:t>565</w:t>
            </w:r>
          </w:p>
        </w:tc>
        <w:tc>
          <w:tcPr>
            <w:tcW w:w="1418" w:type="dxa"/>
          </w:tcPr>
          <w:p w14:paraId="75123B11" w14:textId="77777777" w:rsidR="00330A23" w:rsidRPr="00330A23" w:rsidRDefault="00330A23" w:rsidP="00330A23">
            <w:pPr>
              <w:jc w:val="center"/>
              <w:rPr>
                <w:sz w:val="28"/>
                <w:szCs w:val="28"/>
              </w:rPr>
            </w:pPr>
            <w:r w:rsidRPr="00330A23">
              <w:rPr>
                <w:sz w:val="28"/>
                <w:szCs w:val="28"/>
              </w:rPr>
              <w:t>6 шт.</w:t>
            </w:r>
          </w:p>
        </w:tc>
        <w:tc>
          <w:tcPr>
            <w:tcW w:w="1557" w:type="dxa"/>
          </w:tcPr>
          <w:p w14:paraId="5770E905" w14:textId="77777777" w:rsidR="00330A23" w:rsidRPr="00330A23" w:rsidRDefault="00330A23" w:rsidP="00330A23">
            <w:pPr>
              <w:jc w:val="center"/>
              <w:rPr>
                <w:sz w:val="28"/>
                <w:szCs w:val="28"/>
              </w:rPr>
            </w:pPr>
            <w:r w:rsidRPr="00330A23">
              <w:rPr>
                <w:sz w:val="28"/>
                <w:szCs w:val="28"/>
              </w:rPr>
              <w:t>3 390</w:t>
            </w:r>
          </w:p>
        </w:tc>
      </w:tr>
      <w:tr w:rsidR="00B3396A" w:rsidRPr="00330A23" w14:paraId="3D70BD83" w14:textId="77777777" w:rsidTr="00330A23">
        <w:tc>
          <w:tcPr>
            <w:tcW w:w="594" w:type="dxa"/>
            <w:vMerge w:val="restart"/>
          </w:tcPr>
          <w:p w14:paraId="5021F190" w14:textId="77777777" w:rsidR="00B3396A" w:rsidRPr="00330A23" w:rsidRDefault="00B3396A" w:rsidP="00330A23">
            <w:pPr>
              <w:jc w:val="center"/>
              <w:rPr>
                <w:sz w:val="28"/>
                <w:szCs w:val="28"/>
              </w:rPr>
            </w:pPr>
            <w:r>
              <w:rPr>
                <w:sz w:val="28"/>
                <w:szCs w:val="28"/>
              </w:rPr>
              <w:t>16</w:t>
            </w:r>
          </w:p>
        </w:tc>
        <w:tc>
          <w:tcPr>
            <w:tcW w:w="4504" w:type="dxa"/>
          </w:tcPr>
          <w:p w14:paraId="413CFE99" w14:textId="77777777" w:rsidR="00B3396A" w:rsidRPr="00330A23" w:rsidRDefault="00B3396A" w:rsidP="00C1592C">
            <w:pPr>
              <w:jc w:val="left"/>
              <w:rPr>
                <w:sz w:val="28"/>
                <w:szCs w:val="28"/>
              </w:rPr>
            </w:pPr>
            <w:r w:rsidRPr="00330A23">
              <w:rPr>
                <w:sz w:val="28"/>
                <w:szCs w:val="28"/>
              </w:rPr>
              <w:t xml:space="preserve">Банные принадлежности: </w:t>
            </w:r>
          </w:p>
        </w:tc>
        <w:tc>
          <w:tcPr>
            <w:tcW w:w="1276" w:type="dxa"/>
          </w:tcPr>
          <w:p w14:paraId="5C0012E4" w14:textId="77777777" w:rsidR="00B3396A" w:rsidRPr="00330A23" w:rsidRDefault="00B3396A" w:rsidP="00C1592C">
            <w:pPr>
              <w:jc w:val="center"/>
              <w:rPr>
                <w:sz w:val="28"/>
                <w:szCs w:val="28"/>
              </w:rPr>
            </w:pPr>
          </w:p>
        </w:tc>
        <w:tc>
          <w:tcPr>
            <w:tcW w:w="1418" w:type="dxa"/>
          </w:tcPr>
          <w:p w14:paraId="09E19078" w14:textId="77777777" w:rsidR="00B3396A" w:rsidRPr="00330A23" w:rsidRDefault="00B3396A" w:rsidP="00C1592C">
            <w:pPr>
              <w:jc w:val="center"/>
              <w:rPr>
                <w:sz w:val="28"/>
                <w:szCs w:val="28"/>
              </w:rPr>
            </w:pPr>
          </w:p>
        </w:tc>
        <w:tc>
          <w:tcPr>
            <w:tcW w:w="1557" w:type="dxa"/>
          </w:tcPr>
          <w:p w14:paraId="2D7004B1" w14:textId="77777777" w:rsidR="00B3396A" w:rsidRPr="00330A23" w:rsidRDefault="00B3396A" w:rsidP="00C1592C">
            <w:pPr>
              <w:jc w:val="center"/>
              <w:rPr>
                <w:sz w:val="28"/>
                <w:szCs w:val="28"/>
              </w:rPr>
            </w:pPr>
          </w:p>
        </w:tc>
      </w:tr>
      <w:tr w:rsidR="00B3396A" w:rsidRPr="00330A23" w14:paraId="0C6E511E" w14:textId="77777777" w:rsidTr="00330A23">
        <w:tc>
          <w:tcPr>
            <w:tcW w:w="594" w:type="dxa"/>
            <w:vMerge/>
          </w:tcPr>
          <w:p w14:paraId="292321CF" w14:textId="77777777" w:rsidR="00B3396A" w:rsidRPr="00330A23" w:rsidRDefault="00B3396A" w:rsidP="00330A23">
            <w:pPr>
              <w:jc w:val="center"/>
              <w:rPr>
                <w:sz w:val="28"/>
                <w:szCs w:val="28"/>
              </w:rPr>
            </w:pPr>
          </w:p>
        </w:tc>
        <w:tc>
          <w:tcPr>
            <w:tcW w:w="4504" w:type="dxa"/>
          </w:tcPr>
          <w:p w14:paraId="43D4C629" w14:textId="77777777" w:rsidR="00B3396A" w:rsidRPr="00330A23" w:rsidRDefault="00B3396A" w:rsidP="00C1592C">
            <w:pPr>
              <w:rPr>
                <w:sz w:val="28"/>
                <w:szCs w:val="28"/>
              </w:rPr>
            </w:pPr>
            <w:r>
              <w:rPr>
                <w:sz w:val="28"/>
                <w:szCs w:val="28"/>
              </w:rPr>
              <w:t>- шапка д</w:t>
            </w:r>
            <w:r w:rsidRPr="00330A23">
              <w:rPr>
                <w:sz w:val="28"/>
                <w:szCs w:val="28"/>
              </w:rPr>
              <w:t>ля бани</w:t>
            </w:r>
          </w:p>
        </w:tc>
        <w:tc>
          <w:tcPr>
            <w:tcW w:w="1276" w:type="dxa"/>
          </w:tcPr>
          <w:p w14:paraId="54C2E311" w14:textId="77777777" w:rsidR="00B3396A" w:rsidRPr="00330A23" w:rsidRDefault="00B3396A" w:rsidP="00C1592C">
            <w:pPr>
              <w:jc w:val="center"/>
              <w:rPr>
                <w:sz w:val="28"/>
                <w:szCs w:val="28"/>
              </w:rPr>
            </w:pPr>
            <w:r w:rsidRPr="00330A23">
              <w:rPr>
                <w:sz w:val="28"/>
                <w:szCs w:val="28"/>
              </w:rPr>
              <w:t>176</w:t>
            </w:r>
          </w:p>
        </w:tc>
        <w:tc>
          <w:tcPr>
            <w:tcW w:w="1418" w:type="dxa"/>
          </w:tcPr>
          <w:p w14:paraId="538DEAA7" w14:textId="77777777" w:rsidR="00B3396A" w:rsidRPr="00330A23" w:rsidRDefault="00B3396A" w:rsidP="00C1592C">
            <w:pPr>
              <w:jc w:val="center"/>
              <w:rPr>
                <w:sz w:val="28"/>
                <w:szCs w:val="28"/>
              </w:rPr>
            </w:pPr>
            <w:r w:rsidRPr="00330A23">
              <w:rPr>
                <w:sz w:val="28"/>
                <w:szCs w:val="28"/>
              </w:rPr>
              <w:t>6 шт.</w:t>
            </w:r>
          </w:p>
        </w:tc>
        <w:tc>
          <w:tcPr>
            <w:tcW w:w="1557" w:type="dxa"/>
          </w:tcPr>
          <w:p w14:paraId="066FDC97" w14:textId="77777777" w:rsidR="00B3396A" w:rsidRPr="00330A23" w:rsidRDefault="00B3396A" w:rsidP="00C1592C">
            <w:pPr>
              <w:jc w:val="center"/>
              <w:rPr>
                <w:sz w:val="28"/>
                <w:szCs w:val="28"/>
              </w:rPr>
            </w:pPr>
            <w:r w:rsidRPr="00330A23">
              <w:rPr>
                <w:sz w:val="28"/>
                <w:szCs w:val="28"/>
              </w:rPr>
              <w:t>1 056</w:t>
            </w:r>
          </w:p>
        </w:tc>
      </w:tr>
      <w:tr w:rsidR="00B3396A" w:rsidRPr="00330A23" w14:paraId="5479D359" w14:textId="77777777" w:rsidTr="00330A23">
        <w:tc>
          <w:tcPr>
            <w:tcW w:w="594" w:type="dxa"/>
            <w:vMerge/>
          </w:tcPr>
          <w:p w14:paraId="7F2AB194" w14:textId="77777777" w:rsidR="00B3396A" w:rsidRPr="00330A23" w:rsidRDefault="00B3396A" w:rsidP="00330A23">
            <w:pPr>
              <w:jc w:val="center"/>
              <w:rPr>
                <w:sz w:val="28"/>
                <w:szCs w:val="28"/>
              </w:rPr>
            </w:pPr>
          </w:p>
        </w:tc>
        <w:tc>
          <w:tcPr>
            <w:tcW w:w="4504" w:type="dxa"/>
          </w:tcPr>
          <w:p w14:paraId="23EB781F" w14:textId="77777777" w:rsidR="00B3396A" w:rsidRPr="00330A23" w:rsidRDefault="00B3396A" w:rsidP="00C1592C">
            <w:pPr>
              <w:rPr>
                <w:sz w:val="28"/>
                <w:szCs w:val="28"/>
              </w:rPr>
            </w:pPr>
            <w:r w:rsidRPr="00330A23">
              <w:rPr>
                <w:sz w:val="28"/>
                <w:szCs w:val="28"/>
              </w:rPr>
              <w:t>- мочалка лыковая</w:t>
            </w:r>
          </w:p>
        </w:tc>
        <w:tc>
          <w:tcPr>
            <w:tcW w:w="1276" w:type="dxa"/>
          </w:tcPr>
          <w:p w14:paraId="1B6C12C2" w14:textId="77777777" w:rsidR="00B3396A" w:rsidRPr="00330A23" w:rsidRDefault="00B3396A" w:rsidP="00C1592C">
            <w:pPr>
              <w:jc w:val="center"/>
              <w:rPr>
                <w:sz w:val="28"/>
                <w:szCs w:val="28"/>
              </w:rPr>
            </w:pPr>
            <w:r w:rsidRPr="00330A23">
              <w:rPr>
                <w:sz w:val="28"/>
                <w:szCs w:val="28"/>
              </w:rPr>
              <w:t>175</w:t>
            </w:r>
          </w:p>
        </w:tc>
        <w:tc>
          <w:tcPr>
            <w:tcW w:w="1418" w:type="dxa"/>
          </w:tcPr>
          <w:p w14:paraId="1C18599F" w14:textId="77777777" w:rsidR="00B3396A" w:rsidRPr="00330A23" w:rsidRDefault="00B3396A" w:rsidP="00C1592C">
            <w:pPr>
              <w:jc w:val="center"/>
              <w:rPr>
                <w:sz w:val="28"/>
                <w:szCs w:val="28"/>
              </w:rPr>
            </w:pPr>
            <w:r w:rsidRPr="00330A23">
              <w:rPr>
                <w:sz w:val="28"/>
                <w:szCs w:val="28"/>
              </w:rPr>
              <w:t>6 шт.</w:t>
            </w:r>
          </w:p>
        </w:tc>
        <w:tc>
          <w:tcPr>
            <w:tcW w:w="1557" w:type="dxa"/>
          </w:tcPr>
          <w:p w14:paraId="6D32E4A1" w14:textId="77777777" w:rsidR="00B3396A" w:rsidRPr="00330A23" w:rsidRDefault="00B3396A" w:rsidP="00C1592C">
            <w:pPr>
              <w:jc w:val="center"/>
              <w:rPr>
                <w:sz w:val="28"/>
                <w:szCs w:val="28"/>
              </w:rPr>
            </w:pPr>
            <w:r w:rsidRPr="00330A23">
              <w:rPr>
                <w:sz w:val="28"/>
                <w:szCs w:val="28"/>
              </w:rPr>
              <w:t>1 050</w:t>
            </w:r>
          </w:p>
        </w:tc>
      </w:tr>
      <w:tr w:rsidR="00B3396A" w:rsidRPr="00330A23" w14:paraId="4C3B3E9C" w14:textId="77777777" w:rsidTr="00330A23">
        <w:tc>
          <w:tcPr>
            <w:tcW w:w="594" w:type="dxa"/>
          </w:tcPr>
          <w:p w14:paraId="60ADD5AC" w14:textId="77777777" w:rsidR="00B3396A" w:rsidRPr="00330A23" w:rsidRDefault="00B3396A" w:rsidP="00330A23">
            <w:pPr>
              <w:jc w:val="center"/>
              <w:rPr>
                <w:sz w:val="28"/>
                <w:szCs w:val="28"/>
              </w:rPr>
            </w:pPr>
            <w:r>
              <w:rPr>
                <w:sz w:val="28"/>
                <w:szCs w:val="28"/>
              </w:rPr>
              <w:t>17</w:t>
            </w:r>
          </w:p>
        </w:tc>
        <w:tc>
          <w:tcPr>
            <w:tcW w:w="4504" w:type="dxa"/>
          </w:tcPr>
          <w:p w14:paraId="07EB073F" w14:textId="77777777" w:rsidR="00B3396A" w:rsidRPr="00330A23" w:rsidRDefault="00B3396A" w:rsidP="00C1592C">
            <w:pPr>
              <w:rPr>
                <w:sz w:val="28"/>
                <w:szCs w:val="28"/>
              </w:rPr>
            </w:pPr>
            <w:r w:rsidRPr="00330A23">
              <w:rPr>
                <w:sz w:val="28"/>
                <w:szCs w:val="28"/>
              </w:rPr>
              <w:t>Предметы для декорирования участка:</w:t>
            </w:r>
          </w:p>
        </w:tc>
        <w:tc>
          <w:tcPr>
            <w:tcW w:w="1276" w:type="dxa"/>
          </w:tcPr>
          <w:p w14:paraId="5E81B49B" w14:textId="77777777" w:rsidR="00B3396A" w:rsidRPr="00330A23" w:rsidRDefault="00B3396A" w:rsidP="00C1592C">
            <w:pPr>
              <w:jc w:val="center"/>
              <w:rPr>
                <w:sz w:val="28"/>
                <w:szCs w:val="28"/>
              </w:rPr>
            </w:pPr>
          </w:p>
        </w:tc>
        <w:tc>
          <w:tcPr>
            <w:tcW w:w="1418" w:type="dxa"/>
          </w:tcPr>
          <w:p w14:paraId="30FA8B68" w14:textId="77777777" w:rsidR="00B3396A" w:rsidRPr="00330A23" w:rsidRDefault="00B3396A" w:rsidP="00C1592C">
            <w:pPr>
              <w:jc w:val="center"/>
              <w:rPr>
                <w:sz w:val="28"/>
                <w:szCs w:val="28"/>
              </w:rPr>
            </w:pPr>
          </w:p>
        </w:tc>
        <w:tc>
          <w:tcPr>
            <w:tcW w:w="1557" w:type="dxa"/>
          </w:tcPr>
          <w:p w14:paraId="16C2DA3E" w14:textId="77777777" w:rsidR="00B3396A" w:rsidRPr="00330A23" w:rsidRDefault="00B3396A" w:rsidP="00C1592C">
            <w:pPr>
              <w:jc w:val="center"/>
              <w:rPr>
                <w:sz w:val="28"/>
                <w:szCs w:val="28"/>
              </w:rPr>
            </w:pPr>
          </w:p>
        </w:tc>
      </w:tr>
      <w:tr w:rsidR="00B3396A" w:rsidRPr="00330A23" w14:paraId="6569165D" w14:textId="77777777" w:rsidTr="00330A23">
        <w:tc>
          <w:tcPr>
            <w:tcW w:w="594" w:type="dxa"/>
          </w:tcPr>
          <w:p w14:paraId="17DDC875" w14:textId="77777777" w:rsidR="00B3396A" w:rsidRDefault="00B3396A" w:rsidP="00330A23">
            <w:pPr>
              <w:jc w:val="center"/>
              <w:rPr>
                <w:sz w:val="28"/>
                <w:szCs w:val="28"/>
              </w:rPr>
            </w:pPr>
          </w:p>
        </w:tc>
        <w:tc>
          <w:tcPr>
            <w:tcW w:w="4504" w:type="dxa"/>
          </w:tcPr>
          <w:p w14:paraId="325FE58E" w14:textId="77777777" w:rsidR="00B3396A" w:rsidRPr="00330A23" w:rsidRDefault="00B3396A" w:rsidP="00C1592C">
            <w:pPr>
              <w:rPr>
                <w:sz w:val="28"/>
                <w:szCs w:val="28"/>
              </w:rPr>
            </w:pPr>
            <w:r w:rsidRPr="00330A23">
              <w:rPr>
                <w:sz w:val="28"/>
                <w:szCs w:val="28"/>
              </w:rPr>
              <w:t>- беседка (готовый вариант сборки, с учетом установки, доставки.)</w:t>
            </w:r>
          </w:p>
        </w:tc>
        <w:tc>
          <w:tcPr>
            <w:tcW w:w="1276" w:type="dxa"/>
          </w:tcPr>
          <w:p w14:paraId="23F64324" w14:textId="77777777" w:rsidR="00B3396A" w:rsidRPr="00330A23" w:rsidRDefault="00B3396A" w:rsidP="00C1592C">
            <w:pPr>
              <w:jc w:val="center"/>
              <w:rPr>
                <w:sz w:val="28"/>
                <w:szCs w:val="28"/>
              </w:rPr>
            </w:pPr>
            <w:r w:rsidRPr="00330A23">
              <w:rPr>
                <w:sz w:val="28"/>
                <w:szCs w:val="28"/>
              </w:rPr>
              <w:t xml:space="preserve">98 000 </w:t>
            </w:r>
          </w:p>
        </w:tc>
        <w:tc>
          <w:tcPr>
            <w:tcW w:w="1418" w:type="dxa"/>
          </w:tcPr>
          <w:p w14:paraId="397A8BA7" w14:textId="77777777" w:rsidR="00B3396A" w:rsidRPr="00330A23" w:rsidRDefault="00B3396A" w:rsidP="00C1592C">
            <w:pPr>
              <w:jc w:val="center"/>
              <w:rPr>
                <w:sz w:val="28"/>
                <w:szCs w:val="28"/>
              </w:rPr>
            </w:pPr>
            <w:r w:rsidRPr="00330A23">
              <w:rPr>
                <w:sz w:val="28"/>
                <w:szCs w:val="28"/>
              </w:rPr>
              <w:t>1 шт.</w:t>
            </w:r>
          </w:p>
        </w:tc>
        <w:tc>
          <w:tcPr>
            <w:tcW w:w="1557" w:type="dxa"/>
          </w:tcPr>
          <w:p w14:paraId="2D4C5BC3" w14:textId="77777777" w:rsidR="00B3396A" w:rsidRPr="00330A23" w:rsidRDefault="00B3396A" w:rsidP="00C1592C">
            <w:pPr>
              <w:jc w:val="center"/>
              <w:rPr>
                <w:sz w:val="28"/>
                <w:szCs w:val="28"/>
              </w:rPr>
            </w:pPr>
            <w:r w:rsidRPr="00330A23">
              <w:rPr>
                <w:sz w:val="28"/>
                <w:szCs w:val="28"/>
              </w:rPr>
              <w:t>98 000</w:t>
            </w:r>
          </w:p>
        </w:tc>
      </w:tr>
      <w:tr w:rsidR="00B3396A" w:rsidRPr="00330A23" w14:paraId="4A0C324C" w14:textId="77777777" w:rsidTr="00330A23">
        <w:tc>
          <w:tcPr>
            <w:tcW w:w="594" w:type="dxa"/>
          </w:tcPr>
          <w:p w14:paraId="0B8BD56A" w14:textId="77777777" w:rsidR="00B3396A" w:rsidRDefault="00B3396A" w:rsidP="00330A23">
            <w:pPr>
              <w:jc w:val="center"/>
              <w:rPr>
                <w:sz w:val="28"/>
                <w:szCs w:val="28"/>
              </w:rPr>
            </w:pPr>
          </w:p>
        </w:tc>
        <w:tc>
          <w:tcPr>
            <w:tcW w:w="4504" w:type="dxa"/>
          </w:tcPr>
          <w:p w14:paraId="0E86FF01" w14:textId="77777777" w:rsidR="00B3396A" w:rsidRDefault="00B3396A" w:rsidP="00C1592C">
            <w:pPr>
              <w:rPr>
                <w:sz w:val="28"/>
                <w:szCs w:val="28"/>
              </w:rPr>
            </w:pPr>
            <w:r w:rsidRPr="00330A23">
              <w:rPr>
                <w:sz w:val="28"/>
                <w:szCs w:val="28"/>
              </w:rPr>
              <w:t xml:space="preserve">- садовая мебель: </w:t>
            </w:r>
          </w:p>
          <w:p w14:paraId="6BF18561" w14:textId="77777777" w:rsidR="00B3396A" w:rsidRPr="00330A23" w:rsidRDefault="00B3396A" w:rsidP="00C1592C">
            <w:pPr>
              <w:rPr>
                <w:sz w:val="28"/>
                <w:szCs w:val="28"/>
              </w:rPr>
            </w:pPr>
            <w:r w:rsidRPr="00330A23">
              <w:rPr>
                <w:sz w:val="28"/>
                <w:szCs w:val="28"/>
              </w:rPr>
              <w:t>стол</w:t>
            </w:r>
          </w:p>
          <w:p w14:paraId="2B96C709" w14:textId="77777777" w:rsidR="00B3396A" w:rsidRPr="00330A23" w:rsidRDefault="00B3396A" w:rsidP="00C1592C">
            <w:pPr>
              <w:rPr>
                <w:sz w:val="28"/>
                <w:szCs w:val="28"/>
              </w:rPr>
            </w:pPr>
            <w:r w:rsidRPr="00330A23">
              <w:rPr>
                <w:sz w:val="28"/>
                <w:szCs w:val="28"/>
              </w:rPr>
              <w:t xml:space="preserve">стулья  </w:t>
            </w:r>
          </w:p>
        </w:tc>
        <w:tc>
          <w:tcPr>
            <w:tcW w:w="1276" w:type="dxa"/>
          </w:tcPr>
          <w:p w14:paraId="525E7438" w14:textId="77777777" w:rsidR="00B3396A" w:rsidRDefault="00B3396A" w:rsidP="00C1592C">
            <w:pPr>
              <w:jc w:val="center"/>
              <w:rPr>
                <w:sz w:val="28"/>
                <w:szCs w:val="28"/>
              </w:rPr>
            </w:pPr>
          </w:p>
          <w:p w14:paraId="0C9D5AEB" w14:textId="77777777" w:rsidR="00B3396A" w:rsidRPr="00330A23" w:rsidRDefault="00B3396A" w:rsidP="00C1592C">
            <w:pPr>
              <w:jc w:val="center"/>
              <w:rPr>
                <w:sz w:val="28"/>
                <w:szCs w:val="28"/>
              </w:rPr>
            </w:pPr>
            <w:r w:rsidRPr="00330A23">
              <w:rPr>
                <w:sz w:val="28"/>
                <w:szCs w:val="28"/>
              </w:rPr>
              <w:t>4 233</w:t>
            </w:r>
          </w:p>
          <w:p w14:paraId="0BB5A34B" w14:textId="77777777" w:rsidR="00B3396A" w:rsidRPr="00330A23" w:rsidRDefault="00B3396A" w:rsidP="00C1592C">
            <w:pPr>
              <w:jc w:val="center"/>
              <w:rPr>
                <w:sz w:val="28"/>
                <w:szCs w:val="28"/>
              </w:rPr>
            </w:pPr>
            <w:r w:rsidRPr="00330A23">
              <w:rPr>
                <w:sz w:val="28"/>
                <w:szCs w:val="28"/>
              </w:rPr>
              <w:t>1</w:t>
            </w:r>
            <w:r>
              <w:rPr>
                <w:sz w:val="28"/>
                <w:szCs w:val="28"/>
              </w:rPr>
              <w:t> </w:t>
            </w:r>
            <w:r w:rsidRPr="00330A23">
              <w:rPr>
                <w:sz w:val="28"/>
                <w:szCs w:val="28"/>
              </w:rPr>
              <w:t>125</w:t>
            </w:r>
          </w:p>
        </w:tc>
        <w:tc>
          <w:tcPr>
            <w:tcW w:w="1418" w:type="dxa"/>
          </w:tcPr>
          <w:p w14:paraId="52463762" w14:textId="77777777" w:rsidR="00B3396A" w:rsidRDefault="00B3396A" w:rsidP="00C1592C">
            <w:pPr>
              <w:jc w:val="center"/>
              <w:rPr>
                <w:sz w:val="28"/>
                <w:szCs w:val="28"/>
              </w:rPr>
            </w:pPr>
          </w:p>
          <w:p w14:paraId="6AC77AD9" w14:textId="77777777" w:rsidR="00B3396A" w:rsidRPr="00330A23" w:rsidRDefault="00B3396A" w:rsidP="00C1592C">
            <w:pPr>
              <w:jc w:val="center"/>
              <w:rPr>
                <w:sz w:val="28"/>
                <w:szCs w:val="28"/>
              </w:rPr>
            </w:pPr>
            <w:r w:rsidRPr="00330A23">
              <w:rPr>
                <w:sz w:val="28"/>
                <w:szCs w:val="28"/>
              </w:rPr>
              <w:t>1 шт.</w:t>
            </w:r>
          </w:p>
          <w:p w14:paraId="01C0C548" w14:textId="77777777" w:rsidR="00B3396A" w:rsidRPr="00330A23" w:rsidRDefault="00B3396A" w:rsidP="00C1592C">
            <w:pPr>
              <w:jc w:val="center"/>
              <w:rPr>
                <w:sz w:val="28"/>
                <w:szCs w:val="28"/>
              </w:rPr>
            </w:pPr>
            <w:r w:rsidRPr="00330A23">
              <w:rPr>
                <w:sz w:val="28"/>
                <w:szCs w:val="28"/>
              </w:rPr>
              <w:t>8 шт.</w:t>
            </w:r>
          </w:p>
        </w:tc>
        <w:tc>
          <w:tcPr>
            <w:tcW w:w="1557" w:type="dxa"/>
          </w:tcPr>
          <w:p w14:paraId="5B5D04BD" w14:textId="77777777" w:rsidR="00B3396A" w:rsidRDefault="00B3396A" w:rsidP="00C1592C">
            <w:pPr>
              <w:jc w:val="center"/>
              <w:rPr>
                <w:sz w:val="28"/>
                <w:szCs w:val="28"/>
              </w:rPr>
            </w:pPr>
          </w:p>
          <w:p w14:paraId="1A8BBF99" w14:textId="77777777" w:rsidR="00B3396A" w:rsidRPr="00330A23" w:rsidRDefault="00B3396A" w:rsidP="00C1592C">
            <w:pPr>
              <w:jc w:val="center"/>
              <w:rPr>
                <w:sz w:val="28"/>
                <w:szCs w:val="28"/>
              </w:rPr>
            </w:pPr>
            <w:r w:rsidRPr="00330A23">
              <w:rPr>
                <w:sz w:val="28"/>
                <w:szCs w:val="28"/>
              </w:rPr>
              <w:t>4 233</w:t>
            </w:r>
          </w:p>
          <w:p w14:paraId="7E422180" w14:textId="77777777" w:rsidR="00B3396A" w:rsidRPr="00330A23" w:rsidRDefault="00B3396A" w:rsidP="00C1592C">
            <w:pPr>
              <w:jc w:val="center"/>
              <w:rPr>
                <w:sz w:val="28"/>
                <w:szCs w:val="28"/>
              </w:rPr>
            </w:pPr>
            <w:r w:rsidRPr="00330A23">
              <w:rPr>
                <w:sz w:val="28"/>
                <w:szCs w:val="28"/>
              </w:rPr>
              <w:t>9 000</w:t>
            </w:r>
          </w:p>
        </w:tc>
      </w:tr>
      <w:tr w:rsidR="00B3396A" w:rsidRPr="00330A23" w14:paraId="06AA4351" w14:textId="77777777" w:rsidTr="00330A23">
        <w:tc>
          <w:tcPr>
            <w:tcW w:w="594" w:type="dxa"/>
          </w:tcPr>
          <w:p w14:paraId="50F25EC2" w14:textId="77777777" w:rsidR="00B3396A" w:rsidRDefault="00B3396A" w:rsidP="00330A23">
            <w:pPr>
              <w:jc w:val="center"/>
              <w:rPr>
                <w:sz w:val="28"/>
                <w:szCs w:val="28"/>
              </w:rPr>
            </w:pPr>
          </w:p>
        </w:tc>
        <w:tc>
          <w:tcPr>
            <w:tcW w:w="4504" w:type="dxa"/>
          </w:tcPr>
          <w:p w14:paraId="7D2A0773" w14:textId="77777777" w:rsidR="00B3396A" w:rsidRDefault="00B3396A" w:rsidP="00C1592C">
            <w:pPr>
              <w:rPr>
                <w:sz w:val="28"/>
                <w:szCs w:val="28"/>
              </w:rPr>
            </w:pPr>
            <w:r>
              <w:rPr>
                <w:sz w:val="28"/>
                <w:szCs w:val="28"/>
              </w:rPr>
              <w:t>- мангальная зона:</w:t>
            </w:r>
          </w:p>
          <w:p w14:paraId="506CB1D9" w14:textId="77777777" w:rsidR="00B3396A" w:rsidRPr="00330A23" w:rsidRDefault="00B3396A" w:rsidP="00C1592C">
            <w:pPr>
              <w:rPr>
                <w:sz w:val="28"/>
                <w:szCs w:val="28"/>
              </w:rPr>
            </w:pPr>
            <w:r w:rsidRPr="00330A23">
              <w:rPr>
                <w:sz w:val="28"/>
                <w:szCs w:val="28"/>
              </w:rPr>
              <w:t xml:space="preserve"> мангал </w:t>
            </w:r>
          </w:p>
          <w:p w14:paraId="74EFC166" w14:textId="77777777" w:rsidR="00B3396A" w:rsidRPr="00330A23" w:rsidRDefault="00B3396A" w:rsidP="00C1592C">
            <w:pPr>
              <w:rPr>
                <w:sz w:val="28"/>
                <w:szCs w:val="28"/>
              </w:rPr>
            </w:pPr>
            <w:r w:rsidRPr="00330A23">
              <w:rPr>
                <w:sz w:val="28"/>
                <w:szCs w:val="28"/>
              </w:rPr>
              <w:t>набор шампуров (6 шт</w:t>
            </w:r>
            <w:r w:rsidR="00EF0FE9">
              <w:rPr>
                <w:sz w:val="28"/>
                <w:szCs w:val="28"/>
              </w:rPr>
              <w:t>.</w:t>
            </w:r>
            <w:r w:rsidRPr="00330A23">
              <w:rPr>
                <w:sz w:val="28"/>
                <w:szCs w:val="28"/>
              </w:rPr>
              <w:t>)</w:t>
            </w:r>
          </w:p>
        </w:tc>
        <w:tc>
          <w:tcPr>
            <w:tcW w:w="1276" w:type="dxa"/>
          </w:tcPr>
          <w:p w14:paraId="2CDB51A7" w14:textId="77777777" w:rsidR="006171EF" w:rsidRDefault="006171EF" w:rsidP="00C1592C">
            <w:pPr>
              <w:jc w:val="center"/>
              <w:rPr>
                <w:bCs/>
                <w:color w:val="000000" w:themeColor="text1"/>
                <w:sz w:val="27"/>
                <w:szCs w:val="27"/>
                <w:shd w:val="clear" w:color="auto" w:fill="FFFFFF"/>
              </w:rPr>
            </w:pPr>
          </w:p>
          <w:p w14:paraId="74D84736" w14:textId="77777777" w:rsidR="00B3396A" w:rsidRPr="00330A23" w:rsidRDefault="00B3396A" w:rsidP="00C1592C">
            <w:pPr>
              <w:jc w:val="center"/>
              <w:rPr>
                <w:bCs/>
                <w:color w:val="000000" w:themeColor="text1"/>
                <w:sz w:val="27"/>
                <w:szCs w:val="27"/>
                <w:shd w:val="clear" w:color="auto" w:fill="FFFFFF"/>
              </w:rPr>
            </w:pPr>
            <w:r w:rsidRPr="00330A23">
              <w:rPr>
                <w:bCs/>
                <w:color w:val="000000" w:themeColor="text1"/>
                <w:sz w:val="27"/>
                <w:szCs w:val="27"/>
                <w:shd w:val="clear" w:color="auto" w:fill="FFFFFF"/>
              </w:rPr>
              <w:t>1 451</w:t>
            </w:r>
          </w:p>
          <w:p w14:paraId="2830D0C3" w14:textId="77777777" w:rsidR="00B3396A" w:rsidRPr="00330A23" w:rsidRDefault="00B3396A" w:rsidP="00C1592C">
            <w:pPr>
              <w:jc w:val="center"/>
              <w:rPr>
                <w:bCs/>
                <w:color w:val="000000" w:themeColor="text1"/>
                <w:sz w:val="27"/>
                <w:szCs w:val="27"/>
                <w:shd w:val="clear" w:color="auto" w:fill="FFFFFF"/>
              </w:rPr>
            </w:pPr>
            <w:r w:rsidRPr="00330A23">
              <w:rPr>
                <w:bCs/>
                <w:color w:val="000000" w:themeColor="text1"/>
                <w:sz w:val="27"/>
                <w:szCs w:val="27"/>
                <w:shd w:val="clear" w:color="auto" w:fill="FFFFFF"/>
              </w:rPr>
              <w:t>1</w:t>
            </w:r>
            <w:r w:rsidR="006171EF">
              <w:rPr>
                <w:bCs/>
                <w:color w:val="000000" w:themeColor="text1"/>
                <w:sz w:val="27"/>
                <w:szCs w:val="27"/>
                <w:shd w:val="clear" w:color="auto" w:fill="FFFFFF"/>
              </w:rPr>
              <w:t> </w:t>
            </w:r>
            <w:r w:rsidRPr="00330A23">
              <w:rPr>
                <w:bCs/>
                <w:color w:val="000000" w:themeColor="text1"/>
                <w:sz w:val="27"/>
                <w:szCs w:val="27"/>
                <w:shd w:val="clear" w:color="auto" w:fill="FFFFFF"/>
              </w:rPr>
              <w:t>112</w:t>
            </w:r>
          </w:p>
        </w:tc>
        <w:tc>
          <w:tcPr>
            <w:tcW w:w="1418" w:type="dxa"/>
          </w:tcPr>
          <w:p w14:paraId="73C5A347" w14:textId="77777777" w:rsidR="006171EF" w:rsidRDefault="006171EF" w:rsidP="00C1592C">
            <w:pPr>
              <w:jc w:val="center"/>
              <w:rPr>
                <w:sz w:val="28"/>
                <w:szCs w:val="28"/>
              </w:rPr>
            </w:pPr>
          </w:p>
          <w:p w14:paraId="0015BDDA" w14:textId="77777777" w:rsidR="00B3396A" w:rsidRPr="00330A23" w:rsidRDefault="00B3396A" w:rsidP="00C1592C">
            <w:pPr>
              <w:jc w:val="center"/>
              <w:rPr>
                <w:sz w:val="28"/>
                <w:szCs w:val="28"/>
              </w:rPr>
            </w:pPr>
            <w:r w:rsidRPr="00330A23">
              <w:rPr>
                <w:sz w:val="28"/>
                <w:szCs w:val="28"/>
              </w:rPr>
              <w:t>1 шт.</w:t>
            </w:r>
          </w:p>
          <w:p w14:paraId="5D210CC4" w14:textId="77777777" w:rsidR="00B3396A" w:rsidRPr="00330A23" w:rsidRDefault="00B3396A" w:rsidP="00C1592C">
            <w:pPr>
              <w:jc w:val="center"/>
              <w:rPr>
                <w:sz w:val="28"/>
                <w:szCs w:val="28"/>
              </w:rPr>
            </w:pPr>
            <w:r w:rsidRPr="00330A23">
              <w:rPr>
                <w:sz w:val="28"/>
                <w:szCs w:val="28"/>
              </w:rPr>
              <w:t>1 шт.</w:t>
            </w:r>
          </w:p>
        </w:tc>
        <w:tc>
          <w:tcPr>
            <w:tcW w:w="1557" w:type="dxa"/>
          </w:tcPr>
          <w:p w14:paraId="57F39A5D" w14:textId="77777777" w:rsidR="006171EF" w:rsidRDefault="006171EF" w:rsidP="00C1592C">
            <w:pPr>
              <w:jc w:val="center"/>
              <w:rPr>
                <w:bCs/>
                <w:color w:val="000000" w:themeColor="text1"/>
                <w:sz w:val="27"/>
                <w:szCs w:val="27"/>
                <w:shd w:val="clear" w:color="auto" w:fill="FFFFFF"/>
              </w:rPr>
            </w:pPr>
          </w:p>
          <w:p w14:paraId="3775BD20" w14:textId="77777777" w:rsidR="00B3396A" w:rsidRPr="00330A23" w:rsidRDefault="00B3396A" w:rsidP="00C1592C">
            <w:pPr>
              <w:jc w:val="center"/>
              <w:rPr>
                <w:bCs/>
                <w:color w:val="000000" w:themeColor="text1"/>
                <w:sz w:val="27"/>
                <w:szCs w:val="27"/>
                <w:shd w:val="clear" w:color="auto" w:fill="FFFFFF"/>
              </w:rPr>
            </w:pPr>
            <w:r w:rsidRPr="00330A23">
              <w:rPr>
                <w:bCs/>
                <w:color w:val="000000" w:themeColor="text1"/>
                <w:sz w:val="27"/>
                <w:szCs w:val="27"/>
                <w:shd w:val="clear" w:color="auto" w:fill="FFFFFF"/>
              </w:rPr>
              <w:t>1 451</w:t>
            </w:r>
          </w:p>
          <w:p w14:paraId="3AE53836" w14:textId="77777777" w:rsidR="00B3396A" w:rsidRPr="00330A23" w:rsidRDefault="00B3396A" w:rsidP="00C1592C">
            <w:pPr>
              <w:jc w:val="center"/>
              <w:rPr>
                <w:bCs/>
                <w:color w:val="000000" w:themeColor="text1"/>
                <w:sz w:val="27"/>
                <w:szCs w:val="27"/>
                <w:shd w:val="clear" w:color="auto" w:fill="FFFFFF"/>
              </w:rPr>
            </w:pPr>
            <w:r w:rsidRPr="00330A23">
              <w:rPr>
                <w:bCs/>
                <w:color w:val="000000" w:themeColor="text1"/>
                <w:sz w:val="27"/>
                <w:szCs w:val="27"/>
                <w:shd w:val="clear" w:color="auto" w:fill="FFFFFF"/>
              </w:rPr>
              <w:t>1 112</w:t>
            </w:r>
          </w:p>
        </w:tc>
      </w:tr>
      <w:tr w:rsidR="00B3396A" w:rsidRPr="00330A23" w14:paraId="79E16241" w14:textId="77777777" w:rsidTr="00C1592C">
        <w:tc>
          <w:tcPr>
            <w:tcW w:w="7792" w:type="dxa"/>
            <w:gridSpan w:val="4"/>
          </w:tcPr>
          <w:p w14:paraId="4CE529C8" w14:textId="77777777" w:rsidR="00B3396A" w:rsidRPr="00330A23" w:rsidRDefault="00B3396A" w:rsidP="00C1592C">
            <w:pPr>
              <w:jc w:val="center"/>
              <w:rPr>
                <w:sz w:val="28"/>
                <w:szCs w:val="28"/>
              </w:rPr>
            </w:pPr>
            <w:r>
              <w:rPr>
                <w:sz w:val="28"/>
                <w:szCs w:val="28"/>
              </w:rPr>
              <w:t>Итого</w:t>
            </w:r>
          </w:p>
        </w:tc>
        <w:tc>
          <w:tcPr>
            <w:tcW w:w="1557" w:type="dxa"/>
          </w:tcPr>
          <w:p w14:paraId="0E80AFB5" w14:textId="77777777" w:rsidR="00B3396A" w:rsidRPr="00330A23" w:rsidRDefault="00B3396A" w:rsidP="00C1592C">
            <w:pPr>
              <w:jc w:val="center"/>
              <w:rPr>
                <w:bCs/>
                <w:color w:val="000000" w:themeColor="text1"/>
                <w:sz w:val="27"/>
                <w:szCs w:val="27"/>
                <w:shd w:val="clear" w:color="auto" w:fill="FFFFFF"/>
              </w:rPr>
            </w:pPr>
            <w:r>
              <w:rPr>
                <w:bCs/>
                <w:color w:val="000000" w:themeColor="text1"/>
                <w:sz w:val="27"/>
                <w:szCs w:val="27"/>
                <w:shd w:val="clear" w:color="auto" w:fill="FFFFFF"/>
              </w:rPr>
              <w:t>215372</w:t>
            </w:r>
          </w:p>
        </w:tc>
      </w:tr>
    </w:tbl>
    <w:p w14:paraId="56835DF5" w14:textId="77777777" w:rsidR="00330A23" w:rsidRPr="00330A23" w:rsidRDefault="00330A23" w:rsidP="00B3396A">
      <w:pPr>
        <w:spacing w:after="0" w:line="360" w:lineRule="auto"/>
        <w:jc w:val="both"/>
        <w:rPr>
          <w:rFonts w:ascii="Times New Roman" w:hAnsi="Times New Roman" w:cs="Times New Roman"/>
          <w:sz w:val="28"/>
          <w:szCs w:val="28"/>
        </w:rPr>
      </w:pPr>
    </w:p>
    <w:p w14:paraId="08B87412" w14:textId="77777777" w:rsidR="000F3142" w:rsidRDefault="00330A23" w:rsidP="00B3396A">
      <w:pPr>
        <w:spacing w:after="0" w:line="360" w:lineRule="auto"/>
        <w:ind w:firstLine="709"/>
        <w:jc w:val="both"/>
        <w:rPr>
          <w:rFonts w:ascii="Times New Roman" w:hAnsi="Times New Roman" w:cs="Times New Roman"/>
          <w:b/>
          <w:sz w:val="28"/>
          <w:szCs w:val="28"/>
        </w:rPr>
      </w:pPr>
      <w:r w:rsidRPr="00330A23">
        <w:rPr>
          <w:rFonts w:ascii="Times New Roman" w:hAnsi="Times New Roman" w:cs="Times New Roman"/>
          <w:sz w:val="28"/>
          <w:szCs w:val="28"/>
        </w:rPr>
        <w:t xml:space="preserve">Исходя из данных таблиц 3 и 4 можно сделать следующий вывод: на закупку мебели, сантехники, дополнительных вещей и прочего оснащения для </w:t>
      </w:r>
      <w:r w:rsidRPr="00330A23">
        <w:rPr>
          <w:rFonts w:ascii="Times New Roman" w:hAnsi="Times New Roman" w:cs="Times New Roman"/>
          <w:sz w:val="28"/>
          <w:szCs w:val="28"/>
        </w:rPr>
        <w:lastRenderedPageBreak/>
        <w:t>облагораживания территории будут произведены затра</w:t>
      </w:r>
      <w:r w:rsidR="00B3396A">
        <w:rPr>
          <w:rFonts w:ascii="Times New Roman" w:hAnsi="Times New Roman" w:cs="Times New Roman"/>
          <w:sz w:val="28"/>
          <w:szCs w:val="28"/>
        </w:rPr>
        <w:t>ты в общей сумме 228 586 рублей.</w:t>
      </w:r>
      <w:r w:rsidR="00AB3F02" w:rsidRPr="00330A23">
        <w:rPr>
          <w:rFonts w:ascii="Times New Roman" w:hAnsi="Times New Roman" w:cs="Times New Roman"/>
          <w:b/>
          <w:sz w:val="28"/>
          <w:szCs w:val="28"/>
        </w:rPr>
        <w:t xml:space="preserve"> </w:t>
      </w:r>
    </w:p>
    <w:p w14:paraId="274997E1" w14:textId="77777777" w:rsidR="001C506F" w:rsidRDefault="001C506F" w:rsidP="00B3396A">
      <w:pPr>
        <w:spacing w:after="0" w:line="360" w:lineRule="auto"/>
        <w:ind w:firstLine="709"/>
        <w:jc w:val="both"/>
        <w:rPr>
          <w:rFonts w:ascii="Times New Roman" w:hAnsi="Times New Roman" w:cs="Times New Roman"/>
          <w:b/>
          <w:sz w:val="28"/>
          <w:szCs w:val="28"/>
        </w:rPr>
      </w:pPr>
    </w:p>
    <w:p w14:paraId="4D545533" w14:textId="77777777" w:rsidR="001C506F" w:rsidRDefault="001C506F" w:rsidP="00B3396A">
      <w:pPr>
        <w:spacing w:after="0" w:line="360" w:lineRule="auto"/>
        <w:ind w:firstLine="709"/>
        <w:jc w:val="both"/>
        <w:rPr>
          <w:rFonts w:ascii="Times New Roman" w:hAnsi="Times New Roman" w:cs="Times New Roman"/>
          <w:b/>
          <w:sz w:val="28"/>
          <w:szCs w:val="28"/>
        </w:rPr>
      </w:pPr>
    </w:p>
    <w:p w14:paraId="375563CA" w14:textId="77777777" w:rsidR="001C506F" w:rsidRDefault="001C506F" w:rsidP="00B3396A">
      <w:pPr>
        <w:spacing w:after="0" w:line="360" w:lineRule="auto"/>
        <w:ind w:firstLine="709"/>
        <w:jc w:val="both"/>
        <w:rPr>
          <w:rFonts w:ascii="Times New Roman" w:hAnsi="Times New Roman" w:cs="Times New Roman"/>
          <w:b/>
          <w:sz w:val="28"/>
          <w:szCs w:val="28"/>
        </w:rPr>
      </w:pPr>
    </w:p>
    <w:p w14:paraId="61E20330" w14:textId="77777777" w:rsidR="001C506F" w:rsidRDefault="001C506F" w:rsidP="00B3396A">
      <w:pPr>
        <w:spacing w:after="0" w:line="360" w:lineRule="auto"/>
        <w:ind w:firstLine="709"/>
        <w:jc w:val="both"/>
        <w:rPr>
          <w:rFonts w:ascii="Times New Roman" w:hAnsi="Times New Roman" w:cs="Times New Roman"/>
          <w:b/>
          <w:sz w:val="28"/>
          <w:szCs w:val="28"/>
        </w:rPr>
      </w:pPr>
    </w:p>
    <w:p w14:paraId="36A13B3B" w14:textId="77777777" w:rsidR="001C506F" w:rsidRDefault="001C506F" w:rsidP="00B3396A">
      <w:pPr>
        <w:spacing w:after="0" w:line="360" w:lineRule="auto"/>
        <w:ind w:firstLine="709"/>
        <w:jc w:val="both"/>
        <w:rPr>
          <w:rFonts w:ascii="Times New Roman" w:hAnsi="Times New Roman" w:cs="Times New Roman"/>
          <w:b/>
          <w:sz w:val="28"/>
          <w:szCs w:val="28"/>
        </w:rPr>
      </w:pPr>
    </w:p>
    <w:p w14:paraId="626A0466" w14:textId="77777777" w:rsidR="001C506F" w:rsidRDefault="001C506F" w:rsidP="00B3396A">
      <w:pPr>
        <w:spacing w:after="0" w:line="360" w:lineRule="auto"/>
        <w:ind w:firstLine="709"/>
        <w:jc w:val="both"/>
        <w:rPr>
          <w:rFonts w:ascii="Times New Roman" w:hAnsi="Times New Roman" w:cs="Times New Roman"/>
          <w:b/>
          <w:sz w:val="28"/>
          <w:szCs w:val="28"/>
        </w:rPr>
      </w:pPr>
    </w:p>
    <w:p w14:paraId="18379F37" w14:textId="77777777" w:rsidR="001C506F" w:rsidRDefault="001C506F" w:rsidP="00B3396A">
      <w:pPr>
        <w:spacing w:after="0" w:line="360" w:lineRule="auto"/>
        <w:ind w:firstLine="709"/>
        <w:jc w:val="both"/>
        <w:rPr>
          <w:rFonts w:ascii="Times New Roman" w:hAnsi="Times New Roman" w:cs="Times New Roman"/>
          <w:b/>
          <w:sz w:val="28"/>
          <w:szCs w:val="28"/>
        </w:rPr>
      </w:pPr>
    </w:p>
    <w:p w14:paraId="28E3B283" w14:textId="77777777" w:rsidR="001C506F" w:rsidRDefault="001C506F" w:rsidP="00B3396A">
      <w:pPr>
        <w:spacing w:after="0" w:line="360" w:lineRule="auto"/>
        <w:ind w:firstLine="709"/>
        <w:jc w:val="both"/>
        <w:rPr>
          <w:rFonts w:ascii="Times New Roman" w:hAnsi="Times New Roman" w:cs="Times New Roman"/>
          <w:b/>
          <w:sz w:val="28"/>
          <w:szCs w:val="28"/>
        </w:rPr>
      </w:pPr>
    </w:p>
    <w:p w14:paraId="4244018A" w14:textId="77777777" w:rsidR="001C506F" w:rsidRDefault="001C506F" w:rsidP="00B3396A">
      <w:pPr>
        <w:spacing w:after="0" w:line="360" w:lineRule="auto"/>
        <w:ind w:firstLine="709"/>
        <w:jc w:val="both"/>
        <w:rPr>
          <w:rFonts w:ascii="Times New Roman" w:hAnsi="Times New Roman" w:cs="Times New Roman"/>
          <w:b/>
          <w:sz w:val="28"/>
          <w:szCs w:val="28"/>
        </w:rPr>
      </w:pPr>
    </w:p>
    <w:p w14:paraId="45FBDC94" w14:textId="77777777" w:rsidR="001C506F" w:rsidRDefault="001C506F" w:rsidP="00B3396A">
      <w:pPr>
        <w:spacing w:after="0" w:line="360" w:lineRule="auto"/>
        <w:ind w:firstLine="709"/>
        <w:jc w:val="both"/>
        <w:rPr>
          <w:rFonts w:ascii="Times New Roman" w:hAnsi="Times New Roman" w:cs="Times New Roman"/>
          <w:b/>
          <w:sz w:val="28"/>
          <w:szCs w:val="28"/>
        </w:rPr>
      </w:pPr>
    </w:p>
    <w:p w14:paraId="6A4A049C" w14:textId="77777777" w:rsidR="001C506F" w:rsidRDefault="001C506F" w:rsidP="00B3396A">
      <w:pPr>
        <w:spacing w:after="0" w:line="360" w:lineRule="auto"/>
        <w:ind w:firstLine="709"/>
        <w:jc w:val="both"/>
        <w:rPr>
          <w:rFonts w:ascii="Times New Roman" w:hAnsi="Times New Roman" w:cs="Times New Roman"/>
          <w:b/>
          <w:sz w:val="28"/>
          <w:szCs w:val="28"/>
        </w:rPr>
      </w:pPr>
    </w:p>
    <w:p w14:paraId="349FD5A0" w14:textId="77777777" w:rsidR="001C506F" w:rsidRDefault="001C506F" w:rsidP="00B3396A">
      <w:pPr>
        <w:spacing w:after="0" w:line="360" w:lineRule="auto"/>
        <w:ind w:firstLine="709"/>
        <w:jc w:val="both"/>
        <w:rPr>
          <w:rFonts w:ascii="Times New Roman" w:hAnsi="Times New Roman" w:cs="Times New Roman"/>
          <w:b/>
          <w:sz w:val="28"/>
          <w:szCs w:val="28"/>
        </w:rPr>
      </w:pPr>
    </w:p>
    <w:p w14:paraId="72D325C0" w14:textId="77777777" w:rsidR="001C506F" w:rsidRDefault="001C506F" w:rsidP="00B3396A">
      <w:pPr>
        <w:spacing w:after="0" w:line="360" w:lineRule="auto"/>
        <w:ind w:firstLine="709"/>
        <w:jc w:val="both"/>
        <w:rPr>
          <w:rFonts w:ascii="Times New Roman" w:hAnsi="Times New Roman" w:cs="Times New Roman"/>
          <w:b/>
          <w:sz w:val="28"/>
          <w:szCs w:val="28"/>
        </w:rPr>
      </w:pPr>
    </w:p>
    <w:p w14:paraId="295C33A8" w14:textId="77777777" w:rsidR="001C506F" w:rsidRDefault="001C506F" w:rsidP="00B3396A">
      <w:pPr>
        <w:spacing w:after="0" w:line="360" w:lineRule="auto"/>
        <w:ind w:firstLine="709"/>
        <w:jc w:val="both"/>
        <w:rPr>
          <w:rFonts w:ascii="Times New Roman" w:hAnsi="Times New Roman" w:cs="Times New Roman"/>
          <w:b/>
          <w:sz w:val="28"/>
          <w:szCs w:val="28"/>
        </w:rPr>
      </w:pPr>
    </w:p>
    <w:p w14:paraId="51368614" w14:textId="77777777" w:rsidR="001C506F" w:rsidRDefault="001C506F" w:rsidP="00B3396A">
      <w:pPr>
        <w:spacing w:after="0" w:line="360" w:lineRule="auto"/>
        <w:ind w:firstLine="709"/>
        <w:jc w:val="both"/>
        <w:rPr>
          <w:rFonts w:ascii="Times New Roman" w:hAnsi="Times New Roman" w:cs="Times New Roman"/>
          <w:b/>
          <w:sz w:val="28"/>
          <w:szCs w:val="28"/>
        </w:rPr>
      </w:pPr>
    </w:p>
    <w:p w14:paraId="33C28322" w14:textId="77777777" w:rsidR="001C506F" w:rsidRDefault="001C506F" w:rsidP="00B3396A">
      <w:pPr>
        <w:spacing w:after="0" w:line="360" w:lineRule="auto"/>
        <w:ind w:firstLine="709"/>
        <w:jc w:val="both"/>
        <w:rPr>
          <w:rFonts w:ascii="Times New Roman" w:hAnsi="Times New Roman" w:cs="Times New Roman"/>
          <w:b/>
          <w:sz w:val="28"/>
          <w:szCs w:val="28"/>
        </w:rPr>
      </w:pPr>
    </w:p>
    <w:p w14:paraId="482D8F56" w14:textId="77777777" w:rsidR="001C506F" w:rsidRDefault="001C506F" w:rsidP="00B3396A">
      <w:pPr>
        <w:spacing w:after="0" w:line="360" w:lineRule="auto"/>
        <w:ind w:firstLine="709"/>
        <w:jc w:val="both"/>
        <w:rPr>
          <w:rFonts w:ascii="Times New Roman" w:hAnsi="Times New Roman" w:cs="Times New Roman"/>
          <w:b/>
          <w:sz w:val="28"/>
          <w:szCs w:val="28"/>
        </w:rPr>
      </w:pPr>
    </w:p>
    <w:p w14:paraId="16E0A3DF" w14:textId="77777777" w:rsidR="001C506F" w:rsidRDefault="001C506F" w:rsidP="00B3396A">
      <w:pPr>
        <w:spacing w:after="0" w:line="360" w:lineRule="auto"/>
        <w:ind w:firstLine="709"/>
        <w:jc w:val="both"/>
        <w:rPr>
          <w:rFonts w:ascii="Times New Roman" w:hAnsi="Times New Roman" w:cs="Times New Roman"/>
          <w:b/>
          <w:sz w:val="28"/>
          <w:szCs w:val="28"/>
        </w:rPr>
      </w:pPr>
    </w:p>
    <w:p w14:paraId="42FB5C62" w14:textId="77777777" w:rsidR="001C506F" w:rsidRDefault="001C506F" w:rsidP="00B3396A">
      <w:pPr>
        <w:spacing w:after="0" w:line="360" w:lineRule="auto"/>
        <w:ind w:firstLine="709"/>
        <w:jc w:val="both"/>
        <w:rPr>
          <w:rFonts w:ascii="Times New Roman" w:hAnsi="Times New Roman" w:cs="Times New Roman"/>
          <w:b/>
          <w:sz w:val="28"/>
          <w:szCs w:val="28"/>
        </w:rPr>
      </w:pPr>
    </w:p>
    <w:p w14:paraId="4013E22F" w14:textId="77777777" w:rsidR="001C506F" w:rsidRDefault="001C506F" w:rsidP="00B3396A">
      <w:pPr>
        <w:spacing w:after="0" w:line="360" w:lineRule="auto"/>
        <w:ind w:firstLine="709"/>
        <w:jc w:val="both"/>
        <w:rPr>
          <w:rFonts w:ascii="Times New Roman" w:hAnsi="Times New Roman" w:cs="Times New Roman"/>
          <w:b/>
          <w:sz w:val="28"/>
          <w:szCs w:val="28"/>
        </w:rPr>
      </w:pPr>
    </w:p>
    <w:p w14:paraId="55D902F5" w14:textId="77777777" w:rsidR="001C506F" w:rsidRDefault="001C506F" w:rsidP="00B3396A">
      <w:pPr>
        <w:spacing w:after="0" w:line="360" w:lineRule="auto"/>
        <w:ind w:firstLine="709"/>
        <w:jc w:val="both"/>
        <w:rPr>
          <w:rFonts w:ascii="Times New Roman" w:hAnsi="Times New Roman" w:cs="Times New Roman"/>
          <w:b/>
          <w:sz w:val="28"/>
          <w:szCs w:val="28"/>
        </w:rPr>
      </w:pPr>
    </w:p>
    <w:p w14:paraId="015361B3" w14:textId="77777777" w:rsidR="001C506F" w:rsidRDefault="001C506F" w:rsidP="00B3396A">
      <w:pPr>
        <w:spacing w:after="0" w:line="360" w:lineRule="auto"/>
        <w:ind w:firstLine="709"/>
        <w:jc w:val="both"/>
        <w:rPr>
          <w:rFonts w:ascii="Times New Roman" w:hAnsi="Times New Roman" w:cs="Times New Roman"/>
          <w:b/>
          <w:sz w:val="28"/>
          <w:szCs w:val="28"/>
        </w:rPr>
      </w:pPr>
    </w:p>
    <w:p w14:paraId="76D7CAB1" w14:textId="77777777" w:rsidR="001C506F" w:rsidRDefault="001C506F" w:rsidP="00B3396A">
      <w:pPr>
        <w:spacing w:after="0" w:line="360" w:lineRule="auto"/>
        <w:ind w:firstLine="709"/>
        <w:jc w:val="both"/>
        <w:rPr>
          <w:rFonts w:ascii="Times New Roman" w:hAnsi="Times New Roman" w:cs="Times New Roman"/>
          <w:b/>
          <w:sz w:val="28"/>
          <w:szCs w:val="28"/>
        </w:rPr>
      </w:pPr>
    </w:p>
    <w:p w14:paraId="4F87F11F" w14:textId="77777777" w:rsidR="001C506F" w:rsidRDefault="001C506F" w:rsidP="00B3396A">
      <w:pPr>
        <w:spacing w:after="0" w:line="360" w:lineRule="auto"/>
        <w:ind w:firstLine="709"/>
        <w:jc w:val="both"/>
        <w:rPr>
          <w:rFonts w:ascii="Times New Roman" w:hAnsi="Times New Roman" w:cs="Times New Roman"/>
          <w:b/>
          <w:sz w:val="28"/>
          <w:szCs w:val="28"/>
        </w:rPr>
      </w:pPr>
    </w:p>
    <w:p w14:paraId="2D3A0B34" w14:textId="77777777" w:rsidR="001C506F" w:rsidRDefault="001C506F" w:rsidP="00B3396A">
      <w:pPr>
        <w:spacing w:after="0" w:line="360" w:lineRule="auto"/>
        <w:ind w:firstLine="709"/>
        <w:jc w:val="both"/>
        <w:rPr>
          <w:rFonts w:ascii="Times New Roman" w:hAnsi="Times New Roman" w:cs="Times New Roman"/>
          <w:b/>
          <w:sz w:val="28"/>
          <w:szCs w:val="28"/>
        </w:rPr>
      </w:pPr>
    </w:p>
    <w:p w14:paraId="26CC94AC" w14:textId="77777777" w:rsidR="001C506F" w:rsidRDefault="001C506F" w:rsidP="00B3396A">
      <w:pPr>
        <w:spacing w:after="0" w:line="360" w:lineRule="auto"/>
        <w:ind w:firstLine="709"/>
        <w:jc w:val="both"/>
        <w:rPr>
          <w:rFonts w:ascii="Times New Roman" w:hAnsi="Times New Roman" w:cs="Times New Roman"/>
          <w:b/>
          <w:sz w:val="28"/>
          <w:szCs w:val="28"/>
        </w:rPr>
      </w:pPr>
    </w:p>
    <w:p w14:paraId="1170489A" w14:textId="77777777" w:rsidR="001C506F" w:rsidRDefault="001C506F" w:rsidP="00B3396A">
      <w:pPr>
        <w:spacing w:after="0" w:line="360" w:lineRule="auto"/>
        <w:ind w:firstLine="709"/>
        <w:jc w:val="both"/>
        <w:rPr>
          <w:rFonts w:ascii="Times New Roman" w:hAnsi="Times New Roman" w:cs="Times New Roman"/>
          <w:b/>
          <w:sz w:val="28"/>
          <w:szCs w:val="28"/>
        </w:rPr>
      </w:pPr>
    </w:p>
    <w:p w14:paraId="1B9E05AD" w14:textId="77777777" w:rsidR="001C506F" w:rsidRPr="00B3396A" w:rsidRDefault="001C506F" w:rsidP="00B3396A">
      <w:pPr>
        <w:spacing w:after="0" w:line="360" w:lineRule="auto"/>
        <w:ind w:firstLine="709"/>
        <w:jc w:val="both"/>
        <w:rPr>
          <w:rFonts w:ascii="Times New Roman" w:hAnsi="Times New Roman" w:cs="Times New Roman"/>
          <w:sz w:val="28"/>
          <w:szCs w:val="28"/>
        </w:rPr>
      </w:pPr>
    </w:p>
    <w:p w14:paraId="184C8D80" w14:textId="77777777" w:rsidR="00AB3F02" w:rsidRPr="00330A23" w:rsidRDefault="000F3142" w:rsidP="00083670">
      <w:pPr>
        <w:spacing w:line="360" w:lineRule="auto"/>
        <w:rPr>
          <w:rFonts w:ascii="Times New Roman" w:hAnsi="Times New Roman" w:cs="Times New Roman"/>
          <w:b/>
          <w:sz w:val="28"/>
          <w:szCs w:val="28"/>
        </w:rPr>
      </w:pPr>
      <w:r w:rsidRPr="00330A23">
        <w:rPr>
          <w:rFonts w:ascii="Times New Roman" w:hAnsi="Times New Roman" w:cs="Times New Roman"/>
          <w:b/>
          <w:sz w:val="28"/>
          <w:szCs w:val="28"/>
        </w:rPr>
        <w:lastRenderedPageBreak/>
        <w:t xml:space="preserve">                                  </w:t>
      </w:r>
      <w:r w:rsidR="00F04E55">
        <w:rPr>
          <w:rFonts w:ascii="Times New Roman" w:hAnsi="Times New Roman" w:cs="Times New Roman"/>
          <w:b/>
          <w:sz w:val="28"/>
          <w:szCs w:val="28"/>
        </w:rPr>
        <w:t xml:space="preserve"> 6. ОРГАНИЗАЦИОННЫЙ ПЛАН</w:t>
      </w:r>
    </w:p>
    <w:p w14:paraId="4BDD1E32" w14:textId="77777777" w:rsidR="00330A23" w:rsidRPr="00330A23" w:rsidRDefault="00330A23" w:rsidP="00330A23">
      <w:pPr>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Любой легальный бизнес требует регистрации. Для регистрации гостевого домика необходимо зарегистрировать ИП с упрощенной системой налогообложения. Такое оформление бизнеса позволит: убрать риски и претензии со стороны ФНС (Федеральная налоговая служба); открыто рекламировать свои услуги; регистрироваться на сервисах бронирования (вроде Букинга) и многое другое.</w:t>
      </w:r>
    </w:p>
    <w:p w14:paraId="7CDC54EE"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Для юридического оформления статуса гостевого дома понадобится: разрешение от пожарной и санитарно-эпидемиологической служб; разрешение от Роспотребнадзора; сертификат гостевого дома; санитарные разрешения, если вы планируете организовать на территории кухонную или обеденную зону для гостей.</w:t>
      </w:r>
    </w:p>
    <w:p w14:paraId="2BB31677"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Хозяйство гостевого дома может управляться персоналом от 1 до 4 человек в зависимости от количества мест и интенсивности прибытия клиентов. В гостевом доме «Рус</w:t>
      </w:r>
      <w:r w:rsidR="00B21E86">
        <w:rPr>
          <w:rFonts w:ascii="Times New Roman" w:hAnsi="Times New Roman" w:cs="Times New Roman"/>
          <w:sz w:val="28"/>
          <w:szCs w:val="28"/>
        </w:rPr>
        <w:t xml:space="preserve">ский </w:t>
      </w:r>
      <w:r w:rsidRPr="00330A23">
        <w:rPr>
          <w:rFonts w:ascii="Times New Roman" w:hAnsi="Times New Roman" w:cs="Times New Roman"/>
          <w:sz w:val="28"/>
          <w:szCs w:val="28"/>
        </w:rPr>
        <w:t>Дом» рассма</w:t>
      </w:r>
      <w:r w:rsidR="00B21E86">
        <w:rPr>
          <w:rFonts w:ascii="Times New Roman" w:hAnsi="Times New Roman" w:cs="Times New Roman"/>
          <w:sz w:val="28"/>
          <w:szCs w:val="28"/>
        </w:rPr>
        <w:t>тривается следующий штат сотрудников</w:t>
      </w:r>
      <w:r w:rsidRPr="00330A23">
        <w:rPr>
          <w:rFonts w:ascii="Times New Roman" w:hAnsi="Times New Roman" w:cs="Times New Roman"/>
          <w:sz w:val="28"/>
          <w:szCs w:val="28"/>
        </w:rPr>
        <w:t>:</w:t>
      </w:r>
    </w:p>
    <w:p w14:paraId="10718B35"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1) Управляющий гостевым д</w:t>
      </w:r>
      <w:r w:rsidR="00CB6BCB">
        <w:rPr>
          <w:rFonts w:ascii="Times New Roman" w:hAnsi="Times New Roman" w:cs="Times New Roman"/>
          <w:sz w:val="28"/>
          <w:szCs w:val="28"/>
        </w:rPr>
        <w:t>омом – Румянцева Дарья Сергеевна</w:t>
      </w:r>
      <w:r w:rsidRPr="00330A23">
        <w:rPr>
          <w:rFonts w:ascii="Times New Roman" w:hAnsi="Times New Roman" w:cs="Times New Roman"/>
          <w:sz w:val="28"/>
          <w:szCs w:val="28"/>
        </w:rPr>
        <w:t xml:space="preserve">. В обязанности входит: принятие и размещением гостей, приготовление пищи, обеспечивать надлежащее санитарно-гигиеническое состояние помещений, оборудования и инвентаря. </w:t>
      </w:r>
    </w:p>
    <w:p w14:paraId="6EF617AA"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2) Менеджер </w:t>
      </w:r>
      <w:r w:rsidR="00CB6BCB">
        <w:rPr>
          <w:rFonts w:ascii="Times New Roman" w:hAnsi="Times New Roman" w:cs="Times New Roman"/>
          <w:sz w:val="28"/>
          <w:szCs w:val="28"/>
        </w:rPr>
        <w:t>– Ковалев Алексей Андреевич</w:t>
      </w:r>
      <w:r w:rsidRPr="00330A23">
        <w:rPr>
          <w:rFonts w:ascii="Times New Roman" w:hAnsi="Times New Roman" w:cs="Times New Roman"/>
          <w:sz w:val="28"/>
          <w:szCs w:val="28"/>
        </w:rPr>
        <w:t>. В обязанности входит: продвижение гостевого дома (работает с туроператором по привлечению клиентов, размещает рекламу и т.д</w:t>
      </w:r>
      <w:r w:rsidR="00CB6BCB">
        <w:rPr>
          <w:rFonts w:ascii="Times New Roman" w:hAnsi="Times New Roman" w:cs="Times New Roman"/>
          <w:sz w:val="28"/>
          <w:szCs w:val="28"/>
        </w:rPr>
        <w:t>.</w:t>
      </w:r>
      <w:r w:rsidRPr="00330A23">
        <w:rPr>
          <w:rFonts w:ascii="Times New Roman" w:hAnsi="Times New Roman" w:cs="Times New Roman"/>
          <w:sz w:val="28"/>
          <w:szCs w:val="28"/>
        </w:rPr>
        <w:t>), предоставляет услуги водителя, выполняет бухгалтерские и финансово-хозяйственные функции, взаимодействует с контрольными органами государственной власти, занимается решением конфликтных вопросов.</w:t>
      </w:r>
    </w:p>
    <w:p w14:paraId="71F6C36D"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3) Организатор досуга и развлечений –</w:t>
      </w:r>
      <w:r w:rsidR="00986AF6">
        <w:rPr>
          <w:rFonts w:ascii="Times New Roman" w:hAnsi="Times New Roman" w:cs="Times New Roman"/>
          <w:sz w:val="28"/>
          <w:szCs w:val="28"/>
        </w:rPr>
        <w:t xml:space="preserve"> Ковалев Алексей Андреевич</w:t>
      </w:r>
      <w:r w:rsidRPr="00330A23">
        <w:rPr>
          <w:rFonts w:ascii="Times New Roman" w:hAnsi="Times New Roman" w:cs="Times New Roman"/>
          <w:sz w:val="28"/>
          <w:szCs w:val="28"/>
        </w:rPr>
        <w:t xml:space="preserve">. В обязанности входит предоставление дополнительных услуг, наличие необходимого инвентаря, его исправность. </w:t>
      </w:r>
    </w:p>
    <w:p w14:paraId="22B41161"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lastRenderedPageBreak/>
        <w:t xml:space="preserve">4) Подсобный рабочий </w:t>
      </w:r>
      <w:r w:rsidR="00986AF6">
        <w:rPr>
          <w:rFonts w:ascii="Times New Roman" w:hAnsi="Times New Roman" w:cs="Times New Roman"/>
          <w:sz w:val="28"/>
          <w:szCs w:val="28"/>
        </w:rPr>
        <w:t>– Ковалев Андрей Михайлович</w:t>
      </w:r>
      <w:r w:rsidRPr="00330A23">
        <w:rPr>
          <w:rFonts w:ascii="Times New Roman" w:hAnsi="Times New Roman" w:cs="Times New Roman"/>
          <w:sz w:val="28"/>
          <w:szCs w:val="28"/>
        </w:rPr>
        <w:t>. В обязанности входит: ремонтные работы, осуществление ухода за животными, огородом.</w:t>
      </w:r>
    </w:p>
    <w:p w14:paraId="710B758D"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Режим работы персонала - с 8:00 до 19:00, график работы: ненормированный.</w:t>
      </w:r>
    </w:p>
    <w:p w14:paraId="5FA98EB8"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Структура управления в гостевом доме – линейная. </w:t>
      </w:r>
      <w:r w:rsidRPr="00CD5159">
        <w:rPr>
          <w:rFonts w:ascii="Times New Roman" w:hAnsi="Times New Roman" w:cs="Times New Roman"/>
          <w:sz w:val="28"/>
          <w:szCs w:val="28"/>
        </w:rPr>
        <w:t>(</w:t>
      </w:r>
      <w:r w:rsidR="009028FE" w:rsidRPr="00CD5159">
        <w:rPr>
          <w:rFonts w:ascii="Times New Roman" w:hAnsi="Times New Roman" w:cs="Times New Roman"/>
          <w:sz w:val="28"/>
          <w:szCs w:val="28"/>
        </w:rPr>
        <w:t>Рис. 2</w:t>
      </w:r>
      <w:r w:rsidRPr="00CD5159">
        <w:rPr>
          <w:rFonts w:ascii="Times New Roman" w:hAnsi="Times New Roman" w:cs="Times New Roman"/>
          <w:sz w:val="28"/>
          <w:szCs w:val="28"/>
        </w:rPr>
        <w:t>)</w:t>
      </w:r>
    </w:p>
    <w:p w14:paraId="06D50349" w14:textId="6F05E85D" w:rsidR="00330A23" w:rsidRPr="00330A23" w:rsidRDefault="00952B6E" w:rsidP="00330A23">
      <w:pPr>
        <w:tabs>
          <w:tab w:val="left" w:pos="6946"/>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14:anchorId="17B4B68C" wp14:editId="347B089B">
                <wp:simplePos x="0" y="0"/>
                <wp:positionH relativeFrom="column">
                  <wp:posOffset>4091305</wp:posOffset>
                </wp:positionH>
                <wp:positionV relativeFrom="paragraph">
                  <wp:posOffset>285115</wp:posOffset>
                </wp:positionV>
                <wp:extent cx="1740535" cy="255905"/>
                <wp:effectExtent l="0" t="0" r="0" b="0"/>
                <wp:wrapNone/>
                <wp:docPr id="22"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40535" cy="255905"/>
                        </a:xfrm>
                        <a:prstGeom prst="rect">
                          <a:avLst/>
                        </a:prstGeom>
                        <a:solidFill>
                          <a:srgbClr val="4472C4"/>
                        </a:solidFill>
                        <a:ln w="12700" cap="flat" cmpd="sng" algn="ctr">
                          <a:solidFill>
                            <a:srgbClr val="4472C4">
                              <a:shade val="50000"/>
                            </a:srgbClr>
                          </a:solidFill>
                          <a:prstDash val="solid"/>
                          <a:miter lim="800000"/>
                        </a:ln>
                        <a:effectLst/>
                      </wps:spPr>
                      <wps:txbx>
                        <w:txbxContent>
                          <w:p w14:paraId="02926C5E" w14:textId="77777777" w:rsidR="00F04E55" w:rsidRPr="00F71717" w:rsidRDefault="00F04E55" w:rsidP="00330A23">
                            <w:pPr>
                              <w:jc w:val="center"/>
                              <w:rPr>
                                <w:sz w:val="24"/>
                              </w:rPr>
                            </w:pPr>
                            <w:r w:rsidRPr="00F71717">
                              <w:rPr>
                                <w:sz w:val="24"/>
                              </w:rPr>
                              <w:t>Подсобный рабочий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B4B68C" id="Прямоугольник 14" o:spid="_x0000_s1026" style="position:absolute;left:0;text-align:left;margin-left:322.15pt;margin-top:22.45pt;width:137.05pt;height:20.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" fillcolor="#4472c4" strokecolor="#2f528f" strokeweight="1pt">
                <v:path arrowok="t"/>
                <v:textbox>
                  <w:txbxContent>
                    <w:p w14:paraId="02926C5E" w14:textId="77777777" w:rsidR="00F04E55" w:rsidRPr="00F71717" w:rsidRDefault="00F04E55" w:rsidP="00330A23">
                      <w:pPr>
                        <w:jc w:val="center"/>
                        <w:rPr>
                          <w:sz w:val="24"/>
                        </w:rPr>
                      </w:pPr>
                      <w:r w:rsidRPr="00F71717">
                        <w:rPr>
                          <w:sz w:val="24"/>
                        </w:rPr>
                        <w:t>Подсобный рабочий</w:t>
                      </w:r>
                    </w:p>
                  </w:txbxContent>
                </v:textbox>
              </v:rect>
            </w:pict>
          </mc:Fallback>
        </mc:AlternateContent>
      </w:r>
      <w:r>
        <w:rPr>
          <w:rFonts w:ascii="Times New Roman" w:hAnsi="Times New Roman" w:cs="Times New Roman"/>
          <w:noProof/>
          <w:sz w:val="28"/>
          <w:szCs w:val="28"/>
          <w:lang w:eastAsia="ru-RU"/>
        </w:rPr>
        <mc:AlternateContent>
          <mc:Choice Requires="wps">
            <w:drawing>
              <wp:anchor distT="0" distB="0" distL="114300" distR="114300" simplePos="0" relativeHeight="251666432" behindDoc="0" locked="0" layoutInCell="1" allowOverlap="1" wp14:anchorId="0ACBE2E4" wp14:editId="27B71922">
                <wp:simplePos x="0" y="0"/>
                <wp:positionH relativeFrom="column">
                  <wp:posOffset>484505</wp:posOffset>
                </wp:positionH>
                <wp:positionV relativeFrom="paragraph">
                  <wp:posOffset>291465</wp:posOffset>
                </wp:positionV>
                <wp:extent cx="1280160" cy="285115"/>
                <wp:effectExtent l="0" t="0" r="0" b="635"/>
                <wp:wrapNone/>
                <wp:docPr id="21"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0160" cy="285115"/>
                        </a:xfrm>
                        <a:prstGeom prst="rect">
                          <a:avLst/>
                        </a:prstGeom>
                        <a:solidFill>
                          <a:srgbClr val="4472C4"/>
                        </a:solidFill>
                        <a:ln w="12700" cap="flat" cmpd="sng" algn="ctr">
                          <a:solidFill>
                            <a:srgbClr val="4472C4">
                              <a:shade val="50000"/>
                            </a:srgbClr>
                          </a:solidFill>
                          <a:prstDash val="solid"/>
                          <a:miter lim="800000"/>
                        </a:ln>
                        <a:effectLst/>
                      </wps:spPr>
                      <wps:txbx>
                        <w:txbxContent>
                          <w:p w14:paraId="1EE76E22" w14:textId="77777777" w:rsidR="00F04E55" w:rsidRPr="003A7E5A" w:rsidRDefault="00F04E55" w:rsidP="00330A23">
                            <w:pPr>
                              <w:jc w:val="center"/>
                              <w:rPr>
                                <w:sz w:val="32"/>
                              </w:rPr>
                            </w:pPr>
                            <w:r w:rsidRPr="00F71717">
                              <w:rPr>
                                <w:sz w:val="24"/>
                              </w:rPr>
                              <w:t>Менеджер</w:t>
                            </w:r>
                            <w:r>
                              <w:rPr>
                                <w:sz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CBE2E4" id="Прямоугольник 12" o:spid="_x0000_s1027" style="position:absolute;left:0;text-align:left;margin-left:38.15pt;margin-top:22.95pt;width:100.8pt;height:22.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" fillcolor="#4472c4" strokecolor="#2f528f" strokeweight="1pt">
                <v:path arrowok="t"/>
                <v:textbox>
                  <w:txbxContent>
                    <w:p w14:paraId="1EE76E22" w14:textId="77777777" w:rsidR="00F04E55" w:rsidRPr="003A7E5A" w:rsidRDefault="00F04E55" w:rsidP="00330A23">
                      <w:pPr>
                        <w:jc w:val="center"/>
                        <w:rPr>
                          <w:sz w:val="32"/>
                        </w:rPr>
                      </w:pPr>
                      <w:r w:rsidRPr="00F71717">
                        <w:rPr>
                          <w:sz w:val="24"/>
                        </w:rPr>
                        <w:t>Менеджер</w:t>
                      </w:r>
                      <w:r>
                        <w:rPr>
                          <w:sz w:val="32"/>
                        </w:rPr>
                        <w:t xml:space="preserve"> </w:t>
                      </w:r>
                    </w:p>
                  </w:txbxContent>
                </v:textbox>
              </v:rect>
            </w:pict>
          </mc:Fallback>
        </mc:AlternateContent>
      </w:r>
      <w:r>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14:anchorId="4ACC09FD" wp14:editId="2F76528F">
                <wp:simplePos x="0" y="0"/>
                <wp:positionH relativeFrom="column">
                  <wp:posOffset>2103755</wp:posOffset>
                </wp:positionH>
                <wp:positionV relativeFrom="paragraph">
                  <wp:posOffset>79375</wp:posOffset>
                </wp:positionV>
                <wp:extent cx="1733550" cy="646430"/>
                <wp:effectExtent l="0" t="0" r="0" b="1270"/>
                <wp:wrapNone/>
                <wp:docPr id="2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33550" cy="646430"/>
                        </a:xfrm>
                        <a:prstGeom prst="rect">
                          <a:avLst/>
                        </a:prstGeom>
                        <a:solidFill>
                          <a:srgbClr val="4472C4"/>
                        </a:solidFill>
                        <a:ln w="12700" cap="flat" cmpd="sng" algn="ctr">
                          <a:solidFill>
                            <a:srgbClr val="4472C4">
                              <a:shade val="50000"/>
                            </a:srgbClr>
                          </a:solidFill>
                          <a:prstDash val="solid"/>
                          <a:miter lim="800000"/>
                        </a:ln>
                        <a:effectLst/>
                      </wps:spPr>
                      <wps:txbx>
                        <w:txbxContent>
                          <w:p w14:paraId="4696D4DA" w14:textId="77777777" w:rsidR="00F04E55" w:rsidRPr="0058647B" w:rsidRDefault="00F04E55" w:rsidP="00330A23">
                            <w:pPr>
                              <w:jc w:val="center"/>
                              <w:rPr>
                                <w:sz w:val="28"/>
                              </w:rPr>
                            </w:pPr>
                            <w:r w:rsidRPr="0058647B">
                              <w:rPr>
                                <w:sz w:val="28"/>
                              </w:rPr>
                              <w:t>Управляющий гостевым домом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CC09FD" id="Прямоугольник 10" o:spid="_x0000_s1028" style="position:absolute;left:0;text-align:left;margin-left:165.65pt;margin-top:6.25pt;width:136.5pt;height:50.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" fillcolor="#4472c4" strokecolor="#2f528f" strokeweight="1pt">
                <v:path arrowok="t"/>
                <v:textbox>
                  <w:txbxContent>
                    <w:p w14:paraId="4696D4DA" w14:textId="77777777" w:rsidR="00F04E55" w:rsidRPr="0058647B" w:rsidRDefault="00F04E55" w:rsidP="00330A23">
                      <w:pPr>
                        <w:jc w:val="center"/>
                        <w:rPr>
                          <w:sz w:val="28"/>
                        </w:rPr>
                      </w:pPr>
                      <w:r w:rsidRPr="0058647B">
                        <w:rPr>
                          <w:sz w:val="28"/>
                        </w:rPr>
                        <w:t>Управляющий гостевым домом</w:t>
                      </w:r>
                    </w:p>
                  </w:txbxContent>
                </v:textbox>
              </v:rect>
            </w:pict>
          </mc:Fallback>
        </mc:AlternateContent>
      </w:r>
    </w:p>
    <w:p w14:paraId="34EBC436" w14:textId="436D9901" w:rsidR="00330A23" w:rsidRPr="00330A23" w:rsidRDefault="00952B6E" w:rsidP="00330A23">
      <w:pPr>
        <w:tabs>
          <w:tab w:val="left" w:pos="6946"/>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mc:AlternateContent>
          <mc:Choice Requires="wps">
            <w:drawing>
              <wp:anchor distT="0" distB="0" distL="114300" distR="114300" simplePos="0" relativeHeight="251664384" behindDoc="0" locked="0" layoutInCell="1" allowOverlap="1" wp14:anchorId="10A7FB7D" wp14:editId="5AFD5332">
                <wp:simplePos x="0" y="0"/>
                <wp:positionH relativeFrom="column">
                  <wp:posOffset>3749675</wp:posOffset>
                </wp:positionH>
                <wp:positionV relativeFrom="paragraph">
                  <wp:posOffset>100330</wp:posOffset>
                </wp:positionV>
                <wp:extent cx="560705" cy="12065"/>
                <wp:effectExtent l="19050" t="19050" r="0" b="6985"/>
                <wp:wrapNone/>
                <wp:docPr id="1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60705" cy="12065"/>
                        </a:xfrm>
                        <a:prstGeom prst="line">
                          <a:avLst/>
                        </a:prstGeom>
                        <a:noFill/>
                        <a:ln w="28575" cap="flat" cmpd="sng" algn="ctr">
                          <a:solidFill>
                            <a:srgbClr val="2F528F"/>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62C8AC8" id="Прямая соединительная линия 8"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25pt,7.9pt" to="339.4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" strokecolor="#2f528f" strokeweight="2.25pt">
                <v:stroke joinstyle="miter"/>
                <o:lock v:ext="edit" shapetype="f"/>
              </v:line>
            </w:pict>
          </mc:Fallback>
        </mc:AlternateContent>
      </w:r>
      <w:r>
        <w:rPr>
          <w:rFonts w:ascii="Times New Roman" w:hAnsi="Times New Roman" w:cs="Times New Roman"/>
          <w:noProof/>
          <w:sz w:val="28"/>
          <w:szCs w:val="28"/>
          <w:lang w:eastAsia="ru-RU"/>
        </w:rPr>
        <mc:AlternateContent>
          <mc:Choice Requires="wps">
            <w:drawing>
              <wp:anchor distT="4294967295" distB="4294967295" distL="114300" distR="114300" simplePos="0" relativeHeight="251663360" behindDoc="0" locked="0" layoutInCell="1" allowOverlap="1" wp14:anchorId="1767B651" wp14:editId="63293F74">
                <wp:simplePos x="0" y="0"/>
                <wp:positionH relativeFrom="column">
                  <wp:posOffset>1556385</wp:posOffset>
                </wp:positionH>
                <wp:positionV relativeFrom="paragraph">
                  <wp:posOffset>116839</wp:posOffset>
                </wp:positionV>
                <wp:extent cx="661670" cy="0"/>
                <wp:effectExtent l="0" t="19050" r="5080" b="0"/>
                <wp:wrapNone/>
                <wp:docPr id="19"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1670" cy="0"/>
                        </a:xfrm>
                        <a:prstGeom prst="line">
                          <a:avLst/>
                        </a:prstGeom>
                        <a:noFill/>
                        <a:ln w="28575" cap="flat" cmpd="sng" algn="ctr">
                          <a:solidFill>
                            <a:srgbClr val="2F528F"/>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2C30AD5" id="Прямая соединительная линия 6" o:spid="_x0000_s1026" style="position:absolute;flip:y;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22.55pt,9.2pt" to="174.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" strokecolor="#2f528f" strokeweight="2.25pt">
                <v:stroke joinstyle="miter"/>
                <o:lock v:ext="edit" shapetype="f"/>
              </v:line>
            </w:pict>
          </mc:Fallback>
        </mc:AlternateContent>
      </w:r>
      <w:r>
        <w:rPr>
          <w:rFonts w:ascii="Times New Roman" w:hAnsi="Times New Roman" w:cs="Times New Roman"/>
          <w:noProof/>
          <w:sz w:val="28"/>
          <w:szCs w:val="28"/>
          <w:lang w:eastAsia="ru-RU"/>
        </w:rPr>
        <mc:AlternateContent>
          <mc:Choice Requires="wps">
            <w:drawing>
              <wp:anchor distT="0" distB="0" distL="114299" distR="114299" simplePos="0" relativeHeight="251662336" behindDoc="0" locked="0" layoutInCell="1" allowOverlap="1" wp14:anchorId="00C9F4FB" wp14:editId="626B1361">
                <wp:simplePos x="0" y="0"/>
                <wp:positionH relativeFrom="column">
                  <wp:posOffset>2943224</wp:posOffset>
                </wp:positionH>
                <wp:positionV relativeFrom="paragraph">
                  <wp:posOffset>268605</wp:posOffset>
                </wp:positionV>
                <wp:extent cx="0" cy="906780"/>
                <wp:effectExtent l="19050" t="19050" r="0" b="0"/>
                <wp:wrapNone/>
                <wp:docPr id="2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0" cy="906780"/>
                        </a:xfrm>
                        <a:prstGeom prst="line">
                          <a:avLst/>
                        </a:prstGeom>
                        <a:noFill/>
                        <a:ln w="28575" cap="flat" cmpd="sng" algn="ctr">
                          <a:solidFill>
                            <a:srgbClr val="2F528F"/>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F6B7BF6" id="Прямая соединительная линия 4" o:spid="_x0000_s1026" style="position:absolute;flip:x y;z-index:251662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31.75pt,21.15pt" to="231.75pt,9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" strokecolor="#2f528f" strokeweight="2.25pt">
                <v:stroke joinstyle="miter"/>
                <o:lock v:ext="edit" shapetype="f"/>
              </v:line>
            </w:pict>
          </mc:Fallback>
        </mc:AlternateContent>
      </w:r>
    </w:p>
    <w:p w14:paraId="53D32A67"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p>
    <w:p w14:paraId="670E82A3" w14:textId="6958E918" w:rsidR="00330A23" w:rsidRPr="00330A23" w:rsidRDefault="00952B6E" w:rsidP="00330A23">
      <w:pPr>
        <w:tabs>
          <w:tab w:val="left" w:pos="6946"/>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mc:AlternateContent>
          <mc:Choice Requires="wps">
            <w:drawing>
              <wp:anchor distT="0" distB="0" distL="114300" distR="114300" simplePos="0" relativeHeight="251668480" behindDoc="0" locked="0" layoutInCell="1" allowOverlap="1" wp14:anchorId="5EC7F375" wp14:editId="49AF68EB">
                <wp:simplePos x="0" y="0"/>
                <wp:positionH relativeFrom="column">
                  <wp:posOffset>2107565</wp:posOffset>
                </wp:positionH>
                <wp:positionV relativeFrom="paragraph">
                  <wp:posOffset>182245</wp:posOffset>
                </wp:positionV>
                <wp:extent cx="1732280" cy="438785"/>
                <wp:effectExtent l="0" t="0" r="1270" b="0"/>
                <wp:wrapNone/>
                <wp:docPr id="23"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32280" cy="438785"/>
                        </a:xfrm>
                        <a:prstGeom prst="rect">
                          <a:avLst/>
                        </a:prstGeom>
                        <a:solidFill>
                          <a:srgbClr val="4472C4"/>
                        </a:solidFill>
                        <a:ln w="12700" cap="flat" cmpd="sng" algn="ctr">
                          <a:solidFill>
                            <a:srgbClr val="4472C4">
                              <a:shade val="50000"/>
                            </a:srgbClr>
                          </a:solidFill>
                          <a:prstDash val="solid"/>
                          <a:miter lim="800000"/>
                        </a:ln>
                        <a:effectLst/>
                      </wps:spPr>
                      <wps:txbx>
                        <w:txbxContent>
                          <w:p w14:paraId="2F03D2EB" w14:textId="77777777" w:rsidR="00F04E55" w:rsidRDefault="00F04E55" w:rsidP="00330A23">
                            <w:pPr>
                              <w:spacing w:after="0" w:line="240" w:lineRule="auto"/>
                              <w:jc w:val="center"/>
                              <w:rPr>
                                <w:sz w:val="24"/>
                              </w:rPr>
                            </w:pPr>
                            <w:r>
                              <w:rPr>
                                <w:sz w:val="24"/>
                              </w:rPr>
                              <w:t>Организатор досуга</w:t>
                            </w:r>
                          </w:p>
                          <w:p w14:paraId="40BF4675" w14:textId="77777777" w:rsidR="00F04E55" w:rsidRDefault="00F04E55" w:rsidP="00330A23">
                            <w:pPr>
                              <w:spacing w:after="0" w:line="240" w:lineRule="auto"/>
                              <w:jc w:val="center"/>
                              <w:rPr>
                                <w:sz w:val="24"/>
                              </w:rPr>
                            </w:pPr>
                            <w:r>
                              <w:rPr>
                                <w:sz w:val="24"/>
                              </w:rPr>
                              <w:t>и развлечений</w:t>
                            </w:r>
                          </w:p>
                          <w:p w14:paraId="04FEBC1E" w14:textId="77777777" w:rsidR="00F04E55" w:rsidRPr="003A7E5A" w:rsidRDefault="00F04E55" w:rsidP="00330A23">
                            <w:pPr>
                              <w:jc w:val="center"/>
                              <w:rPr>
                                <w:sz w:val="32"/>
                              </w:rPr>
                            </w:pPr>
                            <w:r>
                              <w:rPr>
                                <w:sz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C7F375" id="Прямоугольник 2" o:spid="_x0000_s1029" style="position:absolute;left:0;text-align:left;margin-left:165.95pt;margin-top:14.35pt;width:136.4pt;height:34.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" fillcolor="#4472c4" strokecolor="#2f528f" strokeweight="1pt">
                <v:path arrowok="t"/>
                <v:textbox>
                  <w:txbxContent>
                    <w:p w14:paraId="2F03D2EB" w14:textId="77777777" w:rsidR="00F04E55" w:rsidRDefault="00F04E55" w:rsidP="00330A23">
                      <w:pPr>
                        <w:spacing w:after="0" w:line="240" w:lineRule="auto"/>
                        <w:jc w:val="center"/>
                        <w:rPr>
                          <w:sz w:val="24"/>
                        </w:rPr>
                      </w:pPr>
                      <w:r>
                        <w:rPr>
                          <w:sz w:val="24"/>
                        </w:rPr>
                        <w:t>Организатор досуга</w:t>
                      </w:r>
                    </w:p>
                    <w:p w14:paraId="40BF4675" w14:textId="77777777" w:rsidR="00F04E55" w:rsidRDefault="00F04E55" w:rsidP="00330A23">
                      <w:pPr>
                        <w:spacing w:after="0" w:line="240" w:lineRule="auto"/>
                        <w:jc w:val="center"/>
                        <w:rPr>
                          <w:sz w:val="24"/>
                        </w:rPr>
                      </w:pPr>
                      <w:r>
                        <w:rPr>
                          <w:sz w:val="24"/>
                        </w:rPr>
                        <w:t>и развлечений</w:t>
                      </w:r>
                    </w:p>
                    <w:p w14:paraId="04FEBC1E" w14:textId="77777777" w:rsidR="00F04E55" w:rsidRPr="003A7E5A" w:rsidRDefault="00F04E55" w:rsidP="00330A23">
                      <w:pPr>
                        <w:jc w:val="center"/>
                        <w:rPr>
                          <w:sz w:val="32"/>
                        </w:rPr>
                      </w:pPr>
                      <w:r>
                        <w:rPr>
                          <w:sz w:val="32"/>
                        </w:rPr>
                        <w:t xml:space="preserve"> </w:t>
                      </w:r>
                    </w:p>
                  </w:txbxContent>
                </v:textbox>
              </v:rect>
            </w:pict>
          </mc:Fallback>
        </mc:AlternateContent>
      </w:r>
    </w:p>
    <w:p w14:paraId="32B6A386"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p>
    <w:p w14:paraId="23AC0C45" w14:textId="77777777" w:rsidR="00330A23" w:rsidRPr="00330A23" w:rsidRDefault="00330A23" w:rsidP="00330A23">
      <w:pPr>
        <w:jc w:val="both"/>
        <w:rPr>
          <w:rFonts w:ascii="Times New Roman" w:hAnsi="Times New Roman" w:cs="Times New Roman"/>
          <w:sz w:val="28"/>
          <w:szCs w:val="28"/>
        </w:rPr>
      </w:pPr>
    </w:p>
    <w:p w14:paraId="1A5F7C93" w14:textId="77777777" w:rsidR="00330A23" w:rsidRPr="00330A23" w:rsidRDefault="00330A23" w:rsidP="00330A23">
      <w:pPr>
        <w:tabs>
          <w:tab w:val="left" w:pos="6566"/>
        </w:tabs>
        <w:jc w:val="center"/>
        <w:rPr>
          <w:rFonts w:ascii="Times New Roman" w:hAnsi="Times New Roman" w:cs="Times New Roman"/>
          <w:sz w:val="28"/>
          <w:szCs w:val="28"/>
        </w:rPr>
      </w:pPr>
      <w:r w:rsidRPr="00CD5159">
        <w:rPr>
          <w:rFonts w:ascii="Times New Roman" w:hAnsi="Times New Roman" w:cs="Times New Roman"/>
          <w:sz w:val="28"/>
          <w:szCs w:val="28"/>
        </w:rPr>
        <w:t xml:space="preserve">Рисунок </w:t>
      </w:r>
      <w:r w:rsidR="009028FE" w:rsidRPr="00CD5159">
        <w:rPr>
          <w:rFonts w:ascii="Times New Roman" w:hAnsi="Times New Roman" w:cs="Times New Roman"/>
          <w:sz w:val="28"/>
          <w:szCs w:val="28"/>
        </w:rPr>
        <w:t>2</w:t>
      </w:r>
      <w:r w:rsidRPr="00CD5159">
        <w:rPr>
          <w:rFonts w:ascii="Times New Roman" w:hAnsi="Times New Roman" w:cs="Times New Roman"/>
          <w:sz w:val="28"/>
          <w:szCs w:val="28"/>
        </w:rPr>
        <w:t>.</w:t>
      </w:r>
      <w:r w:rsidRPr="00330A23">
        <w:rPr>
          <w:rFonts w:ascii="Times New Roman" w:hAnsi="Times New Roman" w:cs="Times New Roman"/>
          <w:sz w:val="28"/>
          <w:szCs w:val="28"/>
        </w:rPr>
        <w:t xml:space="preserve"> Линейная структура управления гостевого дома «РусДом»</w:t>
      </w:r>
    </w:p>
    <w:p w14:paraId="5C3ACE25"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Выбор основан тем, что эта структура ориентирована на мелкие фирмы, занимающиеся одним бизнесом, к тому же имеет следующие преимущества: простота управления, личная ответственность руководителя за результаты деятельности своего подразделения, четкая система взаимных связей между руководителем и подчиненным.</w:t>
      </w:r>
    </w:p>
    <w:p w14:paraId="57034ADD"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Реализация проекта подразумевает три периода: </w:t>
      </w:r>
    </w:p>
    <w:p w14:paraId="345BEFEE" w14:textId="77777777" w:rsidR="00330A23" w:rsidRPr="00330A23" w:rsidRDefault="00330A23" w:rsidP="00330A23">
      <w:pPr>
        <w:pStyle w:val="af"/>
        <w:numPr>
          <w:ilvl w:val="0"/>
          <w:numId w:val="3"/>
        </w:numPr>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первый (период с июля по октябрь): благоустройство территории (установка беседки, внешняя реконструкция дома и пр.);</w:t>
      </w:r>
    </w:p>
    <w:p w14:paraId="461049AA" w14:textId="77777777" w:rsidR="00330A23" w:rsidRPr="00330A23" w:rsidRDefault="00330A23" w:rsidP="00330A23">
      <w:pPr>
        <w:pStyle w:val="af"/>
        <w:numPr>
          <w:ilvl w:val="0"/>
          <w:numId w:val="3"/>
        </w:numPr>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второй: внутренние работы в гостевом доме (период с ноября по январь);</w:t>
      </w:r>
    </w:p>
    <w:p w14:paraId="79E6CE2E" w14:textId="77777777" w:rsidR="00330A23" w:rsidRPr="00330A23" w:rsidRDefault="00330A23" w:rsidP="00330A23">
      <w:pPr>
        <w:pStyle w:val="af"/>
        <w:numPr>
          <w:ilvl w:val="0"/>
          <w:numId w:val="3"/>
        </w:numPr>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третий: проведение рекламной компании, прием туристов.</w:t>
      </w:r>
      <w:r w:rsidRPr="00330A23">
        <w:rPr>
          <w:rFonts w:cs="Times New Roman"/>
        </w:rPr>
        <w:t xml:space="preserve"> </w:t>
      </w:r>
      <w:r w:rsidRPr="00330A23">
        <w:rPr>
          <w:rFonts w:cs="Times New Roman"/>
          <w:sz w:val="28"/>
          <w:szCs w:val="28"/>
        </w:rPr>
        <w:t>(февраль)</w:t>
      </w:r>
    </w:p>
    <w:p w14:paraId="2680A93B" w14:textId="77777777" w:rsidR="00FD718D" w:rsidRDefault="00FD718D" w:rsidP="00330A23">
      <w:pPr>
        <w:tabs>
          <w:tab w:val="left" w:pos="709"/>
        </w:tabs>
        <w:spacing w:after="0" w:line="360" w:lineRule="auto"/>
        <w:jc w:val="both"/>
        <w:rPr>
          <w:rFonts w:ascii="Times New Roman" w:hAnsi="Times New Roman" w:cs="Times New Roman"/>
          <w:b/>
          <w:sz w:val="28"/>
          <w:szCs w:val="28"/>
        </w:rPr>
      </w:pPr>
    </w:p>
    <w:p w14:paraId="30E91347" w14:textId="77777777" w:rsidR="001058CC" w:rsidRDefault="001058CC" w:rsidP="00330A23">
      <w:pPr>
        <w:tabs>
          <w:tab w:val="left" w:pos="709"/>
        </w:tabs>
        <w:spacing w:after="0" w:line="360" w:lineRule="auto"/>
        <w:jc w:val="both"/>
        <w:rPr>
          <w:rFonts w:ascii="Times New Roman" w:hAnsi="Times New Roman" w:cs="Times New Roman"/>
          <w:b/>
          <w:sz w:val="28"/>
          <w:szCs w:val="28"/>
        </w:rPr>
      </w:pPr>
    </w:p>
    <w:p w14:paraId="78955245" w14:textId="77777777" w:rsidR="001058CC" w:rsidRDefault="001058CC" w:rsidP="00330A23">
      <w:pPr>
        <w:tabs>
          <w:tab w:val="left" w:pos="709"/>
        </w:tabs>
        <w:spacing w:after="0" w:line="360" w:lineRule="auto"/>
        <w:jc w:val="both"/>
        <w:rPr>
          <w:rFonts w:ascii="Times New Roman" w:hAnsi="Times New Roman" w:cs="Times New Roman"/>
          <w:b/>
          <w:sz w:val="28"/>
          <w:szCs w:val="28"/>
        </w:rPr>
      </w:pPr>
    </w:p>
    <w:p w14:paraId="13822C36" w14:textId="77777777" w:rsidR="00CB6BCB" w:rsidRDefault="00CB6BCB" w:rsidP="00330A23">
      <w:pPr>
        <w:tabs>
          <w:tab w:val="left" w:pos="709"/>
        </w:tabs>
        <w:spacing w:after="0" w:line="360" w:lineRule="auto"/>
        <w:jc w:val="both"/>
        <w:rPr>
          <w:rFonts w:ascii="Times New Roman" w:hAnsi="Times New Roman" w:cs="Times New Roman"/>
          <w:b/>
          <w:sz w:val="28"/>
          <w:szCs w:val="28"/>
        </w:rPr>
      </w:pPr>
    </w:p>
    <w:p w14:paraId="03E6D2F0" w14:textId="77777777" w:rsidR="001058CC" w:rsidRDefault="001058CC" w:rsidP="00330A23">
      <w:pPr>
        <w:tabs>
          <w:tab w:val="left" w:pos="709"/>
        </w:tabs>
        <w:spacing w:after="0" w:line="360" w:lineRule="auto"/>
        <w:jc w:val="both"/>
        <w:rPr>
          <w:rFonts w:ascii="Times New Roman" w:hAnsi="Times New Roman" w:cs="Times New Roman"/>
          <w:b/>
          <w:sz w:val="28"/>
          <w:szCs w:val="28"/>
        </w:rPr>
      </w:pPr>
    </w:p>
    <w:p w14:paraId="4936E0F5" w14:textId="77777777" w:rsidR="001058CC" w:rsidRPr="00330A23" w:rsidRDefault="001058CC" w:rsidP="00330A23">
      <w:pPr>
        <w:tabs>
          <w:tab w:val="left" w:pos="709"/>
        </w:tabs>
        <w:spacing w:after="0" w:line="360" w:lineRule="auto"/>
        <w:jc w:val="both"/>
        <w:rPr>
          <w:rFonts w:ascii="Times New Roman" w:hAnsi="Times New Roman" w:cs="Times New Roman"/>
          <w:b/>
          <w:sz w:val="28"/>
          <w:szCs w:val="28"/>
        </w:rPr>
      </w:pPr>
    </w:p>
    <w:p w14:paraId="5960F171" w14:textId="77777777" w:rsidR="00AB3F02" w:rsidRPr="00330A23" w:rsidRDefault="00CD5159" w:rsidP="00FD718D">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7. ФИНАНСОВЫЙ ПЛАН</w:t>
      </w:r>
    </w:p>
    <w:p w14:paraId="771B5F1A" w14:textId="77777777" w:rsidR="00330A23" w:rsidRPr="00330A23" w:rsidRDefault="00330A23" w:rsidP="00F16FAC">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Финансовый план учитывает все возможные будущие расходы и доходы, которые необходимы для развития организации и достижения её основной цели – получение прибыли.</w:t>
      </w:r>
    </w:p>
    <w:p w14:paraId="701C6D97" w14:textId="77777777" w:rsidR="00330A23" w:rsidRPr="00330A23" w:rsidRDefault="00330A23" w:rsidP="00330A23">
      <w:pPr>
        <w:tabs>
          <w:tab w:val="left" w:pos="6946"/>
        </w:tabs>
        <w:spacing w:after="0" w:line="240" w:lineRule="auto"/>
        <w:jc w:val="both"/>
        <w:rPr>
          <w:rFonts w:ascii="Times New Roman" w:hAnsi="Times New Roman" w:cs="Times New Roman"/>
          <w:sz w:val="28"/>
          <w:szCs w:val="28"/>
        </w:rPr>
      </w:pPr>
      <w:r w:rsidRPr="00330A23">
        <w:rPr>
          <w:rFonts w:ascii="Times New Roman" w:hAnsi="Times New Roman" w:cs="Times New Roman"/>
          <w:sz w:val="28"/>
          <w:szCs w:val="28"/>
        </w:rPr>
        <w:t xml:space="preserve">Таблица 6. Расходы. </w:t>
      </w:r>
    </w:p>
    <w:p w14:paraId="0DA53185" w14:textId="77777777" w:rsidR="00330A23" w:rsidRPr="00330A23" w:rsidRDefault="00330A23" w:rsidP="00330A23">
      <w:pPr>
        <w:tabs>
          <w:tab w:val="left" w:pos="6946"/>
        </w:tabs>
        <w:spacing w:after="0" w:line="240" w:lineRule="auto"/>
        <w:jc w:val="both"/>
        <w:rPr>
          <w:rFonts w:ascii="Times New Roman" w:hAnsi="Times New Roman" w:cs="Times New Roman"/>
          <w:sz w:val="14"/>
          <w:szCs w:val="28"/>
        </w:rPr>
      </w:pPr>
    </w:p>
    <w:tbl>
      <w:tblPr>
        <w:tblStyle w:val="1"/>
        <w:tblW w:w="9345" w:type="dxa"/>
        <w:tblLayout w:type="fixed"/>
        <w:tblLook w:val="04A0" w:firstRow="1" w:lastRow="0" w:firstColumn="1" w:lastColumn="0" w:noHBand="0" w:noVBand="1"/>
      </w:tblPr>
      <w:tblGrid>
        <w:gridCol w:w="7366"/>
        <w:gridCol w:w="1979"/>
      </w:tblGrid>
      <w:tr w:rsidR="00330A23" w:rsidRPr="00330A23" w14:paraId="346AC8AB" w14:textId="77777777" w:rsidTr="00330A23">
        <w:tc>
          <w:tcPr>
            <w:tcW w:w="7366" w:type="dxa"/>
          </w:tcPr>
          <w:p w14:paraId="156971F1" w14:textId="77777777" w:rsidR="00330A23" w:rsidRPr="00330A23" w:rsidRDefault="00330A23" w:rsidP="00330A23">
            <w:pPr>
              <w:jc w:val="center"/>
              <w:rPr>
                <w:rFonts w:cs="Times New Roman"/>
                <w:sz w:val="28"/>
                <w:szCs w:val="28"/>
              </w:rPr>
            </w:pPr>
            <w:r w:rsidRPr="00330A23">
              <w:rPr>
                <w:rFonts w:cs="Times New Roman"/>
                <w:sz w:val="28"/>
                <w:szCs w:val="28"/>
              </w:rPr>
              <w:t>Наименование расходов</w:t>
            </w:r>
          </w:p>
        </w:tc>
        <w:tc>
          <w:tcPr>
            <w:tcW w:w="1979" w:type="dxa"/>
          </w:tcPr>
          <w:p w14:paraId="0944EDFD" w14:textId="77777777" w:rsidR="00330A23" w:rsidRPr="00330A23" w:rsidRDefault="00330A23" w:rsidP="00330A23">
            <w:pPr>
              <w:jc w:val="center"/>
              <w:rPr>
                <w:rFonts w:cs="Times New Roman"/>
                <w:sz w:val="28"/>
                <w:szCs w:val="28"/>
              </w:rPr>
            </w:pPr>
            <w:r w:rsidRPr="00330A23">
              <w:rPr>
                <w:rFonts w:cs="Times New Roman"/>
                <w:sz w:val="28"/>
                <w:szCs w:val="28"/>
              </w:rPr>
              <w:t>Сумма</w:t>
            </w:r>
          </w:p>
        </w:tc>
      </w:tr>
      <w:tr w:rsidR="00330A23" w:rsidRPr="00330A23" w14:paraId="57159515" w14:textId="77777777" w:rsidTr="00330A23">
        <w:tc>
          <w:tcPr>
            <w:tcW w:w="7366" w:type="dxa"/>
          </w:tcPr>
          <w:p w14:paraId="7FA12614" w14:textId="77777777" w:rsidR="00330A23" w:rsidRPr="00330A23" w:rsidRDefault="00330A23" w:rsidP="00330A23">
            <w:pPr>
              <w:jc w:val="center"/>
              <w:rPr>
                <w:rFonts w:cs="Times New Roman"/>
                <w:sz w:val="28"/>
                <w:szCs w:val="28"/>
              </w:rPr>
            </w:pPr>
            <w:r w:rsidRPr="00330A23">
              <w:rPr>
                <w:rFonts w:cs="Times New Roman"/>
                <w:sz w:val="28"/>
                <w:szCs w:val="28"/>
              </w:rPr>
              <w:t>1</w:t>
            </w:r>
          </w:p>
        </w:tc>
        <w:tc>
          <w:tcPr>
            <w:tcW w:w="1979" w:type="dxa"/>
          </w:tcPr>
          <w:p w14:paraId="643EC4ED" w14:textId="77777777" w:rsidR="00330A23" w:rsidRPr="00330A23" w:rsidRDefault="00330A23" w:rsidP="00330A23">
            <w:pPr>
              <w:jc w:val="center"/>
              <w:rPr>
                <w:rFonts w:cs="Times New Roman"/>
                <w:sz w:val="28"/>
                <w:szCs w:val="28"/>
              </w:rPr>
            </w:pPr>
            <w:r w:rsidRPr="00330A23">
              <w:rPr>
                <w:rFonts w:cs="Times New Roman"/>
                <w:sz w:val="28"/>
                <w:szCs w:val="28"/>
              </w:rPr>
              <w:t>2</w:t>
            </w:r>
          </w:p>
        </w:tc>
      </w:tr>
      <w:tr w:rsidR="00330A23" w:rsidRPr="00330A23" w14:paraId="76F1BDE0" w14:textId="77777777" w:rsidTr="00330A23">
        <w:tc>
          <w:tcPr>
            <w:tcW w:w="7366" w:type="dxa"/>
          </w:tcPr>
          <w:p w14:paraId="7205306D" w14:textId="77777777" w:rsidR="00330A23" w:rsidRPr="00330A23" w:rsidRDefault="00330A23" w:rsidP="00330A23">
            <w:pPr>
              <w:rPr>
                <w:rFonts w:cs="Times New Roman"/>
                <w:sz w:val="28"/>
                <w:szCs w:val="28"/>
              </w:rPr>
            </w:pPr>
            <w:r w:rsidRPr="00330A23">
              <w:rPr>
                <w:rFonts w:cs="Times New Roman"/>
                <w:sz w:val="28"/>
                <w:szCs w:val="28"/>
              </w:rPr>
              <w:t xml:space="preserve">Инвестиционные затраты проекта </w:t>
            </w:r>
          </w:p>
        </w:tc>
        <w:tc>
          <w:tcPr>
            <w:tcW w:w="1979" w:type="dxa"/>
            <w:vAlign w:val="center"/>
          </w:tcPr>
          <w:p w14:paraId="4C1FB1B8" w14:textId="77777777" w:rsidR="00330A23" w:rsidRPr="00330A23" w:rsidRDefault="00330A23" w:rsidP="00330A23">
            <w:pPr>
              <w:jc w:val="center"/>
              <w:rPr>
                <w:rFonts w:cs="Times New Roman"/>
                <w:sz w:val="28"/>
                <w:szCs w:val="28"/>
              </w:rPr>
            </w:pPr>
            <w:r w:rsidRPr="00330A23">
              <w:rPr>
                <w:rFonts w:cs="Times New Roman"/>
                <w:sz w:val="28"/>
                <w:szCs w:val="28"/>
              </w:rPr>
              <w:t>228 586</w:t>
            </w:r>
          </w:p>
        </w:tc>
      </w:tr>
      <w:tr w:rsidR="00330A23" w:rsidRPr="00330A23" w14:paraId="79EADF1C" w14:textId="77777777" w:rsidTr="00330A23">
        <w:tc>
          <w:tcPr>
            <w:tcW w:w="7366" w:type="dxa"/>
          </w:tcPr>
          <w:p w14:paraId="330E3901" w14:textId="77777777" w:rsidR="00330A23" w:rsidRPr="00330A23" w:rsidRDefault="00330A23" w:rsidP="00330A23">
            <w:pPr>
              <w:rPr>
                <w:rFonts w:cs="Times New Roman"/>
                <w:sz w:val="28"/>
                <w:szCs w:val="28"/>
              </w:rPr>
            </w:pPr>
            <w:r w:rsidRPr="00330A23">
              <w:rPr>
                <w:rFonts w:cs="Times New Roman"/>
                <w:sz w:val="28"/>
                <w:szCs w:val="28"/>
              </w:rPr>
              <w:t>Регистрация ИП</w:t>
            </w:r>
          </w:p>
        </w:tc>
        <w:tc>
          <w:tcPr>
            <w:tcW w:w="1979" w:type="dxa"/>
            <w:vAlign w:val="center"/>
          </w:tcPr>
          <w:p w14:paraId="43ADB44E" w14:textId="77777777" w:rsidR="00330A23" w:rsidRPr="00330A23" w:rsidRDefault="00330A23" w:rsidP="00330A23">
            <w:pPr>
              <w:jc w:val="center"/>
              <w:rPr>
                <w:rFonts w:cs="Times New Roman"/>
                <w:sz w:val="28"/>
                <w:szCs w:val="28"/>
              </w:rPr>
            </w:pPr>
            <w:r w:rsidRPr="00330A23">
              <w:rPr>
                <w:rFonts w:cs="Times New Roman"/>
                <w:sz w:val="28"/>
                <w:szCs w:val="28"/>
              </w:rPr>
              <w:t>Бесплатно</w:t>
            </w:r>
          </w:p>
        </w:tc>
      </w:tr>
      <w:tr w:rsidR="00330A23" w:rsidRPr="00330A23" w14:paraId="1605F199" w14:textId="77777777" w:rsidTr="00330A23">
        <w:tc>
          <w:tcPr>
            <w:tcW w:w="7366" w:type="dxa"/>
          </w:tcPr>
          <w:p w14:paraId="427E4004" w14:textId="77777777" w:rsidR="00330A23" w:rsidRPr="00330A23" w:rsidRDefault="00330A23" w:rsidP="00330A23">
            <w:pPr>
              <w:rPr>
                <w:rFonts w:cs="Times New Roman"/>
                <w:sz w:val="28"/>
                <w:szCs w:val="28"/>
              </w:rPr>
            </w:pPr>
            <w:r w:rsidRPr="00330A23">
              <w:rPr>
                <w:rFonts w:cs="Times New Roman"/>
                <w:sz w:val="28"/>
                <w:szCs w:val="28"/>
              </w:rPr>
              <w:t>Рекламная компания</w:t>
            </w:r>
          </w:p>
        </w:tc>
        <w:tc>
          <w:tcPr>
            <w:tcW w:w="1979" w:type="dxa"/>
          </w:tcPr>
          <w:p w14:paraId="006AA343" w14:textId="77777777" w:rsidR="00330A23" w:rsidRPr="00330A23" w:rsidRDefault="00330A23" w:rsidP="00330A23">
            <w:pPr>
              <w:jc w:val="center"/>
              <w:rPr>
                <w:rFonts w:cs="Times New Roman"/>
                <w:sz w:val="28"/>
                <w:szCs w:val="28"/>
              </w:rPr>
            </w:pPr>
            <w:r w:rsidRPr="00330A23">
              <w:rPr>
                <w:rFonts w:cs="Times New Roman"/>
                <w:sz w:val="28"/>
                <w:szCs w:val="28"/>
              </w:rPr>
              <w:t>9528</w:t>
            </w:r>
          </w:p>
        </w:tc>
      </w:tr>
      <w:tr w:rsidR="00330A23" w:rsidRPr="00330A23" w14:paraId="73B90F25" w14:textId="77777777" w:rsidTr="00330A23">
        <w:tc>
          <w:tcPr>
            <w:tcW w:w="7366" w:type="dxa"/>
          </w:tcPr>
          <w:p w14:paraId="7D122D28" w14:textId="77777777" w:rsidR="00330A23" w:rsidRPr="00330A23" w:rsidRDefault="00330A23" w:rsidP="00330A23">
            <w:pPr>
              <w:rPr>
                <w:rFonts w:cs="Times New Roman"/>
                <w:sz w:val="28"/>
                <w:szCs w:val="28"/>
              </w:rPr>
            </w:pPr>
            <w:r w:rsidRPr="00330A23">
              <w:rPr>
                <w:rFonts w:cs="Times New Roman"/>
                <w:sz w:val="28"/>
                <w:szCs w:val="28"/>
              </w:rPr>
              <w:t>Коммунальные услуги</w:t>
            </w:r>
          </w:p>
        </w:tc>
        <w:tc>
          <w:tcPr>
            <w:tcW w:w="1979" w:type="dxa"/>
          </w:tcPr>
          <w:p w14:paraId="3D5B542D" w14:textId="77777777" w:rsidR="00330A23" w:rsidRPr="00330A23" w:rsidRDefault="00330A23" w:rsidP="00330A23">
            <w:pPr>
              <w:jc w:val="center"/>
              <w:rPr>
                <w:rFonts w:cs="Times New Roman"/>
                <w:sz w:val="28"/>
                <w:szCs w:val="28"/>
              </w:rPr>
            </w:pPr>
            <w:r w:rsidRPr="00330A23">
              <w:rPr>
                <w:rFonts w:cs="Times New Roman"/>
                <w:sz w:val="28"/>
                <w:szCs w:val="28"/>
              </w:rPr>
              <w:t>60 000</w:t>
            </w:r>
          </w:p>
        </w:tc>
      </w:tr>
      <w:tr w:rsidR="00330A23" w:rsidRPr="00330A23" w14:paraId="7481C541" w14:textId="77777777" w:rsidTr="00330A23">
        <w:tc>
          <w:tcPr>
            <w:tcW w:w="7366" w:type="dxa"/>
          </w:tcPr>
          <w:p w14:paraId="1D87059D" w14:textId="77777777" w:rsidR="00330A23" w:rsidRPr="00330A23" w:rsidRDefault="00330A23" w:rsidP="00330A23">
            <w:pPr>
              <w:rPr>
                <w:rFonts w:cs="Times New Roman"/>
                <w:sz w:val="28"/>
                <w:szCs w:val="28"/>
              </w:rPr>
            </w:pPr>
            <w:r w:rsidRPr="00330A23">
              <w:rPr>
                <w:rFonts w:cs="Times New Roman"/>
                <w:sz w:val="28"/>
                <w:szCs w:val="28"/>
              </w:rPr>
              <w:t xml:space="preserve">Плата за интернет </w:t>
            </w:r>
          </w:p>
        </w:tc>
        <w:tc>
          <w:tcPr>
            <w:tcW w:w="1979" w:type="dxa"/>
          </w:tcPr>
          <w:p w14:paraId="5FEF2596" w14:textId="77777777" w:rsidR="00330A23" w:rsidRPr="00330A23" w:rsidRDefault="00330A23" w:rsidP="00330A23">
            <w:pPr>
              <w:jc w:val="center"/>
              <w:rPr>
                <w:rFonts w:cs="Times New Roman"/>
                <w:sz w:val="28"/>
                <w:szCs w:val="28"/>
              </w:rPr>
            </w:pPr>
            <w:r w:rsidRPr="00330A23">
              <w:rPr>
                <w:rFonts w:cs="Times New Roman"/>
                <w:sz w:val="28"/>
                <w:szCs w:val="28"/>
              </w:rPr>
              <w:t>24 000</w:t>
            </w:r>
          </w:p>
        </w:tc>
      </w:tr>
      <w:tr w:rsidR="00330A23" w:rsidRPr="00330A23" w14:paraId="29712E9E" w14:textId="77777777" w:rsidTr="00330A23">
        <w:tc>
          <w:tcPr>
            <w:tcW w:w="7366" w:type="dxa"/>
          </w:tcPr>
          <w:p w14:paraId="31793FAE" w14:textId="77777777" w:rsidR="00330A23" w:rsidRPr="00330A23" w:rsidRDefault="00330A23" w:rsidP="00330A23">
            <w:pPr>
              <w:shd w:val="clear" w:color="auto" w:fill="FFFFFF"/>
              <w:tabs>
                <w:tab w:val="left" w:pos="1080"/>
              </w:tabs>
              <w:jc w:val="both"/>
              <w:textAlignment w:val="baseline"/>
              <w:rPr>
                <w:rFonts w:eastAsia="Calibri" w:cs="Times New Roman"/>
                <w:sz w:val="28"/>
                <w:szCs w:val="28"/>
                <w:lang w:eastAsia="ru-RU"/>
              </w:rPr>
            </w:pPr>
            <w:r w:rsidRPr="00330A23">
              <w:rPr>
                <w:rFonts w:eastAsia="Calibri" w:cs="Times New Roman"/>
                <w:sz w:val="28"/>
                <w:szCs w:val="28"/>
                <w:lang w:eastAsia="ru-RU"/>
              </w:rPr>
              <w:t xml:space="preserve">Система налогообложения: УСНО </w:t>
            </w:r>
          </w:p>
          <w:p w14:paraId="138CD3CD" w14:textId="77777777" w:rsidR="00330A23" w:rsidRPr="00330A23" w:rsidRDefault="00330A23" w:rsidP="00330A23">
            <w:pPr>
              <w:shd w:val="clear" w:color="auto" w:fill="FFFFFF"/>
              <w:tabs>
                <w:tab w:val="left" w:pos="1080"/>
              </w:tabs>
              <w:jc w:val="both"/>
              <w:textAlignment w:val="baseline"/>
              <w:rPr>
                <w:rFonts w:eastAsia="Calibri" w:cs="Times New Roman"/>
                <w:sz w:val="28"/>
                <w:szCs w:val="28"/>
                <w:lang w:eastAsia="ru-RU"/>
              </w:rPr>
            </w:pPr>
            <w:r w:rsidRPr="00330A23">
              <w:rPr>
                <w:rFonts w:eastAsia="Calibri" w:cs="Times New Roman"/>
                <w:sz w:val="28"/>
                <w:szCs w:val="28"/>
                <w:lang w:eastAsia="ru-RU"/>
              </w:rPr>
              <w:t xml:space="preserve">(«доход - расход») ставка: 15 % </w:t>
            </w:r>
          </w:p>
        </w:tc>
        <w:tc>
          <w:tcPr>
            <w:tcW w:w="1979" w:type="dxa"/>
          </w:tcPr>
          <w:p w14:paraId="1CA60DEE" w14:textId="77777777" w:rsidR="00330A23" w:rsidRPr="00330A23" w:rsidRDefault="00330A23" w:rsidP="00330A23">
            <w:pPr>
              <w:jc w:val="center"/>
              <w:rPr>
                <w:rFonts w:cs="Times New Roman"/>
                <w:sz w:val="28"/>
                <w:szCs w:val="28"/>
              </w:rPr>
            </w:pPr>
            <w:r w:rsidRPr="00330A23">
              <w:rPr>
                <w:rFonts w:cs="Times New Roman"/>
                <w:sz w:val="28"/>
                <w:szCs w:val="28"/>
              </w:rPr>
              <w:t>288 642, 9</w:t>
            </w:r>
          </w:p>
        </w:tc>
      </w:tr>
      <w:tr w:rsidR="00330A23" w:rsidRPr="00330A23" w14:paraId="39512E70" w14:textId="77777777" w:rsidTr="00330A23">
        <w:tc>
          <w:tcPr>
            <w:tcW w:w="7366" w:type="dxa"/>
          </w:tcPr>
          <w:p w14:paraId="76161DFD" w14:textId="77777777" w:rsidR="00330A23" w:rsidRPr="00330A23" w:rsidRDefault="00330A23" w:rsidP="00330A23">
            <w:pPr>
              <w:shd w:val="clear" w:color="auto" w:fill="FFFFFF"/>
              <w:tabs>
                <w:tab w:val="left" w:pos="1080"/>
              </w:tabs>
              <w:jc w:val="both"/>
              <w:textAlignment w:val="baseline"/>
              <w:rPr>
                <w:rFonts w:eastAsia="Calibri" w:cs="Times New Roman"/>
                <w:sz w:val="28"/>
                <w:szCs w:val="28"/>
                <w:lang w:eastAsia="ru-RU"/>
              </w:rPr>
            </w:pPr>
            <w:r w:rsidRPr="00330A23">
              <w:rPr>
                <w:rFonts w:eastAsia="Calibri" w:cs="Times New Roman"/>
                <w:sz w:val="28"/>
                <w:szCs w:val="28"/>
                <w:lang w:eastAsia="ru-RU"/>
              </w:rPr>
              <w:t>Итог:</w:t>
            </w:r>
          </w:p>
        </w:tc>
        <w:tc>
          <w:tcPr>
            <w:tcW w:w="1979" w:type="dxa"/>
          </w:tcPr>
          <w:p w14:paraId="498974C3" w14:textId="77777777" w:rsidR="00330A23" w:rsidRPr="00330A23" w:rsidRDefault="00330A23" w:rsidP="00330A23">
            <w:pPr>
              <w:jc w:val="center"/>
              <w:rPr>
                <w:rFonts w:cs="Times New Roman"/>
                <w:sz w:val="28"/>
                <w:szCs w:val="28"/>
              </w:rPr>
            </w:pPr>
            <w:r w:rsidRPr="00330A23">
              <w:rPr>
                <w:rFonts w:cs="Times New Roman"/>
                <w:sz w:val="28"/>
                <w:szCs w:val="28"/>
              </w:rPr>
              <w:t>322 114</w:t>
            </w:r>
          </w:p>
        </w:tc>
      </w:tr>
    </w:tbl>
    <w:p w14:paraId="7A6F511B" w14:textId="77777777" w:rsidR="00330A23" w:rsidRPr="00330A23" w:rsidRDefault="00330A23" w:rsidP="00330A23">
      <w:pPr>
        <w:tabs>
          <w:tab w:val="left" w:pos="6946"/>
        </w:tabs>
        <w:spacing w:after="0" w:line="240" w:lineRule="auto"/>
        <w:jc w:val="both"/>
        <w:rPr>
          <w:rFonts w:ascii="Times New Roman" w:hAnsi="Times New Roman" w:cs="Times New Roman"/>
          <w:sz w:val="28"/>
          <w:szCs w:val="28"/>
        </w:rPr>
      </w:pPr>
    </w:p>
    <w:p w14:paraId="1B877185"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Исходя из данной таблицы можно сделать следующий вывод: на расходы, где учитываются все затраты на оборудование, облагораживание территории</w:t>
      </w:r>
      <w:r w:rsidR="00533AF4">
        <w:rPr>
          <w:rFonts w:ascii="Times New Roman" w:hAnsi="Times New Roman" w:cs="Times New Roman"/>
          <w:sz w:val="28"/>
          <w:szCs w:val="28"/>
        </w:rPr>
        <w:t>, коммунальные услуги, рекламную компанию</w:t>
      </w:r>
      <w:r w:rsidRPr="00330A23">
        <w:rPr>
          <w:rFonts w:ascii="Times New Roman" w:hAnsi="Times New Roman" w:cs="Times New Roman"/>
          <w:sz w:val="28"/>
          <w:szCs w:val="28"/>
        </w:rPr>
        <w:t xml:space="preserve"> и т.д</w:t>
      </w:r>
      <w:r w:rsidR="009028FE">
        <w:rPr>
          <w:rFonts w:ascii="Times New Roman" w:hAnsi="Times New Roman" w:cs="Times New Roman"/>
          <w:sz w:val="28"/>
          <w:szCs w:val="28"/>
        </w:rPr>
        <w:t>.</w:t>
      </w:r>
      <w:r w:rsidRPr="00330A23">
        <w:rPr>
          <w:rFonts w:ascii="Times New Roman" w:hAnsi="Times New Roman" w:cs="Times New Roman"/>
          <w:sz w:val="28"/>
          <w:szCs w:val="28"/>
        </w:rPr>
        <w:t>, понадобиться 322 114 рублей.</w:t>
      </w:r>
    </w:p>
    <w:p w14:paraId="361AC6C5"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Далее рассчитаем основные экономические показатели: </w:t>
      </w:r>
    </w:p>
    <w:p w14:paraId="3C484A09"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1) Себестоимость проживания в расчёте на одного человека. Определяется по следующей формуле:</w:t>
      </w:r>
    </w:p>
    <w:p w14:paraId="3C4D0646"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28"/>
        </w:rPr>
      </w:pPr>
    </w:p>
    <w:p w14:paraId="71F67E73" w14:textId="77777777" w:rsidR="00330A23" w:rsidRPr="00330A23" w:rsidRDefault="001C506F" w:rsidP="001C506F">
      <w:pPr>
        <w:tabs>
          <w:tab w:val="left" w:pos="6379"/>
          <w:tab w:val="left" w:pos="808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30A23" w:rsidRPr="00330A23">
        <w:rPr>
          <w:rFonts w:ascii="Times New Roman" w:hAnsi="Times New Roman" w:cs="Times New Roman"/>
          <w:sz w:val="28"/>
          <w:szCs w:val="28"/>
        </w:rPr>
        <w:t>С = Ц</w:t>
      </w:r>
      <w:r w:rsidR="00330A23" w:rsidRPr="00330A23">
        <w:rPr>
          <w:rFonts w:ascii="Times New Roman" w:hAnsi="Times New Roman" w:cs="Times New Roman"/>
          <w:sz w:val="28"/>
          <w:szCs w:val="28"/>
          <w:vertAlign w:val="subscript"/>
        </w:rPr>
        <w:t xml:space="preserve">зпр </w:t>
      </w:r>
      <w:r w:rsidR="00330A23" w:rsidRPr="00330A23">
        <w:rPr>
          <w:rFonts w:ascii="Times New Roman" w:hAnsi="Times New Roman" w:cs="Times New Roman"/>
          <w:sz w:val="28"/>
          <w:szCs w:val="28"/>
        </w:rPr>
        <w:t>+ Ц</w:t>
      </w:r>
      <w:r w:rsidR="00330A23" w:rsidRPr="00330A23">
        <w:rPr>
          <w:rFonts w:ascii="Times New Roman" w:hAnsi="Times New Roman" w:cs="Times New Roman"/>
          <w:sz w:val="28"/>
          <w:szCs w:val="28"/>
          <w:vertAlign w:val="subscript"/>
        </w:rPr>
        <w:t xml:space="preserve">зп </w:t>
      </w:r>
      <w:r w:rsidR="00330A23" w:rsidRPr="00330A23">
        <w:rPr>
          <w:rFonts w:ascii="Times New Roman" w:hAnsi="Times New Roman" w:cs="Times New Roman"/>
          <w:sz w:val="28"/>
          <w:szCs w:val="28"/>
        </w:rPr>
        <w:t>+ Ц</w:t>
      </w:r>
      <w:r w:rsidR="00330A23" w:rsidRPr="00330A23">
        <w:rPr>
          <w:rFonts w:ascii="Times New Roman" w:hAnsi="Times New Roman" w:cs="Times New Roman"/>
          <w:sz w:val="28"/>
          <w:szCs w:val="28"/>
          <w:vertAlign w:val="subscript"/>
        </w:rPr>
        <w:t>допусл</w:t>
      </w:r>
      <w:r w:rsidR="00CD5159">
        <w:rPr>
          <w:rFonts w:ascii="Times New Roman" w:hAnsi="Times New Roman" w:cs="Times New Roman"/>
          <w:sz w:val="28"/>
          <w:szCs w:val="28"/>
          <w:vertAlign w:val="subscript"/>
        </w:rPr>
        <w:t>,</w:t>
      </w:r>
      <w:r w:rsidR="00330A23" w:rsidRPr="00330A23">
        <w:rPr>
          <w:rFonts w:ascii="Times New Roman" w:hAnsi="Times New Roman" w:cs="Times New Roman"/>
          <w:sz w:val="28"/>
          <w:szCs w:val="28"/>
          <w:vertAlign w:val="subscript"/>
        </w:rPr>
        <w:t xml:space="preserve">  </w:t>
      </w:r>
      <w:r w:rsidR="00533AF4">
        <w:rPr>
          <w:rFonts w:ascii="Times New Roman" w:hAnsi="Times New Roman" w:cs="Times New Roman"/>
          <w:sz w:val="28"/>
          <w:szCs w:val="28"/>
          <w:vertAlign w:val="subscript"/>
        </w:rPr>
        <w:t xml:space="preserve">                                    </w:t>
      </w:r>
      <w:r w:rsidR="00330A23" w:rsidRPr="00330A23">
        <w:rPr>
          <w:rFonts w:ascii="Times New Roman" w:hAnsi="Times New Roman" w:cs="Times New Roman"/>
          <w:sz w:val="28"/>
          <w:szCs w:val="28"/>
          <w:vertAlign w:val="subscript"/>
        </w:rPr>
        <w:t xml:space="preserve"> </w:t>
      </w:r>
      <w:r w:rsidR="00330A23" w:rsidRPr="00330A23">
        <w:rPr>
          <w:rFonts w:ascii="Times New Roman" w:hAnsi="Times New Roman" w:cs="Times New Roman"/>
          <w:sz w:val="28"/>
          <w:szCs w:val="28"/>
        </w:rPr>
        <w:t>(1)</w:t>
      </w:r>
    </w:p>
    <w:p w14:paraId="185DE582" w14:textId="77777777" w:rsidR="00330A23" w:rsidRPr="00330A23" w:rsidRDefault="00330A23" w:rsidP="00330A23">
      <w:pPr>
        <w:tabs>
          <w:tab w:val="left" w:pos="6379"/>
          <w:tab w:val="left" w:pos="8080"/>
        </w:tabs>
        <w:spacing w:after="0" w:line="360" w:lineRule="auto"/>
        <w:ind w:firstLine="3261"/>
        <w:jc w:val="both"/>
        <w:rPr>
          <w:rFonts w:ascii="Times New Roman" w:hAnsi="Times New Roman" w:cs="Times New Roman"/>
          <w:sz w:val="6"/>
          <w:szCs w:val="28"/>
        </w:rPr>
      </w:pPr>
    </w:p>
    <w:p w14:paraId="653A7D12"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где С –</w:t>
      </w:r>
      <w:r w:rsidRPr="00330A23">
        <w:rPr>
          <w:rFonts w:ascii="Times New Roman" w:hAnsi="Times New Roman" w:cs="Times New Roman"/>
        </w:rPr>
        <w:t xml:space="preserve"> </w:t>
      </w:r>
      <w:r w:rsidRPr="00330A23">
        <w:rPr>
          <w:rFonts w:ascii="Times New Roman" w:hAnsi="Times New Roman" w:cs="Times New Roman"/>
          <w:sz w:val="28"/>
          <w:szCs w:val="28"/>
        </w:rPr>
        <w:t xml:space="preserve">себестоимость; </w:t>
      </w:r>
      <w:r w:rsidRPr="00330A23">
        <w:rPr>
          <w:rFonts w:ascii="Times New Roman" w:hAnsi="Times New Roman" w:cs="Times New Roman"/>
        </w:rPr>
        <w:t>Цзпр</w:t>
      </w:r>
      <w:r w:rsidRPr="00330A23">
        <w:rPr>
          <w:rFonts w:ascii="Times New Roman" w:hAnsi="Times New Roman" w:cs="Times New Roman"/>
          <w:sz w:val="28"/>
          <w:szCs w:val="28"/>
        </w:rPr>
        <w:t xml:space="preserve"> - цена за проживание; Цзп - цена за питание; а Цдопусл -</w:t>
      </w:r>
      <w:r w:rsidRPr="00330A23">
        <w:rPr>
          <w:rFonts w:ascii="Times New Roman" w:hAnsi="Times New Roman" w:cs="Times New Roman"/>
        </w:rPr>
        <w:t xml:space="preserve"> </w:t>
      </w:r>
      <w:r w:rsidRPr="00330A23">
        <w:rPr>
          <w:rFonts w:ascii="Times New Roman" w:hAnsi="Times New Roman" w:cs="Times New Roman"/>
          <w:sz w:val="28"/>
          <w:szCs w:val="28"/>
        </w:rPr>
        <w:t>цена за дополнительные услуги.</w:t>
      </w:r>
    </w:p>
    <w:p w14:paraId="0FDD1B5F"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lang w:val="en-US"/>
        </w:rPr>
        <w:t>C</w:t>
      </w:r>
      <w:r w:rsidRPr="00330A23">
        <w:rPr>
          <w:rFonts w:ascii="Times New Roman" w:hAnsi="Times New Roman" w:cs="Times New Roman"/>
          <w:sz w:val="28"/>
          <w:szCs w:val="28"/>
        </w:rPr>
        <w:t xml:space="preserve"> = 500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+ 500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+ 500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1 500 руб.</w:t>
      </w:r>
    </w:p>
    <w:p w14:paraId="306FBA58"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Далее определим цену</w:t>
      </w:r>
      <w:r w:rsidRPr="00330A23">
        <w:rPr>
          <w:rFonts w:ascii="Times New Roman" w:hAnsi="Times New Roman" w:cs="Times New Roman"/>
        </w:rPr>
        <w:t xml:space="preserve"> </w:t>
      </w:r>
      <w:r w:rsidRPr="00330A23">
        <w:rPr>
          <w:rFonts w:ascii="Times New Roman" w:hAnsi="Times New Roman" w:cs="Times New Roman"/>
          <w:sz w:val="28"/>
          <w:szCs w:val="28"/>
        </w:rPr>
        <w:t>по формуле:</w:t>
      </w:r>
    </w:p>
    <w:p w14:paraId="494C899A"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6"/>
        </w:rPr>
      </w:pPr>
    </w:p>
    <w:p w14:paraId="1847A54D" w14:textId="77777777" w:rsidR="00330A23" w:rsidRPr="00330A23" w:rsidRDefault="001C506F" w:rsidP="001C506F">
      <w:pPr>
        <w:tabs>
          <w:tab w:val="left" w:pos="694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30A23" w:rsidRPr="00330A23">
        <w:rPr>
          <w:rFonts w:ascii="Times New Roman" w:hAnsi="Times New Roman" w:cs="Times New Roman"/>
          <w:sz w:val="28"/>
          <w:szCs w:val="28"/>
        </w:rPr>
        <w:t>Цена = С + Н,</w:t>
      </w:r>
      <w:r w:rsidR="00330A23" w:rsidRPr="00330A23">
        <w:rPr>
          <w:rFonts w:ascii="Times New Roman" w:hAnsi="Times New Roman" w:cs="Times New Roman"/>
        </w:rPr>
        <w:t xml:space="preserve"> </w:t>
      </w:r>
      <w:r w:rsidR="00533AF4">
        <w:rPr>
          <w:rFonts w:ascii="Times New Roman" w:hAnsi="Times New Roman" w:cs="Times New Roman"/>
        </w:rPr>
        <w:t xml:space="preserve">                                                      </w:t>
      </w:r>
      <w:r>
        <w:rPr>
          <w:rFonts w:ascii="Times New Roman" w:hAnsi="Times New Roman" w:cs="Times New Roman"/>
          <w:sz w:val="28"/>
          <w:szCs w:val="28"/>
        </w:rPr>
        <w:t xml:space="preserve"> </w:t>
      </w:r>
      <w:r w:rsidR="00330A23" w:rsidRPr="00330A23">
        <w:rPr>
          <w:rFonts w:ascii="Times New Roman" w:hAnsi="Times New Roman" w:cs="Times New Roman"/>
          <w:sz w:val="28"/>
          <w:szCs w:val="28"/>
        </w:rPr>
        <w:t>(2)</w:t>
      </w:r>
    </w:p>
    <w:p w14:paraId="0F9D31F9"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28"/>
        </w:rPr>
      </w:pPr>
    </w:p>
    <w:p w14:paraId="1C92DD60"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где С – себестоимость; а Н – наценка. </w:t>
      </w:r>
    </w:p>
    <w:p w14:paraId="49435D07"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Цена с наценкой = 1 500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(1500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0,2) = 1 800 руб.</w:t>
      </w:r>
    </w:p>
    <w:p w14:paraId="3854B561"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Далее нужно просчитать выручку по формуле:</w:t>
      </w:r>
    </w:p>
    <w:p w14:paraId="24BF09EE"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6"/>
        </w:rPr>
      </w:pPr>
    </w:p>
    <w:p w14:paraId="4FECB212" w14:textId="77777777" w:rsidR="00330A23" w:rsidRPr="00330A23" w:rsidRDefault="001C506F" w:rsidP="001C506F">
      <w:pPr>
        <w:tabs>
          <w:tab w:val="left" w:pos="694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330A23" w:rsidRPr="00330A23">
        <w:rPr>
          <w:rFonts w:ascii="Times New Roman" w:hAnsi="Times New Roman" w:cs="Times New Roman"/>
          <w:sz w:val="28"/>
          <w:szCs w:val="28"/>
        </w:rPr>
        <w:t>В = К</w:t>
      </w:r>
      <w:r w:rsidR="00330A23" w:rsidRPr="00330A23">
        <w:rPr>
          <w:rFonts w:ascii="Times New Roman" w:hAnsi="Times New Roman" w:cs="Times New Roman"/>
          <w:sz w:val="28"/>
          <w:szCs w:val="28"/>
          <w:vertAlign w:val="subscript"/>
        </w:rPr>
        <w:t xml:space="preserve">ч </w:t>
      </w:r>
      <w:r>
        <w:rPr>
          <w:rFonts w:ascii="Times New Roman" w:hAnsi="Times New Roman" w:cs="Times New Roman"/>
          <w:sz w:val="28"/>
          <w:szCs w:val="28"/>
        </w:rPr>
        <w:t xml:space="preserve">× Н, </w:t>
      </w:r>
      <w:r w:rsidR="00330A23" w:rsidRPr="00330A23">
        <w:rPr>
          <w:rFonts w:ascii="Times New Roman" w:hAnsi="Times New Roman" w:cs="Times New Roman"/>
          <w:sz w:val="28"/>
          <w:szCs w:val="28"/>
        </w:rPr>
        <w:t xml:space="preserve"> </w:t>
      </w:r>
      <w:r w:rsidR="00533AF4">
        <w:rPr>
          <w:rFonts w:ascii="Times New Roman" w:hAnsi="Times New Roman" w:cs="Times New Roman"/>
          <w:sz w:val="28"/>
          <w:szCs w:val="28"/>
        </w:rPr>
        <w:t xml:space="preserve">                                             </w:t>
      </w:r>
      <w:r w:rsidR="00330A23" w:rsidRPr="00330A23">
        <w:rPr>
          <w:rFonts w:ascii="Times New Roman" w:hAnsi="Times New Roman" w:cs="Times New Roman"/>
          <w:sz w:val="28"/>
          <w:szCs w:val="28"/>
        </w:rPr>
        <w:t xml:space="preserve"> (3)</w:t>
      </w:r>
    </w:p>
    <w:p w14:paraId="467848BC"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6"/>
        </w:rPr>
      </w:pPr>
    </w:p>
    <w:p w14:paraId="0F8B393B"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где </w:t>
      </w:r>
      <w:r w:rsidRPr="00330A23">
        <w:rPr>
          <w:rFonts w:ascii="Times New Roman" w:hAnsi="Times New Roman" w:cs="Times New Roman"/>
          <w:sz w:val="28"/>
        </w:rPr>
        <w:t xml:space="preserve">В – выручка; </w:t>
      </w:r>
      <w:r w:rsidRPr="00330A23">
        <w:rPr>
          <w:rFonts w:ascii="Times New Roman" w:hAnsi="Times New Roman" w:cs="Times New Roman"/>
          <w:sz w:val="28"/>
          <w:szCs w:val="28"/>
        </w:rPr>
        <w:t>К</w:t>
      </w:r>
      <w:r w:rsidRPr="00330A23">
        <w:rPr>
          <w:rFonts w:ascii="Times New Roman" w:hAnsi="Times New Roman" w:cs="Times New Roman"/>
          <w:sz w:val="28"/>
          <w:szCs w:val="28"/>
          <w:vertAlign w:val="subscript"/>
        </w:rPr>
        <w:t>ч</w:t>
      </w:r>
      <w:r w:rsidRPr="00330A23">
        <w:rPr>
          <w:rFonts w:ascii="Times New Roman" w:hAnsi="Times New Roman" w:cs="Times New Roman"/>
          <w:sz w:val="28"/>
          <w:szCs w:val="28"/>
        </w:rPr>
        <w:t xml:space="preserve"> – количество человек в год; а Н – наценка.</w:t>
      </w:r>
    </w:p>
    <w:p w14:paraId="6B1F333F"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Выручка = 1 248 чел</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1 800 руб</w:t>
      </w:r>
      <w:r w:rsidR="00986AF6">
        <w:rPr>
          <w:rFonts w:ascii="Times New Roman" w:hAnsi="Times New Roman" w:cs="Times New Roman"/>
          <w:sz w:val="28"/>
          <w:szCs w:val="28"/>
        </w:rPr>
        <w:t>.</w:t>
      </w:r>
      <w:r w:rsidRPr="00330A23">
        <w:rPr>
          <w:rFonts w:ascii="Times New Roman" w:hAnsi="Times New Roman" w:cs="Times New Roman"/>
          <w:sz w:val="28"/>
          <w:szCs w:val="28"/>
        </w:rPr>
        <w:t xml:space="preserve"> = 2 246 400 руб.</w:t>
      </w:r>
    </w:p>
    <w:p w14:paraId="26FDD52D"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И конечным итогом нужно высчитать прибыль от реализации продаж номеров. Она определяется по следующей формуле:</w:t>
      </w:r>
    </w:p>
    <w:p w14:paraId="72E7D85E"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6"/>
        </w:rPr>
      </w:pPr>
    </w:p>
    <w:p w14:paraId="436470C1" w14:textId="77777777" w:rsidR="00330A23" w:rsidRPr="00330A23" w:rsidRDefault="001B4521" w:rsidP="001B4521">
      <w:pPr>
        <w:tabs>
          <w:tab w:val="left" w:pos="694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30A23" w:rsidRPr="00330A23">
        <w:rPr>
          <w:rFonts w:ascii="Times New Roman" w:hAnsi="Times New Roman" w:cs="Times New Roman"/>
          <w:sz w:val="28"/>
          <w:szCs w:val="28"/>
        </w:rPr>
        <w:t>Прибыль = В – (Кч × С),</w:t>
      </w:r>
      <w:r w:rsidR="00533AF4">
        <w:rPr>
          <w:rFonts w:ascii="Times New Roman" w:hAnsi="Times New Roman" w:cs="Times New Roman"/>
          <w:sz w:val="28"/>
          <w:szCs w:val="28"/>
        </w:rPr>
        <w:t xml:space="preserve">                        </w:t>
      </w:r>
      <w:r>
        <w:rPr>
          <w:rFonts w:ascii="Times New Roman" w:hAnsi="Times New Roman" w:cs="Times New Roman"/>
          <w:sz w:val="28"/>
          <w:szCs w:val="28"/>
        </w:rPr>
        <w:t xml:space="preserve"> </w:t>
      </w:r>
      <w:r w:rsidR="00330A23" w:rsidRPr="00330A23">
        <w:rPr>
          <w:rFonts w:ascii="Times New Roman" w:hAnsi="Times New Roman" w:cs="Times New Roman"/>
          <w:sz w:val="28"/>
          <w:szCs w:val="28"/>
        </w:rPr>
        <w:t>(4)</w:t>
      </w:r>
    </w:p>
    <w:p w14:paraId="7F467773" w14:textId="77777777" w:rsidR="00330A23" w:rsidRPr="00330A23" w:rsidRDefault="00330A23" w:rsidP="00330A23">
      <w:pPr>
        <w:tabs>
          <w:tab w:val="left" w:pos="6946"/>
        </w:tabs>
        <w:spacing w:after="0" w:line="360" w:lineRule="auto"/>
        <w:ind w:firstLine="3119"/>
        <w:jc w:val="both"/>
        <w:rPr>
          <w:rFonts w:ascii="Times New Roman" w:hAnsi="Times New Roman" w:cs="Times New Roman"/>
          <w:sz w:val="6"/>
          <w:szCs w:val="6"/>
        </w:rPr>
      </w:pPr>
    </w:p>
    <w:p w14:paraId="4D6160BA"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где В – выручка; Кч – количество человек в год;</w:t>
      </w:r>
      <w:r w:rsidRPr="00330A23">
        <w:rPr>
          <w:rFonts w:ascii="Times New Roman" w:hAnsi="Times New Roman" w:cs="Times New Roman"/>
        </w:rPr>
        <w:t xml:space="preserve"> </w:t>
      </w:r>
      <w:r w:rsidRPr="00330A23">
        <w:rPr>
          <w:rFonts w:ascii="Times New Roman" w:hAnsi="Times New Roman" w:cs="Times New Roman"/>
          <w:sz w:val="28"/>
          <w:szCs w:val="28"/>
        </w:rPr>
        <w:t>С – себестоимость.</w:t>
      </w:r>
    </w:p>
    <w:p w14:paraId="2BC8936B"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Прибыль = 2 246 400 руб – (1 248 чел × 1 500 руб.) = 374 400 руб.</w:t>
      </w:r>
    </w:p>
    <w:p w14:paraId="48CC2D2A"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6"/>
          <w:szCs w:val="6"/>
        </w:rPr>
      </w:pPr>
    </w:p>
    <w:p w14:paraId="5BED6E10" w14:textId="77777777" w:rsidR="00330A23" w:rsidRPr="00330A23" w:rsidRDefault="001B4521" w:rsidP="001B4521">
      <w:pPr>
        <w:tabs>
          <w:tab w:val="left" w:pos="694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30A23" w:rsidRPr="00330A23">
        <w:rPr>
          <w:rFonts w:ascii="Times New Roman" w:hAnsi="Times New Roman" w:cs="Times New Roman"/>
          <w:sz w:val="28"/>
          <w:szCs w:val="28"/>
        </w:rPr>
        <w:t>Срок окупаемости = Р</w:t>
      </w:r>
      <w:r w:rsidR="00330A23" w:rsidRPr="00330A23">
        <w:rPr>
          <w:rFonts w:ascii="Times New Roman" w:hAnsi="Times New Roman" w:cs="Times New Roman"/>
          <w:sz w:val="28"/>
          <w:szCs w:val="28"/>
          <w:vertAlign w:val="subscript"/>
        </w:rPr>
        <w:t>в</w:t>
      </w:r>
      <w:r w:rsidR="00330A23" w:rsidRPr="00330A23">
        <w:rPr>
          <w:rFonts w:ascii="Times New Roman" w:hAnsi="Times New Roman" w:cs="Times New Roman"/>
          <w:sz w:val="28"/>
          <w:szCs w:val="28"/>
        </w:rPr>
        <w:t>/Ч</w:t>
      </w:r>
      <w:r w:rsidR="00330A23" w:rsidRPr="00330A23">
        <w:rPr>
          <w:rFonts w:ascii="Times New Roman" w:hAnsi="Times New Roman" w:cs="Times New Roman"/>
          <w:sz w:val="28"/>
          <w:szCs w:val="28"/>
          <w:vertAlign w:val="subscript"/>
        </w:rPr>
        <w:t>п</w:t>
      </w:r>
      <w:r>
        <w:rPr>
          <w:rFonts w:ascii="Times New Roman" w:hAnsi="Times New Roman" w:cs="Times New Roman"/>
          <w:sz w:val="28"/>
          <w:szCs w:val="28"/>
        </w:rPr>
        <w:t>,</w:t>
      </w:r>
      <w:r w:rsidR="00330A23" w:rsidRPr="00330A23">
        <w:rPr>
          <w:rFonts w:ascii="Times New Roman" w:hAnsi="Times New Roman" w:cs="Times New Roman"/>
          <w:sz w:val="28"/>
          <w:szCs w:val="28"/>
        </w:rPr>
        <w:t xml:space="preserve"> (5)</w:t>
      </w:r>
    </w:p>
    <w:p w14:paraId="3EA4326E" w14:textId="77777777" w:rsidR="00330A23" w:rsidRPr="00330A23" w:rsidRDefault="00330A23" w:rsidP="00330A23">
      <w:pPr>
        <w:tabs>
          <w:tab w:val="left" w:pos="6946"/>
        </w:tabs>
        <w:spacing w:after="0" w:line="360" w:lineRule="auto"/>
        <w:ind w:firstLine="3261"/>
        <w:jc w:val="both"/>
        <w:rPr>
          <w:rFonts w:ascii="Times New Roman" w:hAnsi="Times New Roman" w:cs="Times New Roman"/>
          <w:sz w:val="6"/>
          <w:szCs w:val="6"/>
        </w:rPr>
      </w:pPr>
    </w:p>
    <w:p w14:paraId="3C2F7EE7"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где Рв – размер вложений; Чп – чистая годовая прибыль.</w:t>
      </w:r>
    </w:p>
    <w:p w14:paraId="05242EB3"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Срок окупаемости = 647 400/374 400 = 2 года. </w:t>
      </w:r>
    </w:p>
    <w:p w14:paraId="58204724"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На первых порах работы бизнеса расходы зачастую превышают доходы,</w:t>
      </w:r>
      <w:r w:rsidR="00533AF4">
        <w:rPr>
          <w:rFonts w:ascii="Times New Roman" w:hAnsi="Times New Roman" w:cs="Times New Roman"/>
          <w:sz w:val="28"/>
          <w:szCs w:val="28"/>
        </w:rPr>
        <w:t xml:space="preserve"> а вместо чистой прибыли появляе</w:t>
      </w:r>
      <w:r w:rsidRPr="00330A23">
        <w:rPr>
          <w:rFonts w:ascii="Times New Roman" w:hAnsi="Times New Roman" w:cs="Times New Roman"/>
          <w:sz w:val="28"/>
          <w:szCs w:val="28"/>
        </w:rPr>
        <w:t>тся чистый убыток. В первые месяцы или даже год работы это — нормальная ситуация. Пугаться её не стоит: главное, чтобы убыток сокращался с каждым месяцем.</w:t>
      </w:r>
    </w:p>
    <w:p w14:paraId="6956202B"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Стоит учитывать, что гостевой дом – молодой, скажем, с пылу с жару. он только открывается - аудитории нет, известности тоже, соответственно, те посетители, которые будут приезжат</w:t>
      </w:r>
      <w:r w:rsidR="00533AF4">
        <w:rPr>
          <w:rFonts w:ascii="Times New Roman" w:hAnsi="Times New Roman" w:cs="Times New Roman"/>
          <w:sz w:val="28"/>
          <w:szCs w:val="28"/>
        </w:rPr>
        <w:t>ь к нам, например, на постоянной основе</w:t>
      </w:r>
      <w:r w:rsidRPr="00330A23">
        <w:rPr>
          <w:rFonts w:ascii="Times New Roman" w:hAnsi="Times New Roman" w:cs="Times New Roman"/>
          <w:sz w:val="28"/>
          <w:szCs w:val="28"/>
        </w:rPr>
        <w:t xml:space="preserve">, пока ещё не знаю о нас, потому, будем давать немного больше времени на возможность привлечения первых клиентов с помощью рекламы. </w:t>
      </w:r>
    </w:p>
    <w:p w14:paraId="281D07A3"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Так же систе</w:t>
      </w:r>
      <w:r w:rsidR="00893224">
        <w:rPr>
          <w:rFonts w:ascii="Times New Roman" w:hAnsi="Times New Roman" w:cs="Times New Roman"/>
          <w:sz w:val="28"/>
          <w:szCs w:val="28"/>
        </w:rPr>
        <w:t>ма налогообложения при УСН</w:t>
      </w:r>
      <w:r w:rsidRPr="00330A23">
        <w:rPr>
          <w:rFonts w:ascii="Times New Roman" w:hAnsi="Times New Roman" w:cs="Times New Roman"/>
          <w:sz w:val="28"/>
          <w:szCs w:val="28"/>
        </w:rPr>
        <w:t xml:space="preserve"> предусматривает снижение налога, в случае превышающих расходов. </w:t>
      </w:r>
    </w:p>
    <w:p w14:paraId="7CBAAEE9" w14:textId="77777777" w:rsid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Стоит отметить, что конкуренция в этом районе – средняя. Возможность получения известности на шаг больше, чем, например, в теплых регионах, где гостевых домов довольно много.</w:t>
      </w:r>
    </w:p>
    <w:p w14:paraId="20D5116A" w14:textId="77777777" w:rsidR="009028FE" w:rsidRDefault="009028FE" w:rsidP="00330A23">
      <w:pPr>
        <w:tabs>
          <w:tab w:val="left" w:pos="6946"/>
        </w:tabs>
        <w:spacing w:after="0" w:line="360" w:lineRule="auto"/>
        <w:ind w:firstLine="709"/>
        <w:jc w:val="both"/>
        <w:rPr>
          <w:rFonts w:ascii="Times New Roman" w:hAnsi="Times New Roman" w:cs="Times New Roman"/>
          <w:sz w:val="28"/>
          <w:szCs w:val="28"/>
        </w:rPr>
      </w:pPr>
    </w:p>
    <w:p w14:paraId="2909D139" w14:textId="77777777" w:rsidR="009028FE" w:rsidRDefault="009028FE" w:rsidP="00330A23">
      <w:pPr>
        <w:tabs>
          <w:tab w:val="left" w:pos="6946"/>
        </w:tabs>
        <w:spacing w:after="0" w:line="360" w:lineRule="auto"/>
        <w:ind w:firstLine="709"/>
        <w:jc w:val="both"/>
        <w:rPr>
          <w:rFonts w:ascii="Times New Roman" w:hAnsi="Times New Roman" w:cs="Times New Roman"/>
          <w:sz w:val="28"/>
          <w:szCs w:val="28"/>
        </w:rPr>
      </w:pPr>
    </w:p>
    <w:p w14:paraId="78AC36A5" w14:textId="77777777" w:rsidR="001058CC" w:rsidRDefault="001058CC" w:rsidP="00330A23">
      <w:pPr>
        <w:tabs>
          <w:tab w:val="left" w:pos="6946"/>
        </w:tabs>
        <w:spacing w:after="0" w:line="360" w:lineRule="auto"/>
        <w:ind w:firstLine="709"/>
        <w:jc w:val="both"/>
        <w:rPr>
          <w:rFonts w:ascii="Times New Roman" w:hAnsi="Times New Roman" w:cs="Times New Roman"/>
          <w:sz w:val="28"/>
          <w:szCs w:val="28"/>
        </w:rPr>
      </w:pPr>
    </w:p>
    <w:p w14:paraId="01B947F7" w14:textId="77777777" w:rsidR="00330A23" w:rsidRPr="00330A23" w:rsidRDefault="00330A23" w:rsidP="001B4521">
      <w:pPr>
        <w:spacing w:after="0" w:line="360" w:lineRule="auto"/>
        <w:rPr>
          <w:rFonts w:ascii="Times New Roman" w:hAnsi="Times New Roman" w:cs="Times New Roman"/>
          <w:b/>
          <w:sz w:val="28"/>
          <w:szCs w:val="28"/>
        </w:rPr>
      </w:pPr>
    </w:p>
    <w:p w14:paraId="3C0A7120" w14:textId="77777777" w:rsidR="00AB3F02" w:rsidRPr="00330A23" w:rsidRDefault="00122B2E" w:rsidP="00FD718D">
      <w:pPr>
        <w:spacing w:after="0" w:line="360" w:lineRule="auto"/>
        <w:rPr>
          <w:rFonts w:ascii="Times New Roman" w:hAnsi="Times New Roman" w:cs="Times New Roman"/>
          <w:b/>
          <w:sz w:val="28"/>
          <w:szCs w:val="28"/>
        </w:rPr>
      </w:pPr>
      <w:r w:rsidRPr="00330A23">
        <w:rPr>
          <w:rFonts w:ascii="Times New Roman" w:hAnsi="Times New Roman" w:cs="Times New Roman"/>
          <w:b/>
          <w:sz w:val="28"/>
          <w:szCs w:val="28"/>
        </w:rPr>
        <w:lastRenderedPageBreak/>
        <w:t xml:space="preserve"> </w:t>
      </w:r>
      <w:r w:rsidR="0042309B" w:rsidRPr="00330A23">
        <w:rPr>
          <w:rFonts w:ascii="Times New Roman" w:hAnsi="Times New Roman" w:cs="Times New Roman"/>
          <w:b/>
          <w:sz w:val="28"/>
          <w:szCs w:val="28"/>
        </w:rPr>
        <w:t xml:space="preserve">  </w:t>
      </w:r>
      <w:r w:rsidR="00394C8F">
        <w:rPr>
          <w:rFonts w:ascii="Times New Roman" w:hAnsi="Times New Roman" w:cs="Times New Roman"/>
          <w:b/>
          <w:sz w:val="28"/>
          <w:szCs w:val="28"/>
        </w:rPr>
        <w:t xml:space="preserve">       </w:t>
      </w:r>
      <w:r w:rsidR="009028FE">
        <w:rPr>
          <w:rFonts w:ascii="Times New Roman" w:hAnsi="Times New Roman" w:cs="Times New Roman"/>
          <w:b/>
          <w:sz w:val="28"/>
          <w:szCs w:val="28"/>
        </w:rPr>
        <w:t xml:space="preserve">        </w:t>
      </w:r>
      <w:r w:rsidR="00CB6BCB">
        <w:rPr>
          <w:rFonts w:ascii="Times New Roman" w:hAnsi="Times New Roman" w:cs="Times New Roman"/>
          <w:b/>
          <w:sz w:val="28"/>
          <w:szCs w:val="28"/>
        </w:rPr>
        <w:t xml:space="preserve">    </w:t>
      </w:r>
      <w:r w:rsidR="009028FE">
        <w:rPr>
          <w:rFonts w:ascii="Times New Roman" w:hAnsi="Times New Roman" w:cs="Times New Roman"/>
          <w:b/>
          <w:sz w:val="28"/>
          <w:szCs w:val="28"/>
        </w:rPr>
        <w:t xml:space="preserve">     </w:t>
      </w:r>
      <w:r w:rsidR="00533AF4">
        <w:rPr>
          <w:rFonts w:ascii="Times New Roman" w:hAnsi="Times New Roman" w:cs="Times New Roman"/>
          <w:b/>
          <w:sz w:val="28"/>
          <w:szCs w:val="28"/>
        </w:rPr>
        <w:t xml:space="preserve">       </w:t>
      </w:r>
      <w:r w:rsidR="00394C8F">
        <w:rPr>
          <w:rFonts w:ascii="Times New Roman" w:hAnsi="Times New Roman" w:cs="Times New Roman"/>
          <w:b/>
          <w:sz w:val="28"/>
          <w:szCs w:val="28"/>
        </w:rPr>
        <w:t xml:space="preserve"> 8.  </w:t>
      </w:r>
      <w:r w:rsidR="00CB6BCB">
        <w:rPr>
          <w:rFonts w:ascii="Times New Roman" w:hAnsi="Times New Roman" w:cs="Times New Roman"/>
          <w:b/>
          <w:sz w:val="28"/>
          <w:szCs w:val="28"/>
        </w:rPr>
        <w:t>ЭФФЕКТИВНОСТЬ ПРОЕКТА</w:t>
      </w:r>
    </w:p>
    <w:p w14:paraId="77A29A69" w14:textId="77777777" w:rsidR="00330A23" w:rsidRPr="00330A23" w:rsidRDefault="00330A23" w:rsidP="00330A23">
      <w:pPr>
        <w:tabs>
          <w:tab w:val="left" w:pos="851"/>
        </w:tabs>
        <w:spacing w:after="0" w:line="360" w:lineRule="auto"/>
        <w:ind w:firstLine="708"/>
        <w:jc w:val="both"/>
        <w:rPr>
          <w:rFonts w:ascii="Times New Roman" w:eastAsia="Calibri" w:hAnsi="Times New Roman" w:cs="Times New Roman"/>
          <w:color w:val="000000"/>
          <w:sz w:val="28"/>
          <w:szCs w:val="28"/>
        </w:rPr>
      </w:pPr>
      <w:r w:rsidRPr="00330A23">
        <w:rPr>
          <w:rFonts w:ascii="Times New Roman" w:eastAsia="Calibri" w:hAnsi="Times New Roman" w:cs="Times New Roman"/>
          <w:color w:val="000000"/>
          <w:sz w:val="28"/>
          <w:szCs w:val="28"/>
        </w:rPr>
        <w:t xml:space="preserve">Направленность проекта: сельский туризм. </w:t>
      </w:r>
    </w:p>
    <w:p w14:paraId="340AB16C" w14:textId="77777777" w:rsidR="00330A23" w:rsidRPr="00330A23" w:rsidRDefault="00330A23" w:rsidP="00330A23">
      <w:pPr>
        <w:tabs>
          <w:tab w:val="left" w:pos="851"/>
        </w:tabs>
        <w:spacing w:after="0" w:line="360" w:lineRule="auto"/>
        <w:ind w:firstLine="708"/>
        <w:jc w:val="both"/>
        <w:rPr>
          <w:rFonts w:ascii="Times New Roman" w:eastAsia="Calibri" w:hAnsi="Times New Roman" w:cs="Times New Roman"/>
          <w:sz w:val="28"/>
          <w:szCs w:val="28"/>
          <w:shd w:val="clear" w:color="auto" w:fill="FFFFFF"/>
        </w:rPr>
      </w:pPr>
      <w:r w:rsidRPr="00330A23">
        <w:rPr>
          <w:rFonts w:ascii="Times New Roman" w:eastAsia="Calibri" w:hAnsi="Times New Roman" w:cs="Times New Roman"/>
          <w:sz w:val="28"/>
          <w:szCs w:val="28"/>
          <w:shd w:val="clear" w:color="auto" w:fill="FFFFFF"/>
        </w:rPr>
        <w:t xml:space="preserve">Проект позволит гостям, прибывшим из различных уголков Тверской области и её соседей, познакомятся с местной культурой и обычаями, принять участие в традиционном сельском труде, попробовать экологически чистые продукты, отдохнуть от города и наладиться пребыванием в чудесном месте, рядом с природой. </w:t>
      </w:r>
    </w:p>
    <w:p w14:paraId="194538B4" w14:textId="77777777" w:rsidR="00330A23" w:rsidRPr="00330A23" w:rsidRDefault="00330A23" w:rsidP="00330A23">
      <w:pPr>
        <w:tabs>
          <w:tab w:val="left" w:pos="851"/>
        </w:tabs>
        <w:spacing w:after="0" w:line="360" w:lineRule="auto"/>
        <w:ind w:firstLine="708"/>
        <w:jc w:val="both"/>
        <w:rPr>
          <w:rFonts w:ascii="Times New Roman" w:eastAsia="Calibri" w:hAnsi="Times New Roman" w:cs="Times New Roman"/>
          <w:color w:val="000000" w:themeColor="text1"/>
          <w:sz w:val="28"/>
          <w:szCs w:val="28"/>
        </w:rPr>
      </w:pPr>
      <w:r w:rsidRPr="00330A23">
        <w:rPr>
          <w:rFonts w:ascii="Times New Roman" w:eastAsia="Calibri" w:hAnsi="Times New Roman" w:cs="Times New Roman"/>
          <w:color w:val="000000" w:themeColor="text1"/>
          <w:sz w:val="28"/>
          <w:szCs w:val="28"/>
        </w:rPr>
        <w:t>Есть 10 причин посетить именно этот гостевой дом:</w:t>
      </w:r>
    </w:p>
    <w:p w14:paraId="0F9D1B46" w14:textId="77777777" w:rsidR="00330A23" w:rsidRPr="00330A23" w:rsidRDefault="00330A23" w:rsidP="00330A23">
      <w:pPr>
        <w:pStyle w:val="af"/>
        <w:numPr>
          <w:ilvl w:val="0"/>
          <w:numId w:val="4"/>
        </w:numPr>
        <w:tabs>
          <w:tab w:val="left" w:pos="851"/>
          <w:tab w:val="left" w:pos="993"/>
        </w:tabs>
        <w:spacing w:after="0" w:line="360" w:lineRule="auto"/>
        <w:ind w:left="0" w:firstLine="709"/>
        <w:jc w:val="both"/>
        <w:rPr>
          <w:rFonts w:eastAsia="Calibri" w:cs="Times New Roman"/>
          <w:sz w:val="28"/>
          <w:szCs w:val="28"/>
        </w:rPr>
      </w:pPr>
      <w:r w:rsidRPr="00330A23">
        <w:rPr>
          <w:rFonts w:eastAsia="Calibri" w:cs="Times New Roman"/>
          <w:sz w:val="28"/>
          <w:szCs w:val="28"/>
        </w:rPr>
        <w:t>приближенность гостя к природе: наличие в непосредственной близости живописных полей, лесов и лугов;</w:t>
      </w:r>
    </w:p>
    <w:p w14:paraId="192C03A8" w14:textId="77777777" w:rsidR="00330A23" w:rsidRPr="00330A23" w:rsidRDefault="00330A23" w:rsidP="00330A23">
      <w:pPr>
        <w:pStyle w:val="af"/>
        <w:numPr>
          <w:ilvl w:val="0"/>
          <w:numId w:val="4"/>
        </w:numPr>
        <w:tabs>
          <w:tab w:val="left" w:pos="851"/>
          <w:tab w:val="left" w:pos="993"/>
        </w:tabs>
        <w:spacing w:after="0" w:line="360" w:lineRule="auto"/>
        <w:ind w:left="0" w:firstLine="709"/>
        <w:jc w:val="both"/>
        <w:rPr>
          <w:rFonts w:eastAsia="Calibri" w:cs="Times New Roman"/>
          <w:sz w:val="28"/>
          <w:szCs w:val="28"/>
        </w:rPr>
      </w:pPr>
      <w:r w:rsidRPr="00330A23">
        <w:rPr>
          <w:rFonts w:eastAsia="Calibri" w:cs="Times New Roman"/>
          <w:sz w:val="28"/>
          <w:szCs w:val="28"/>
        </w:rPr>
        <w:t>получение большей информации и представления о сельской местности;</w:t>
      </w:r>
    </w:p>
    <w:p w14:paraId="4894F27D"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экологические чистые и вкусные продукты;</w:t>
      </w:r>
    </w:p>
    <w:p w14:paraId="15277091"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возможность общения с животными;</w:t>
      </w:r>
    </w:p>
    <w:p w14:paraId="25162546"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для собирателей ягод и грибов – сбор в ближних леса/перелесках;</w:t>
      </w:r>
    </w:p>
    <w:p w14:paraId="5DA0A38D"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для любителей рыбы – рыбалка в местных водоемах;</w:t>
      </w:r>
    </w:p>
    <w:p w14:paraId="76AF501B"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 xml:space="preserve"> познавательные мастер-классы, связанные с традиционным деревенским укладом (плетение банных веников, лепка из глины, собирательство трав);</w:t>
      </w:r>
    </w:p>
    <w:p w14:paraId="3EA10DA0"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возможность прокатиться на лошади;</w:t>
      </w:r>
    </w:p>
    <w:p w14:paraId="439489AB"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приготовление пищи на углях;</w:t>
      </w:r>
    </w:p>
    <w:p w14:paraId="34723718" w14:textId="77777777" w:rsidR="00330A23" w:rsidRPr="00330A23" w:rsidRDefault="00330A23" w:rsidP="00330A23">
      <w:pPr>
        <w:pStyle w:val="af"/>
        <w:numPr>
          <w:ilvl w:val="0"/>
          <w:numId w:val="4"/>
        </w:numPr>
        <w:tabs>
          <w:tab w:val="left" w:pos="851"/>
          <w:tab w:val="left" w:pos="993"/>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посещение русской бани.</w:t>
      </w:r>
    </w:p>
    <w:p w14:paraId="1CB8629F" w14:textId="77777777" w:rsidR="00330A23" w:rsidRPr="00330A23" w:rsidRDefault="00330A23" w:rsidP="00330A23">
      <w:pPr>
        <w:pStyle w:val="af"/>
        <w:tabs>
          <w:tab w:val="left" w:pos="1134"/>
          <w:tab w:val="left" w:pos="1276"/>
        </w:tabs>
        <w:spacing w:after="0" w:line="360" w:lineRule="auto"/>
        <w:ind w:left="0" w:firstLine="709"/>
        <w:jc w:val="both"/>
        <w:rPr>
          <w:rFonts w:eastAsia="Calibri" w:cs="Times New Roman"/>
          <w:sz w:val="28"/>
          <w:szCs w:val="28"/>
        </w:rPr>
      </w:pPr>
      <w:r w:rsidRPr="00330A23">
        <w:rPr>
          <w:rFonts w:eastAsia="Calibri" w:cs="Times New Roman"/>
          <w:sz w:val="28"/>
          <w:szCs w:val="28"/>
        </w:rPr>
        <w:t>Появятся отдельные положительные стороны для жителей данной местности: возможное сотрудничество с гостевым домом, с целью сбыта своей продукции, развитие транспортной инфраструктуры.</w:t>
      </w:r>
    </w:p>
    <w:p w14:paraId="68AC2B80" w14:textId="77777777" w:rsidR="00330A23" w:rsidRDefault="00330A23" w:rsidP="00FD718D">
      <w:pPr>
        <w:spacing w:after="0" w:line="360" w:lineRule="auto"/>
        <w:rPr>
          <w:rFonts w:ascii="Times New Roman" w:hAnsi="Times New Roman" w:cs="Times New Roman"/>
          <w:b/>
          <w:sz w:val="28"/>
          <w:szCs w:val="28"/>
        </w:rPr>
      </w:pPr>
    </w:p>
    <w:p w14:paraId="300DC11E" w14:textId="77777777" w:rsidR="009028FE" w:rsidRDefault="009028FE" w:rsidP="00FD718D">
      <w:pPr>
        <w:spacing w:after="0" w:line="360" w:lineRule="auto"/>
        <w:rPr>
          <w:rFonts w:ascii="Times New Roman" w:hAnsi="Times New Roman" w:cs="Times New Roman"/>
          <w:b/>
          <w:sz w:val="28"/>
          <w:szCs w:val="28"/>
        </w:rPr>
      </w:pPr>
    </w:p>
    <w:p w14:paraId="1AB659CB" w14:textId="77777777" w:rsidR="009028FE" w:rsidRDefault="009028FE" w:rsidP="00FD718D">
      <w:pPr>
        <w:spacing w:after="0" w:line="360" w:lineRule="auto"/>
        <w:rPr>
          <w:rFonts w:ascii="Times New Roman" w:hAnsi="Times New Roman" w:cs="Times New Roman"/>
          <w:b/>
          <w:sz w:val="28"/>
          <w:szCs w:val="28"/>
        </w:rPr>
      </w:pPr>
    </w:p>
    <w:p w14:paraId="609F7592" w14:textId="77777777" w:rsidR="009028FE" w:rsidRDefault="009028FE" w:rsidP="00FD718D">
      <w:pPr>
        <w:spacing w:after="0" w:line="360" w:lineRule="auto"/>
        <w:rPr>
          <w:rFonts w:ascii="Times New Roman" w:hAnsi="Times New Roman" w:cs="Times New Roman"/>
          <w:b/>
          <w:sz w:val="28"/>
          <w:szCs w:val="28"/>
        </w:rPr>
      </w:pPr>
    </w:p>
    <w:p w14:paraId="606E3E0D" w14:textId="77777777" w:rsidR="009028FE" w:rsidRPr="00330A23" w:rsidRDefault="009028FE" w:rsidP="00FD718D">
      <w:pPr>
        <w:spacing w:after="0" w:line="360" w:lineRule="auto"/>
        <w:rPr>
          <w:rFonts w:ascii="Times New Roman" w:hAnsi="Times New Roman" w:cs="Times New Roman"/>
          <w:b/>
          <w:sz w:val="28"/>
          <w:szCs w:val="28"/>
        </w:rPr>
      </w:pPr>
    </w:p>
    <w:p w14:paraId="004F54AA" w14:textId="77777777" w:rsidR="00AB3F02" w:rsidRPr="00330A23" w:rsidRDefault="0042309B" w:rsidP="00FD718D">
      <w:pPr>
        <w:spacing w:after="0" w:line="360" w:lineRule="auto"/>
        <w:rPr>
          <w:rFonts w:ascii="Times New Roman" w:hAnsi="Times New Roman" w:cs="Times New Roman"/>
          <w:b/>
          <w:sz w:val="28"/>
          <w:szCs w:val="28"/>
        </w:rPr>
      </w:pPr>
      <w:r w:rsidRPr="00330A23">
        <w:rPr>
          <w:rFonts w:ascii="Times New Roman" w:hAnsi="Times New Roman" w:cs="Times New Roman"/>
          <w:b/>
          <w:sz w:val="28"/>
          <w:szCs w:val="28"/>
        </w:rPr>
        <w:lastRenderedPageBreak/>
        <w:t xml:space="preserve">                                          </w:t>
      </w:r>
      <w:r w:rsidR="00CD5159">
        <w:rPr>
          <w:rFonts w:ascii="Times New Roman" w:hAnsi="Times New Roman" w:cs="Times New Roman"/>
          <w:b/>
          <w:sz w:val="28"/>
          <w:szCs w:val="28"/>
        </w:rPr>
        <w:t>9. РИСКИ И ГАРАНТИИ</w:t>
      </w:r>
    </w:p>
    <w:p w14:paraId="7E6FAC5C"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Риски – это неопределённое событие (условие), которое в случае возникновения имеет позитивное или негативное воздействие на репутацию компании, приводит к приобретениям или потерям в денежном выражении.</w:t>
      </w:r>
    </w:p>
    <w:p w14:paraId="1D3444E1"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Любой бизнес имеет предрасположенность к факторам риска, которые могут повлиять на реализацию и работу проекта, но, чтобы уменьшить воздействие – риск учатся контролировать, разрабатывают план мероприятий по предотвращению.</w:t>
      </w:r>
    </w:p>
    <w:p w14:paraId="79432C8C" w14:textId="77777777" w:rsidR="00330A23" w:rsidRPr="00330A23" w:rsidRDefault="00330A23" w:rsidP="00330A23">
      <w:pPr>
        <w:tabs>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Риски делятся на две группы. </w:t>
      </w:r>
    </w:p>
    <w:p w14:paraId="2110FBA2" w14:textId="77777777" w:rsidR="00330A23" w:rsidRPr="00330A23" w:rsidRDefault="00330A23" w:rsidP="00330A23">
      <w:pPr>
        <w:pStyle w:val="af"/>
        <w:numPr>
          <w:ilvl w:val="0"/>
          <w:numId w:val="5"/>
        </w:numPr>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Внешние – такие риски могут возникнуть по причинам, не зависящим от компании (политические факторы, новые законы, погодные условия и т.д</w:t>
      </w:r>
      <w:r w:rsidR="00F16FAC">
        <w:rPr>
          <w:rFonts w:cs="Times New Roman"/>
          <w:sz w:val="28"/>
          <w:szCs w:val="28"/>
        </w:rPr>
        <w:t>.</w:t>
      </w:r>
      <w:r w:rsidRPr="00330A23">
        <w:rPr>
          <w:rFonts w:cs="Times New Roman"/>
          <w:sz w:val="28"/>
          <w:szCs w:val="28"/>
        </w:rPr>
        <w:t>)</w:t>
      </w:r>
    </w:p>
    <w:p w14:paraId="23924A99" w14:textId="77777777" w:rsidR="00330A23" w:rsidRPr="00330A23" w:rsidRDefault="00330A23" w:rsidP="00330A23">
      <w:pPr>
        <w:pStyle w:val="af"/>
        <w:numPr>
          <w:ilvl w:val="0"/>
          <w:numId w:val="5"/>
        </w:numPr>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Внутренние – риски проекта зависят от компании, сотрудников, процессов или оборудования.</w:t>
      </w:r>
    </w:p>
    <w:p w14:paraId="3E4493C4" w14:textId="77777777" w:rsidR="00330A23" w:rsidRPr="00330A23" w:rsidRDefault="00330A23" w:rsidP="00330A23">
      <w:pPr>
        <w:pStyle w:val="af"/>
        <w:tabs>
          <w:tab w:val="left" w:pos="993"/>
          <w:tab w:val="left" w:pos="6946"/>
        </w:tabs>
        <w:spacing w:after="0" w:line="360" w:lineRule="auto"/>
        <w:ind w:left="0" w:firstLine="709"/>
        <w:jc w:val="both"/>
        <w:rPr>
          <w:rFonts w:cs="Times New Roman"/>
          <w:sz w:val="28"/>
          <w:szCs w:val="28"/>
        </w:rPr>
      </w:pPr>
      <w:r w:rsidRPr="00330A23">
        <w:rPr>
          <w:rFonts w:cs="Times New Roman"/>
          <w:sz w:val="28"/>
          <w:szCs w:val="28"/>
        </w:rPr>
        <w:t>Данные предполагаемых рисков проекта и мероприятий по предотвращению отображены в таблице 7</w:t>
      </w:r>
    </w:p>
    <w:p w14:paraId="67E5AB47" w14:textId="77777777" w:rsidR="00330A23" w:rsidRPr="00931327" w:rsidRDefault="00330A23" w:rsidP="00931327">
      <w:pPr>
        <w:pStyle w:val="af"/>
        <w:tabs>
          <w:tab w:val="left" w:pos="993"/>
          <w:tab w:val="left" w:pos="6946"/>
        </w:tabs>
        <w:spacing w:after="0" w:line="360" w:lineRule="auto"/>
        <w:ind w:left="709"/>
        <w:jc w:val="both"/>
        <w:rPr>
          <w:rFonts w:cs="Times New Roman"/>
          <w:sz w:val="28"/>
          <w:szCs w:val="28"/>
        </w:rPr>
      </w:pPr>
      <w:r w:rsidRPr="001B4521">
        <w:rPr>
          <w:rFonts w:cs="Times New Roman"/>
          <w:sz w:val="28"/>
          <w:szCs w:val="28"/>
        </w:rPr>
        <w:t>Таблица 7. Риски и меры по их предотвращению</w:t>
      </w:r>
    </w:p>
    <w:tbl>
      <w:tblPr>
        <w:tblStyle w:val="af0"/>
        <w:tblW w:w="0" w:type="auto"/>
        <w:tblLook w:val="04A0" w:firstRow="1" w:lastRow="0" w:firstColumn="1" w:lastColumn="0" w:noHBand="0" w:noVBand="1"/>
      </w:tblPr>
      <w:tblGrid>
        <w:gridCol w:w="4644"/>
        <w:gridCol w:w="28"/>
        <w:gridCol w:w="4673"/>
      </w:tblGrid>
      <w:tr w:rsidR="00931327" w:rsidRPr="00330A23" w14:paraId="1E79F24F" w14:textId="77777777" w:rsidTr="00931327">
        <w:tc>
          <w:tcPr>
            <w:tcW w:w="4644" w:type="dxa"/>
          </w:tcPr>
          <w:p w14:paraId="70E8C444" w14:textId="77777777" w:rsidR="00931327" w:rsidRPr="00330A23" w:rsidRDefault="00931327" w:rsidP="00931327">
            <w:pPr>
              <w:tabs>
                <w:tab w:val="left" w:pos="6946"/>
              </w:tabs>
              <w:jc w:val="center"/>
              <w:rPr>
                <w:sz w:val="28"/>
                <w:szCs w:val="28"/>
              </w:rPr>
            </w:pPr>
            <w:r>
              <w:rPr>
                <w:sz w:val="28"/>
                <w:szCs w:val="28"/>
              </w:rPr>
              <w:t>Риски</w:t>
            </w:r>
          </w:p>
        </w:tc>
        <w:tc>
          <w:tcPr>
            <w:tcW w:w="4701" w:type="dxa"/>
            <w:gridSpan w:val="2"/>
          </w:tcPr>
          <w:p w14:paraId="2CBE601D" w14:textId="77777777" w:rsidR="00931327" w:rsidRPr="00330A23" w:rsidRDefault="00931327" w:rsidP="00931327">
            <w:pPr>
              <w:tabs>
                <w:tab w:val="left" w:pos="6946"/>
              </w:tabs>
              <w:jc w:val="center"/>
              <w:rPr>
                <w:sz w:val="28"/>
                <w:szCs w:val="28"/>
              </w:rPr>
            </w:pPr>
            <w:r>
              <w:rPr>
                <w:sz w:val="28"/>
                <w:szCs w:val="28"/>
              </w:rPr>
              <w:t>Меры по предотвращению</w:t>
            </w:r>
          </w:p>
        </w:tc>
      </w:tr>
      <w:tr w:rsidR="00931327" w:rsidRPr="00330A23" w14:paraId="1B24D10C" w14:textId="77777777" w:rsidTr="00C1592C">
        <w:tc>
          <w:tcPr>
            <w:tcW w:w="9345" w:type="dxa"/>
            <w:gridSpan w:val="3"/>
          </w:tcPr>
          <w:p w14:paraId="475175E6" w14:textId="77777777" w:rsidR="00931327" w:rsidRPr="00330A23" w:rsidRDefault="00931327" w:rsidP="00931327">
            <w:pPr>
              <w:tabs>
                <w:tab w:val="left" w:pos="6946"/>
              </w:tabs>
              <w:jc w:val="center"/>
              <w:rPr>
                <w:sz w:val="28"/>
                <w:szCs w:val="28"/>
              </w:rPr>
            </w:pPr>
            <w:r w:rsidRPr="00330A23">
              <w:rPr>
                <w:sz w:val="28"/>
                <w:szCs w:val="28"/>
              </w:rPr>
              <w:t>Внешние факторы</w:t>
            </w:r>
          </w:p>
        </w:tc>
      </w:tr>
      <w:tr w:rsidR="00931327" w:rsidRPr="00330A23" w14:paraId="0C259C00" w14:textId="77777777" w:rsidTr="00330A23">
        <w:tc>
          <w:tcPr>
            <w:tcW w:w="4672" w:type="dxa"/>
            <w:gridSpan w:val="2"/>
          </w:tcPr>
          <w:p w14:paraId="6E7480B0" w14:textId="77777777" w:rsidR="00931327" w:rsidRPr="00330A23" w:rsidRDefault="00931327" w:rsidP="00C1592C">
            <w:pPr>
              <w:tabs>
                <w:tab w:val="left" w:pos="6946"/>
              </w:tabs>
              <w:jc w:val="left"/>
              <w:rPr>
                <w:sz w:val="28"/>
                <w:szCs w:val="28"/>
              </w:rPr>
            </w:pPr>
            <w:r w:rsidRPr="00330A23">
              <w:rPr>
                <w:sz w:val="28"/>
                <w:szCs w:val="28"/>
              </w:rPr>
              <w:t>Изменчивость цены на строительные материалы и оборудование;</w:t>
            </w:r>
          </w:p>
        </w:tc>
        <w:tc>
          <w:tcPr>
            <w:tcW w:w="4673" w:type="dxa"/>
          </w:tcPr>
          <w:p w14:paraId="0679DD26" w14:textId="77777777" w:rsidR="00931327" w:rsidRPr="00330A23" w:rsidRDefault="00931327" w:rsidP="00C1592C">
            <w:pPr>
              <w:tabs>
                <w:tab w:val="left" w:pos="6946"/>
              </w:tabs>
              <w:jc w:val="left"/>
              <w:rPr>
                <w:sz w:val="28"/>
                <w:szCs w:val="28"/>
              </w:rPr>
            </w:pPr>
            <w:r w:rsidRPr="00330A23">
              <w:rPr>
                <w:sz w:val="28"/>
                <w:szCs w:val="28"/>
              </w:rPr>
              <w:t>Заблаговременное приобретение строительных материалов</w:t>
            </w:r>
          </w:p>
        </w:tc>
      </w:tr>
      <w:tr w:rsidR="00931327" w:rsidRPr="00330A23" w14:paraId="63AD7188" w14:textId="77777777" w:rsidTr="00330A23">
        <w:tc>
          <w:tcPr>
            <w:tcW w:w="4672" w:type="dxa"/>
            <w:gridSpan w:val="2"/>
          </w:tcPr>
          <w:p w14:paraId="19DE7163" w14:textId="77777777" w:rsidR="00931327" w:rsidRPr="00330A23" w:rsidRDefault="00931327" w:rsidP="00330A23">
            <w:pPr>
              <w:tabs>
                <w:tab w:val="left" w:pos="6946"/>
              </w:tabs>
              <w:jc w:val="left"/>
              <w:rPr>
                <w:sz w:val="28"/>
                <w:szCs w:val="28"/>
                <w:highlight w:val="yellow"/>
              </w:rPr>
            </w:pPr>
            <w:r w:rsidRPr="00330A23">
              <w:rPr>
                <w:sz w:val="28"/>
                <w:szCs w:val="28"/>
              </w:rPr>
              <w:t>Возможные изменения в законодательстве.</w:t>
            </w:r>
          </w:p>
        </w:tc>
        <w:tc>
          <w:tcPr>
            <w:tcW w:w="4673" w:type="dxa"/>
          </w:tcPr>
          <w:p w14:paraId="05B09E16" w14:textId="77777777" w:rsidR="00931327" w:rsidRPr="00330A23" w:rsidRDefault="00931327" w:rsidP="00330A23">
            <w:pPr>
              <w:tabs>
                <w:tab w:val="left" w:pos="6946"/>
              </w:tabs>
              <w:jc w:val="left"/>
              <w:rPr>
                <w:sz w:val="28"/>
                <w:szCs w:val="28"/>
              </w:rPr>
            </w:pPr>
            <w:r w:rsidRPr="00330A23">
              <w:rPr>
                <w:sz w:val="28"/>
                <w:szCs w:val="28"/>
              </w:rPr>
              <w:t>Отслеживания новостей, связанных с изменением законов.</w:t>
            </w:r>
          </w:p>
        </w:tc>
      </w:tr>
      <w:tr w:rsidR="00931327" w:rsidRPr="00330A23" w14:paraId="03B3687E" w14:textId="77777777" w:rsidTr="00330A23">
        <w:tc>
          <w:tcPr>
            <w:tcW w:w="9345" w:type="dxa"/>
            <w:gridSpan w:val="3"/>
          </w:tcPr>
          <w:p w14:paraId="0FE94973" w14:textId="77777777" w:rsidR="00931327" w:rsidRPr="00330A23" w:rsidRDefault="00931327" w:rsidP="00330A23">
            <w:pPr>
              <w:tabs>
                <w:tab w:val="left" w:pos="6946"/>
              </w:tabs>
              <w:jc w:val="center"/>
              <w:rPr>
                <w:sz w:val="28"/>
                <w:szCs w:val="28"/>
              </w:rPr>
            </w:pPr>
            <w:r w:rsidRPr="00330A23">
              <w:rPr>
                <w:sz w:val="28"/>
                <w:szCs w:val="28"/>
              </w:rPr>
              <w:t>Внутренние факторы</w:t>
            </w:r>
          </w:p>
        </w:tc>
      </w:tr>
      <w:tr w:rsidR="00931327" w:rsidRPr="00330A23" w14:paraId="73471908" w14:textId="77777777" w:rsidTr="00330A23">
        <w:tc>
          <w:tcPr>
            <w:tcW w:w="4672" w:type="dxa"/>
            <w:gridSpan w:val="2"/>
          </w:tcPr>
          <w:p w14:paraId="14BC6798" w14:textId="77777777" w:rsidR="00931327" w:rsidRPr="00330A23" w:rsidRDefault="00931327" w:rsidP="00330A23">
            <w:pPr>
              <w:tabs>
                <w:tab w:val="left" w:pos="6946"/>
              </w:tabs>
              <w:jc w:val="left"/>
              <w:rPr>
                <w:sz w:val="28"/>
                <w:szCs w:val="28"/>
                <w:highlight w:val="yellow"/>
              </w:rPr>
            </w:pPr>
            <w:r w:rsidRPr="00330A23">
              <w:rPr>
                <w:sz w:val="28"/>
                <w:szCs w:val="28"/>
              </w:rPr>
              <w:t>Ответственность за здоровье проживающих.</w:t>
            </w:r>
          </w:p>
        </w:tc>
        <w:tc>
          <w:tcPr>
            <w:tcW w:w="4673" w:type="dxa"/>
          </w:tcPr>
          <w:p w14:paraId="1ADEE014" w14:textId="77777777" w:rsidR="00931327" w:rsidRPr="00330A23" w:rsidRDefault="00931327" w:rsidP="00330A23">
            <w:pPr>
              <w:tabs>
                <w:tab w:val="left" w:pos="6946"/>
              </w:tabs>
              <w:jc w:val="left"/>
              <w:rPr>
                <w:sz w:val="28"/>
                <w:szCs w:val="28"/>
              </w:rPr>
            </w:pPr>
            <w:r w:rsidRPr="00330A23">
              <w:rPr>
                <w:sz w:val="28"/>
                <w:szCs w:val="28"/>
              </w:rPr>
              <w:t>Организация проведений различных инструктажей.</w:t>
            </w:r>
          </w:p>
        </w:tc>
      </w:tr>
      <w:tr w:rsidR="00931327" w:rsidRPr="00330A23" w14:paraId="0CDF1A17" w14:textId="77777777" w:rsidTr="00330A23">
        <w:tc>
          <w:tcPr>
            <w:tcW w:w="4672" w:type="dxa"/>
            <w:gridSpan w:val="2"/>
          </w:tcPr>
          <w:p w14:paraId="099849D6" w14:textId="77777777" w:rsidR="00931327" w:rsidRPr="00330A23" w:rsidRDefault="00931327" w:rsidP="00330A23">
            <w:pPr>
              <w:tabs>
                <w:tab w:val="left" w:pos="6946"/>
              </w:tabs>
              <w:jc w:val="left"/>
              <w:rPr>
                <w:sz w:val="28"/>
                <w:szCs w:val="28"/>
              </w:rPr>
            </w:pPr>
            <w:r w:rsidRPr="00330A23">
              <w:rPr>
                <w:sz w:val="28"/>
                <w:szCs w:val="28"/>
              </w:rPr>
              <w:t>Незаинтересованность клиента (простой комнат)</w:t>
            </w:r>
          </w:p>
        </w:tc>
        <w:tc>
          <w:tcPr>
            <w:tcW w:w="4673" w:type="dxa"/>
          </w:tcPr>
          <w:p w14:paraId="32554905" w14:textId="77777777" w:rsidR="00931327" w:rsidRPr="00330A23" w:rsidRDefault="00931327" w:rsidP="00330A23">
            <w:pPr>
              <w:tabs>
                <w:tab w:val="left" w:pos="6946"/>
              </w:tabs>
              <w:jc w:val="left"/>
              <w:rPr>
                <w:sz w:val="28"/>
                <w:szCs w:val="28"/>
              </w:rPr>
            </w:pPr>
            <w:r w:rsidRPr="00330A23">
              <w:rPr>
                <w:sz w:val="28"/>
                <w:szCs w:val="28"/>
              </w:rPr>
              <w:t>Разработка рекламной компании;</w:t>
            </w:r>
          </w:p>
        </w:tc>
      </w:tr>
      <w:tr w:rsidR="00931327" w:rsidRPr="00330A23" w14:paraId="41C4F883" w14:textId="77777777" w:rsidTr="00330A23">
        <w:tc>
          <w:tcPr>
            <w:tcW w:w="4672" w:type="dxa"/>
            <w:gridSpan w:val="2"/>
          </w:tcPr>
          <w:p w14:paraId="65F88C97" w14:textId="77777777" w:rsidR="00931327" w:rsidRPr="00330A23" w:rsidRDefault="00931327" w:rsidP="00330A23">
            <w:pPr>
              <w:tabs>
                <w:tab w:val="left" w:pos="6946"/>
              </w:tabs>
              <w:jc w:val="left"/>
              <w:rPr>
                <w:sz w:val="28"/>
                <w:szCs w:val="28"/>
              </w:rPr>
            </w:pPr>
            <w:r w:rsidRPr="00330A23">
              <w:rPr>
                <w:sz w:val="28"/>
                <w:szCs w:val="28"/>
              </w:rPr>
              <w:t>Риск повреждения или утраты имущества (кражи).</w:t>
            </w:r>
          </w:p>
        </w:tc>
        <w:tc>
          <w:tcPr>
            <w:tcW w:w="4673" w:type="dxa"/>
          </w:tcPr>
          <w:p w14:paraId="0B366B74" w14:textId="77777777" w:rsidR="00931327" w:rsidRPr="00330A23" w:rsidRDefault="00931327" w:rsidP="00330A23">
            <w:pPr>
              <w:tabs>
                <w:tab w:val="left" w:pos="6946"/>
              </w:tabs>
              <w:jc w:val="left"/>
              <w:rPr>
                <w:sz w:val="28"/>
                <w:szCs w:val="28"/>
              </w:rPr>
            </w:pPr>
            <w:r w:rsidRPr="00330A23">
              <w:rPr>
                <w:sz w:val="28"/>
                <w:szCs w:val="28"/>
              </w:rPr>
              <w:t>За порчу имущества гостем – штрафные санкции. Ведения учета оборудования и инвентаря гостевого дома.</w:t>
            </w:r>
          </w:p>
        </w:tc>
      </w:tr>
    </w:tbl>
    <w:p w14:paraId="3C7E9C59" w14:textId="77777777" w:rsidR="00330A23" w:rsidRPr="00330A23" w:rsidRDefault="00330A23" w:rsidP="00330A23">
      <w:pPr>
        <w:tabs>
          <w:tab w:val="left" w:pos="993"/>
          <w:tab w:val="left" w:pos="6946"/>
        </w:tabs>
        <w:spacing w:after="0" w:line="360" w:lineRule="auto"/>
        <w:ind w:left="349"/>
        <w:jc w:val="both"/>
        <w:rPr>
          <w:rFonts w:ascii="Times New Roman" w:hAnsi="Times New Roman" w:cs="Times New Roman"/>
          <w:sz w:val="28"/>
          <w:szCs w:val="28"/>
        </w:rPr>
      </w:pPr>
    </w:p>
    <w:p w14:paraId="6040C53E" w14:textId="77777777" w:rsidR="00330A23" w:rsidRDefault="00330A23" w:rsidP="00330A23">
      <w:pPr>
        <w:tabs>
          <w:tab w:val="left" w:pos="993"/>
          <w:tab w:val="left" w:pos="6946"/>
        </w:tabs>
        <w:spacing w:after="0" w:line="360" w:lineRule="auto"/>
        <w:ind w:firstLine="709"/>
        <w:jc w:val="both"/>
        <w:rPr>
          <w:rFonts w:ascii="Times New Roman" w:hAnsi="Times New Roman" w:cs="Times New Roman"/>
          <w:sz w:val="28"/>
          <w:szCs w:val="28"/>
        </w:rPr>
      </w:pPr>
      <w:r w:rsidRPr="00330A23">
        <w:rPr>
          <w:rFonts w:ascii="Times New Roman" w:hAnsi="Times New Roman" w:cs="Times New Roman"/>
          <w:sz w:val="28"/>
          <w:szCs w:val="28"/>
        </w:rPr>
        <w:t xml:space="preserve">Наличие данной таблицы позволяет отследить те данные, которые могут негативно сказаться на реализации бизнес-плана, потому если держать их под контролем – можно сберечь часть финансовых, материальных затрат, с </w:t>
      </w:r>
      <w:r w:rsidRPr="00330A23">
        <w:rPr>
          <w:rFonts w:ascii="Times New Roman" w:hAnsi="Times New Roman" w:cs="Times New Roman"/>
          <w:sz w:val="28"/>
          <w:szCs w:val="28"/>
        </w:rPr>
        <w:lastRenderedPageBreak/>
        <w:t>помощью созданий инструкций, правил и общим «боевым» настроем; так же, если негативные факторы исходя из «вне» – постараться уменьшить их воздействие или адаптироваться к новым реалиям. Но главное – быть готовым и действовать с разумом, без поспешных действий.</w:t>
      </w:r>
    </w:p>
    <w:p w14:paraId="2FDBBD3B"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BF754E1"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7A800A69"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D1C53B6"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62C42071"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91D7927"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ABD8870"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7427FE29"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3D4E640E"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03613BFD"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444716A7"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763CD1EB"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64E08A1"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4AADBD76"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064A41D2"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69CBC29E"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48F6237B"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25BBF7BB"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371B96CD"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38751675"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7EEB5420" w14:textId="77777777" w:rsidR="00931327" w:rsidRDefault="00931327" w:rsidP="00330A23">
      <w:pPr>
        <w:tabs>
          <w:tab w:val="left" w:pos="993"/>
          <w:tab w:val="left" w:pos="6946"/>
        </w:tabs>
        <w:spacing w:after="0" w:line="360" w:lineRule="auto"/>
        <w:ind w:firstLine="709"/>
        <w:jc w:val="both"/>
        <w:rPr>
          <w:rFonts w:ascii="Times New Roman" w:hAnsi="Times New Roman" w:cs="Times New Roman"/>
          <w:sz w:val="28"/>
          <w:szCs w:val="28"/>
        </w:rPr>
      </w:pPr>
    </w:p>
    <w:p w14:paraId="250756B9" w14:textId="77777777" w:rsidR="00931327" w:rsidRDefault="00931327" w:rsidP="00330A23">
      <w:pPr>
        <w:tabs>
          <w:tab w:val="left" w:pos="993"/>
          <w:tab w:val="left" w:pos="6946"/>
        </w:tabs>
        <w:spacing w:after="0" w:line="360" w:lineRule="auto"/>
        <w:ind w:firstLine="709"/>
        <w:jc w:val="both"/>
        <w:rPr>
          <w:rFonts w:ascii="Times New Roman" w:hAnsi="Times New Roman" w:cs="Times New Roman"/>
          <w:sz w:val="28"/>
          <w:szCs w:val="28"/>
        </w:rPr>
      </w:pPr>
    </w:p>
    <w:p w14:paraId="2596BDDE" w14:textId="77777777" w:rsidR="00931327" w:rsidRDefault="00931327" w:rsidP="00330A23">
      <w:pPr>
        <w:tabs>
          <w:tab w:val="left" w:pos="993"/>
          <w:tab w:val="left" w:pos="6946"/>
        </w:tabs>
        <w:spacing w:after="0" w:line="360" w:lineRule="auto"/>
        <w:ind w:firstLine="709"/>
        <w:jc w:val="both"/>
        <w:rPr>
          <w:rFonts w:ascii="Times New Roman" w:hAnsi="Times New Roman" w:cs="Times New Roman"/>
          <w:sz w:val="28"/>
          <w:szCs w:val="28"/>
        </w:rPr>
      </w:pPr>
    </w:p>
    <w:p w14:paraId="22FEAC24" w14:textId="77777777" w:rsidR="009028FE"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1F1EA74A" w14:textId="77777777" w:rsidR="009028FE" w:rsidRPr="00330A23" w:rsidRDefault="009028FE" w:rsidP="00330A23">
      <w:pPr>
        <w:tabs>
          <w:tab w:val="left" w:pos="993"/>
          <w:tab w:val="left" w:pos="6946"/>
        </w:tabs>
        <w:spacing w:after="0" w:line="360" w:lineRule="auto"/>
        <w:ind w:firstLine="709"/>
        <w:jc w:val="both"/>
        <w:rPr>
          <w:rFonts w:ascii="Times New Roman" w:hAnsi="Times New Roman" w:cs="Times New Roman"/>
          <w:sz w:val="28"/>
          <w:szCs w:val="28"/>
        </w:rPr>
      </w:pPr>
    </w:p>
    <w:p w14:paraId="02D43DD5" w14:textId="77777777" w:rsidR="008047C2" w:rsidRDefault="008047C2" w:rsidP="006700BC">
      <w:pPr>
        <w:jc w:val="center"/>
        <w:rPr>
          <w:rFonts w:ascii="Times New Roman" w:hAnsi="Times New Roman" w:cs="Times New Roman"/>
          <w:b/>
          <w:sz w:val="36"/>
          <w:szCs w:val="36"/>
        </w:rPr>
      </w:pPr>
    </w:p>
    <w:p w14:paraId="76047CEC" w14:textId="1219CCD8" w:rsidR="006700BC" w:rsidRDefault="006700BC" w:rsidP="006700BC">
      <w:pPr>
        <w:jc w:val="center"/>
        <w:rPr>
          <w:rFonts w:ascii="Times New Roman" w:hAnsi="Times New Roman" w:cs="Times New Roman"/>
          <w:b/>
          <w:sz w:val="36"/>
          <w:szCs w:val="36"/>
        </w:rPr>
      </w:pPr>
      <w:r w:rsidRPr="00513BEB">
        <w:rPr>
          <w:rFonts w:ascii="Times New Roman" w:hAnsi="Times New Roman" w:cs="Times New Roman"/>
          <w:b/>
          <w:sz w:val="36"/>
          <w:szCs w:val="36"/>
        </w:rPr>
        <w:lastRenderedPageBreak/>
        <w:t>Приложение А</w:t>
      </w:r>
    </w:p>
    <w:p w14:paraId="25396F09"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b/>
          <w:sz w:val="32"/>
          <w:szCs w:val="28"/>
        </w:rPr>
      </w:pPr>
      <w:r w:rsidRPr="00513BEB">
        <w:rPr>
          <w:rFonts w:ascii="Times New Roman" w:hAnsi="Times New Roman" w:cs="Times New Roman"/>
          <w:b/>
          <w:sz w:val="32"/>
          <w:szCs w:val="28"/>
        </w:rPr>
        <w:t>Анкета гостя во время въезда</w:t>
      </w:r>
    </w:p>
    <w:p w14:paraId="27656524" w14:textId="77777777" w:rsidR="006700BC" w:rsidRPr="00513BEB" w:rsidRDefault="006700BC" w:rsidP="006700BC">
      <w:pPr>
        <w:tabs>
          <w:tab w:val="left" w:pos="993"/>
          <w:tab w:val="left" w:pos="6946"/>
        </w:tabs>
        <w:spacing w:after="0" w:line="240" w:lineRule="auto"/>
        <w:jc w:val="right"/>
        <w:rPr>
          <w:rFonts w:ascii="Times New Roman" w:hAnsi="Times New Roman" w:cs="Times New Roman"/>
          <w:sz w:val="24"/>
          <w:szCs w:val="24"/>
        </w:rPr>
      </w:pPr>
      <w:r w:rsidRPr="00513BEB">
        <w:rPr>
          <w:rFonts w:ascii="Times New Roman" w:hAnsi="Times New Roman" w:cs="Times New Roman"/>
          <w:sz w:val="24"/>
          <w:szCs w:val="24"/>
        </w:rPr>
        <w:t>Гостевой дом «РусДом»</w:t>
      </w:r>
    </w:p>
    <w:p w14:paraId="77E5EABE" w14:textId="77777777" w:rsidR="006700BC" w:rsidRPr="00513BEB" w:rsidRDefault="006700BC" w:rsidP="006700BC">
      <w:pPr>
        <w:tabs>
          <w:tab w:val="left" w:pos="993"/>
          <w:tab w:val="left" w:pos="6946"/>
        </w:tabs>
        <w:spacing w:after="0" w:line="240" w:lineRule="auto"/>
        <w:jc w:val="right"/>
        <w:rPr>
          <w:rFonts w:ascii="Times New Roman" w:hAnsi="Times New Roman" w:cs="Times New Roman"/>
          <w:sz w:val="24"/>
          <w:szCs w:val="24"/>
        </w:rPr>
      </w:pPr>
      <w:r w:rsidRPr="00513BEB">
        <w:rPr>
          <w:rFonts w:ascii="Times New Roman" w:hAnsi="Times New Roman" w:cs="Times New Roman"/>
          <w:sz w:val="24"/>
          <w:szCs w:val="24"/>
        </w:rPr>
        <w:t xml:space="preserve">Адрес: Россия, Тверская область, </w:t>
      </w:r>
      <w:r w:rsidRPr="00513BEB">
        <w:rPr>
          <w:rFonts w:ascii="Times New Roman" w:hAnsi="Times New Roman" w:cs="Times New Roman"/>
          <w:sz w:val="24"/>
          <w:szCs w:val="24"/>
        </w:rPr>
        <w:cr/>
        <w:t>г.Кашин, д.Путилово, д 96.</w:t>
      </w:r>
      <w:r w:rsidRPr="00513BEB">
        <w:rPr>
          <w:rFonts w:ascii="Times New Roman" w:hAnsi="Times New Roman" w:cs="Times New Roman"/>
          <w:sz w:val="24"/>
          <w:szCs w:val="24"/>
        </w:rPr>
        <w:cr/>
        <w:t>Тел: 8 (980) 434-24-48</w:t>
      </w:r>
      <w:r w:rsidRPr="00513BEB">
        <w:rPr>
          <w:rFonts w:ascii="Times New Roman" w:hAnsi="Times New Roman" w:cs="Times New Roman"/>
          <w:sz w:val="24"/>
          <w:szCs w:val="24"/>
        </w:rPr>
        <w:cr/>
        <w:t xml:space="preserve">Эл.почта: </w:t>
      </w:r>
      <w:hyperlink r:id="rId8" w:history="1">
        <w:r w:rsidRPr="00513BEB">
          <w:rPr>
            <w:rStyle w:val="a4"/>
            <w:rFonts w:ascii="Times New Roman" w:hAnsi="Times New Roman" w:cs="Times New Roman"/>
            <w:sz w:val="24"/>
            <w:szCs w:val="24"/>
          </w:rPr>
          <w:t>gostevojdom_RusDOM@yandex.ru</w:t>
        </w:r>
      </w:hyperlink>
    </w:p>
    <w:p w14:paraId="4A6B84F7"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 xml:space="preserve">1. Фамилия ___________________________________________________________________           </w:t>
      </w:r>
    </w:p>
    <w:p w14:paraId="19D8E102"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 xml:space="preserve">2. Имя _______________________________________________________________________   </w:t>
      </w:r>
    </w:p>
    <w:p w14:paraId="303CC512"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 xml:space="preserve">3. Отчество ___________________________________________________________________          </w:t>
      </w:r>
    </w:p>
    <w:p w14:paraId="266117FC"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4. Прибыл _____________________________ Выбыл ________________________________</w:t>
      </w:r>
    </w:p>
    <w:p w14:paraId="75E1ED38"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5. Комната N __________________________________________________________________</w:t>
      </w:r>
    </w:p>
    <w:p w14:paraId="775672E7"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6. Дата рождения "___"___________________ ____ г.</w:t>
      </w:r>
    </w:p>
    <w:p w14:paraId="4A8307F8"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7. Место рождения _____________________________________________________________</w:t>
      </w:r>
    </w:p>
    <w:p w14:paraId="1FD59F45"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_____________________________________________________________________________</w:t>
      </w:r>
      <w:r w:rsidRPr="00513BEB">
        <w:rPr>
          <w:rFonts w:ascii="Times New Roman" w:hAnsi="Times New Roman" w:cs="Times New Roman"/>
          <w:sz w:val="24"/>
          <w:szCs w:val="28"/>
          <w:u w:val="single"/>
        </w:rPr>
        <w:t xml:space="preserve">  </w:t>
      </w:r>
    </w:p>
    <w:p w14:paraId="614BDC4D"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6. Паспорт серии ____________ N __________ выдан _______________________________</w:t>
      </w:r>
    </w:p>
    <w:p w14:paraId="364F65B1"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_____________________________________________________________________________</w:t>
      </w:r>
    </w:p>
    <w:p w14:paraId="1EFD0A79"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r w:rsidRPr="00513BEB">
        <w:rPr>
          <w:rFonts w:ascii="Times New Roman" w:hAnsi="Times New Roman" w:cs="Times New Roman"/>
          <w:sz w:val="24"/>
          <w:szCs w:val="28"/>
        </w:rPr>
        <w:t>(наименование органа внутренних дел, выдавшего документ)</w:t>
      </w:r>
    </w:p>
    <w:p w14:paraId="6C878F42"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7. Адрес постоянного места жительства ______________________________</w:t>
      </w:r>
      <w:r w:rsidR="00F14264">
        <w:rPr>
          <w:rFonts w:ascii="Times New Roman" w:hAnsi="Times New Roman" w:cs="Times New Roman"/>
          <w:sz w:val="24"/>
          <w:szCs w:val="28"/>
        </w:rPr>
        <w:t>_________</w:t>
      </w:r>
      <w:r w:rsidRPr="00513BEB">
        <w:rPr>
          <w:rFonts w:ascii="Times New Roman" w:hAnsi="Times New Roman" w:cs="Times New Roman"/>
          <w:sz w:val="24"/>
          <w:szCs w:val="28"/>
        </w:rPr>
        <w:t>__</w:t>
      </w:r>
    </w:p>
    <w:p w14:paraId="278FC5DF"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w:t>
      </w:r>
      <w:r w:rsidR="00F14264">
        <w:rPr>
          <w:rFonts w:ascii="Times New Roman" w:hAnsi="Times New Roman" w:cs="Times New Roman"/>
          <w:sz w:val="24"/>
          <w:szCs w:val="28"/>
        </w:rPr>
        <w:t>____________________________________</w:t>
      </w:r>
    </w:p>
    <w:p w14:paraId="51A6CF42"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8. Цель приезда ______________________________________________________</w:t>
      </w:r>
      <w:r w:rsidR="00F14264">
        <w:rPr>
          <w:rFonts w:ascii="Times New Roman" w:hAnsi="Times New Roman" w:cs="Times New Roman"/>
          <w:sz w:val="24"/>
          <w:szCs w:val="28"/>
        </w:rPr>
        <w:t>_______</w:t>
      </w:r>
    </w:p>
    <w:p w14:paraId="0769E940"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9. Срок проживания до ________________________________________________</w:t>
      </w:r>
      <w:r w:rsidR="00F14264">
        <w:rPr>
          <w:rFonts w:ascii="Times New Roman" w:hAnsi="Times New Roman" w:cs="Times New Roman"/>
          <w:sz w:val="24"/>
          <w:szCs w:val="28"/>
        </w:rPr>
        <w:t>_______</w:t>
      </w:r>
    </w:p>
    <w:p w14:paraId="052600AA"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r w:rsidRPr="00513BEB">
        <w:rPr>
          <w:rFonts w:ascii="Times New Roman" w:hAnsi="Times New Roman" w:cs="Times New Roman"/>
          <w:sz w:val="24"/>
          <w:szCs w:val="28"/>
        </w:rPr>
        <w:t>10. Продление проживания _____________________________________________</w:t>
      </w:r>
      <w:r w:rsidR="00F14264">
        <w:rPr>
          <w:rFonts w:ascii="Times New Roman" w:hAnsi="Times New Roman" w:cs="Times New Roman"/>
          <w:sz w:val="24"/>
          <w:szCs w:val="28"/>
        </w:rPr>
        <w:t>______</w:t>
      </w:r>
    </w:p>
    <w:p w14:paraId="1DF42704" w14:textId="77777777" w:rsidR="006700BC" w:rsidRPr="00513BEB" w:rsidRDefault="006700BC" w:rsidP="006700BC">
      <w:pPr>
        <w:tabs>
          <w:tab w:val="left" w:pos="993"/>
          <w:tab w:val="left" w:pos="6946"/>
        </w:tabs>
        <w:spacing w:after="0" w:line="360" w:lineRule="auto"/>
        <w:jc w:val="both"/>
        <w:rPr>
          <w:rFonts w:ascii="Times New Roman" w:hAnsi="Times New Roman" w:cs="Times New Roman"/>
          <w:sz w:val="24"/>
          <w:szCs w:val="28"/>
        </w:rPr>
      </w:pPr>
    </w:p>
    <w:p w14:paraId="3A899334"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r w:rsidRPr="00513BEB">
        <w:rPr>
          <w:rFonts w:ascii="Times New Roman" w:hAnsi="Times New Roman" w:cs="Times New Roman"/>
          <w:sz w:val="24"/>
          <w:szCs w:val="28"/>
        </w:rPr>
        <w:t>С памяткой о правилах проживания в гостевом доме ознакомлен.</w:t>
      </w:r>
    </w:p>
    <w:p w14:paraId="4AE1080F" w14:textId="77777777" w:rsidR="006700BC" w:rsidRPr="00513BEB" w:rsidRDefault="006700BC" w:rsidP="006700BC">
      <w:pPr>
        <w:rPr>
          <w:rFonts w:ascii="Times New Roman" w:hAnsi="Times New Roman" w:cs="Times New Roman"/>
          <w:sz w:val="24"/>
          <w:szCs w:val="28"/>
        </w:rPr>
      </w:pPr>
      <w:r w:rsidRPr="00513BEB">
        <w:rPr>
          <w:rFonts w:ascii="Times New Roman" w:hAnsi="Times New Roman" w:cs="Times New Roman"/>
          <w:sz w:val="24"/>
          <w:szCs w:val="28"/>
        </w:rPr>
        <w:t>Подпись ___________________________________</w:t>
      </w:r>
    </w:p>
    <w:p w14:paraId="35FEFCF1" w14:textId="77777777" w:rsidR="006700BC" w:rsidRDefault="006700BC" w:rsidP="006700BC">
      <w:pPr>
        <w:jc w:val="center"/>
        <w:rPr>
          <w:rFonts w:ascii="Times New Roman" w:hAnsi="Times New Roman" w:cs="Times New Roman"/>
          <w:b/>
          <w:sz w:val="36"/>
          <w:szCs w:val="36"/>
        </w:rPr>
      </w:pPr>
    </w:p>
    <w:p w14:paraId="123A8D0F" w14:textId="77777777" w:rsidR="006700BC" w:rsidRDefault="006700BC" w:rsidP="006700BC">
      <w:pPr>
        <w:jc w:val="center"/>
        <w:rPr>
          <w:rFonts w:ascii="Times New Roman" w:hAnsi="Times New Roman" w:cs="Times New Roman"/>
          <w:b/>
          <w:sz w:val="36"/>
          <w:szCs w:val="36"/>
        </w:rPr>
      </w:pPr>
    </w:p>
    <w:p w14:paraId="6B423451" w14:textId="77777777" w:rsidR="006700BC" w:rsidRDefault="006700BC" w:rsidP="006700BC">
      <w:pPr>
        <w:jc w:val="center"/>
        <w:rPr>
          <w:rFonts w:ascii="Times New Roman" w:hAnsi="Times New Roman" w:cs="Times New Roman"/>
          <w:b/>
          <w:sz w:val="36"/>
          <w:szCs w:val="36"/>
        </w:rPr>
      </w:pPr>
    </w:p>
    <w:p w14:paraId="65DDE648" w14:textId="77777777" w:rsidR="006700BC" w:rsidRDefault="006700BC" w:rsidP="00986AF6">
      <w:pPr>
        <w:rPr>
          <w:rFonts w:ascii="Times New Roman" w:hAnsi="Times New Roman" w:cs="Times New Roman"/>
          <w:b/>
          <w:sz w:val="36"/>
          <w:szCs w:val="36"/>
        </w:rPr>
      </w:pPr>
    </w:p>
    <w:p w14:paraId="0CD856DD" w14:textId="77777777" w:rsidR="00931327" w:rsidRDefault="00931327" w:rsidP="00986AF6">
      <w:pPr>
        <w:rPr>
          <w:rFonts w:ascii="Times New Roman" w:hAnsi="Times New Roman" w:cs="Times New Roman"/>
          <w:b/>
          <w:sz w:val="36"/>
          <w:szCs w:val="36"/>
        </w:rPr>
      </w:pPr>
    </w:p>
    <w:p w14:paraId="628915AE" w14:textId="77777777" w:rsidR="00931327" w:rsidRPr="00513BEB" w:rsidRDefault="00931327" w:rsidP="00986AF6">
      <w:pPr>
        <w:rPr>
          <w:rFonts w:ascii="Times New Roman" w:hAnsi="Times New Roman" w:cs="Times New Roman"/>
          <w:b/>
          <w:sz w:val="36"/>
          <w:szCs w:val="36"/>
        </w:rPr>
      </w:pPr>
    </w:p>
    <w:p w14:paraId="4011934C"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b/>
          <w:sz w:val="28"/>
          <w:szCs w:val="28"/>
        </w:rPr>
      </w:pPr>
      <w:r w:rsidRPr="00513BEB">
        <w:rPr>
          <w:rFonts w:ascii="Times New Roman" w:hAnsi="Times New Roman" w:cs="Times New Roman"/>
          <w:b/>
          <w:sz w:val="28"/>
          <w:szCs w:val="28"/>
        </w:rPr>
        <w:lastRenderedPageBreak/>
        <w:t>Анкета гостя перед выездом</w:t>
      </w:r>
    </w:p>
    <w:p w14:paraId="7D4C9157" w14:textId="77777777" w:rsidR="006700BC" w:rsidRPr="00513BEB" w:rsidRDefault="006700BC" w:rsidP="006700BC">
      <w:pPr>
        <w:spacing w:after="0" w:line="240" w:lineRule="auto"/>
        <w:ind w:firstLine="709"/>
        <w:jc w:val="both"/>
        <w:rPr>
          <w:rFonts w:ascii="Times New Roman" w:hAnsi="Times New Roman" w:cs="Times New Roman"/>
          <w:sz w:val="24"/>
          <w:szCs w:val="28"/>
        </w:rPr>
      </w:pPr>
      <w:r w:rsidRPr="00513BEB">
        <w:rPr>
          <w:rFonts w:ascii="Times New Roman" w:hAnsi="Times New Roman" w:cs="Times New Roman"/>
          <w:sz w:val="24"/>
          <w:szCs w:val="28"/>
        </w:rPr>
        <w:t xml:space="preserve">Уважаемые гости! С целью улучшения качества проживания и предоставления дополнительных услуг просим Вас уделить пару минут на заполнения анкеты. </w:t>
      </w:r>
    </w:p>
    <w:p w14:paraId="7D70A26D"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1.Ваш пол:</w:t>
      </w:r>
    </w:p>
    <w:p w14:paraId="6514181F"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а) мужской;</w:t>
      </w:r>
    </w:p>
    <w:p w14:paraId="4EEE4616"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женский;</w:t>
      </w:r>
    </w:p>
    <w:p w14:paraId="26039841"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2. Ваш возраст:</w:t>
      </w:r>
    </w:p>
    <w:p w14:paraId="72F4BC6B"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 xml:space="preserve">а) до 20; </w:t>
      </w:r>
    </w:p>
    <w:p w14:paraId="31ED47AA"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от 21 до 35;</w:t>
      </w:r>
    </w:p>
    <w:p w14:paraId="76E302B8"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в) от 36 до 45;</w:t>
      </w:r>
    </w:p>
    <w:p w14:paraId="7DEC555C"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г) от 46 и старше.</w:t>
      </w:r>
      <w:r w:rsidRPr="00513BEB">
        <w:rPr>
          <w:rFonts w:ascii="Times New Roman" w:hAnsi="Times New Roman" w:cs="Times New Roman"/>
          <w:sz w:val="24"/>
          <w:szCs w:val="28"/>
        </w:rPr>
        <w:tab/>
      </w:r>
    </w:p>
    <w:p w14:paraId="6E93A8D3"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3. Вы впервые посетили гостевой дом «РусДом»?</w:t>
      </w:r>
    </w:p>
    <w:p w14:paraId="31C090FA"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а) да;</w:t>
      </w:r>
    </w:p>
    <w:p w14:paraId="43869712"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нет.</w:t>
      </w:r>
    </w:p>
    <w:p w14:paraId="1D5E559F"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4. Укажите цель Вашего приезда в г.Кашин:</w:t>
      </w:r>
    </w:p>
    <w:p w14:paraId="4707848F"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а) туризм;</w:t>
      </w:r>
    </w:p>
    <w:p w14:paraId="06754CF3"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командировка;</w:t>
      </w:r>
    </w:p>
    <w:p w14:paraId="5D15C870"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в) другое: ___________________.</w:t>
      </w:r>
      <w:r w:rsidRPr="00513BEB">
        <w:rPr>
          <w:rFonts w:ascii="Times New Roman" w:hAnsi="Times New Roman" w:cs="Times New Roman"/>
          <w:sz w:val="24"/>
          <w:szCs w:val="28"/>
        </w:rPr>
        <w:tab/>
      </w:r>
    </w:p>
    <w:p w14:paraId="27B75970"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5. Если Вы ещё раз посетить г.Кашин, остановитесь ли у нас?:</w:t>
      </w:r>
    </w:p>
    <w:p w14:paraId="3FEEF4FB"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а) да;</w:t>
      </w:r>
    </w:p>
    <w:p w14:paraId="4D390C1D"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нет.</w:t>
      </w:r>
    </w:p>
    <w:p w14:paraId="20928097"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6. Что повли</w:t>
      </w:r>
      <w:r w:rsidR="00986AF6">
        <w:rPr>
          <w:rFonts w:ascii="Times New Roman" w:hAnsi="Times New Roman" w:cs="Times New Roman"/>
          <w:sz w:val="24"/>
          <w:szCs w:val="28"/>
        </w:rPr>
        <w:t>яло на это решение? ___________</w:t>
      </w:r>
      <w:r w:rsidRPr="00513BEB">
        <w:rPr>
          <w:rFonts w:ascii="Times New Roman" w:hAnsi="Times New Roman" w:cs="Times New Roman"/>
          <w:sz w:val="24"/>
          <w:szCs w:val="28"/>
        </w:rPr>
        <w:t>___________________________</w:t>
      </w:r>
      <w:r w:rsidR="00986AF6">
        <w:rPr>
          <w:rFonts w:ascii="Times New Roman" w:hAnsi="Times New Roman" w:cs="Times New Roman"/>
          <w:sz w:val="24"/>
          <w:szCs w:val="28"/>
        </w:rPr>
        <w:t>__</w:t>
      </w:r>
      <w:r w:rsidRPr="00513BEB">
        <w:rPr>
          <w:rFonts w:ascii="Times New Roman" w:hAnsi="Times New Roman" w:cs="Times New Roman"/>
          <w:sz w:val="24"/>
          <w:szCs w:val="28"/>
        </w:rPr>
        <w:t>_____</w:t>
      </w:r>
    </w:p>
    <w:p w14:paraId="2F5BE258"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___________________________________________________________________</w:t>
      </w:r>
      <w:r w:rsidR="00986AF6">
        <w:rPr>
          <w:rFonts w:ascii="Times New Roman" w:hAnsi="Times New Roman" w:cs="Times New Roman"/>
          <w:sz w:val="24"/>
          <w:szCs w:val="28"/>
        </w:rPr>
        <w:t>_</w:t>
      </w:r>
      <w:r w:rsidRPr="00513BEB">
        <w:rPr>
          <w:rFonts w:ascii="Times New Roman" w:hAnsi="Times New Roman" w:cs="Times New Roman"/>
          <w:sz w:val="24"/>
          <w:szCs w:val="28"/>
        </w:rPr>
        <w:t>_____</w:t>
      </w:r>
    </w:p>
    <w:p w14:paraId="73071A5D"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7. Откуда Вы узнали о существовании гостевого дома «РусДом»?</w:t>
      </w:r>
    </w:p>
    <w:p w14:paraId="728B5E2A"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а) СМИ;</w:t>
      </w:r>
    </w:p>
    <w:p w14:paraId="67A85F2D"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б) Друзья, коллеги, знакомые;</w:t>
      </w:r>
    </w:p>
    <w:p w14:paraId="41582D2B"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в) Интернет.</w:t>
      </w:r>
    </w:p>
    <w:p w14:paraId="6EC9B312"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8. Сообщите нам, что Вас порадовало или возможно доставило недовольства:______</w:t>
      </w:r>
    </w:p>
    <w:p w14:paraId="4AE79B52" w14:textId="77777777" w:rsidR="006700BC" w:rsidRPr="00513BEB" w:rsidRDefault="006700BC" w:rsidP="006700BC">
      <w:pPr>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________________________________________________________________________</w:t>
      </w:r>
    </w:p>
    <w:p w14:paraId="323E7447" w14:textId="77777777" w:rsidR="006700BC" w:rsidRPr="00513BEB" w:rsidRDefault="006700BC" w:rsidP="006700BC">
      <w:pPr>
        <w:tabs>
          <w:tab w:val="left" w:pos="993"/>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9. Качество обслуживания (1-5 баллов)</w:t>
      </w:r>
    </w:p>
    <w:p w14:paraId="20FF9951"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 xml:space="preserve">при размещении;  </w:t>
      </w:r>
    </w:p>
    <w:p w14:paraId="08A983E2"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во время проживания;</w:t>
      </w:r>
    </w:p>
    <w:p w14:paraId="6A352534"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чистота в номерах (общих зонах);</w:t>
      </w:r>
    </w:p>
    <w:p w14:paraId="13E12D43"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качество продуктов (блюд);</w:t>
      </w:r>
    </w:p>
    <w:p w14:paraId="40920FFF"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оценка полученных услуг;</w:t>
      </w:r>
    </w:p>
    <w:p w14:paraId="3E7C8D5E" w14:textId="77777777" w:rsidR="006700BC" w:rsidRPr="00513BEB" w:rsidRDefault="006700BC" w:rsidP="006700BC">
      <w:pPr>
        <w:tabs>
          <w:tab w:val="left" w:pos="284"/>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w:t>
      </w:r>
      <w:r w:rsidRPr="00513BEB">
        <w:rPr>
          <w:rFonts w:ascii="Times New Roman" w:hAnsi="Times New Roman" w:cs="Times New Roman"/>
          <w:sz w:val="24"/>
          <w:szCs w:val="28"/>
        </w:rPr>
        <w:tab/>
        <w:t>ваше общее впечатление.</w:t>
      </w:r>
    </w:p>
    <w:p w14:paraId="4B481FEC" w14:textId="77777777" w:rsidR="006700BC" w:rsidRPr="00513BEB" w:rsidRDefault="006700BC" w:rsidP="006700BC">
      <w:pPr>
        <w:tabs>
          <w:tab w:val="left" w:pos="993"/>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10. Ваши предложения по улучшению качества услуг или обслуживания в гостевом доме: ________________________________________________________________________</w:t>
      </w:r>
    </w:p>
    <w:p w14:paraId="28FD733B" w14:textId="77777777" w:rsidR="006700BC" w:rsidRPr="00513BEB" w:rsidRDefault="006700BC" w:rsidP="006700BC">
      <w:pPr>
        <w:tabs>
          <w:tab w:val="left" w:pos="993"/>
        </w:tabs>
        <w:spacing w:after="0" w:line="240" w:lineRule="auto"/>
        <w:jc w:val="both"/>
        <w:rPr>
          <w:rFonts w:ascii="Times New Roman" w:hAnsi="Times New Roman" w:cs="Times New Roman"/>
          <w:sz w:val="24"/>
          <w:szCs w:val="28"/>
        </w:rPr>
      </w:pPr>
      <w:r w:rsidRPr="00513BEB">
        <w:rPr>
          <w:rFonts w:ascii="Times New Roman" w:hAnsi="Times New Roman" w:cs="Times New Roman"/>
          <w:sz w:val="24"/>
          <w:szCs w:val="28"/>
        </w:rPr>
        <w:t>________________________________________________________________________</w:t>
      </w:r>
    </w:p>
    <w:p w14:paraId="1E3A77C0" w14:textId="77777777" w:rsidR="006700BC" w:rsidRPr="00513BEB" w:rsidRDefault="006700BC" w:rsidP="006700BC">
      <w:pPr>
        <w:ind w:firstLine="709"/>
        <w:jc w:val="both"/>
        <w:rPr>
          <w:rFonts w:ascii="Times New Roman" w:hAnsi="Times New Roman" w:cs="Times New Roman"/>
          <w:sz w:val="24"/>
          <w:szCs w:val="28"/>
        </w:rPr>
      </w:pPr>
    </w:p>
    <w:p w14:paraId="4410C802"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r w:rsidRPr="00513BEB">
        <w:rPr>
          <w:rFonts w:ascii="Times New Roman" w:hAnsi="Times New Roman" w:cs="Times New Roman"/>
          <w:sz w:val="24"/>
          <w:szCs w:val="28"/>
        </w:rPr>
        <w:t>Спасибо!</w:t>
      </w:r>
    </w:p>
    <w:p w14:paraId="52D5C499"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p>
    <w:p w14:paraId="6DE4138C"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p>
    <w:p w14:paraId="61CEC643"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p>
    <w:p w14:paraId="5498E177"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sz w:val="24"/>
          <w:szCs w:val="28"/>
        </w:rPr>
      </w:pPr>
    </w:p>
    <w:p w14:paraId="080E6601" w14:textId="77777777" w:rsidR="006700BC" w:rsidRPr="00513BEB" w:rsidRDefault="006700BC" w:rsidP="006700BC">
      <w:pPr>
        <w:rPr>
          <w:rFonts w:ascii="Times New Roman" w:hAnsi="Times New Roman" w:cs="Times New Roman"/>
          <w:sz w:val="24"/>
          <w:szCs w:val="28"/>
        </w:rPr>
      </w:pPr>
    </w:p>
    <w:p w14:paraId="2B6BEAB0" w14:textId="77777777" w:rsidR="006700BC" w:rsidRDefault="006700BC" w:rsidP="006700BC">
      <w:pPr>
        <w:rPr>
          <w:rFonts w:ascii="Times New Roman" w:hAnsi="Times New Roman" w:cs="Times New Roman"/>
          <w:sz w:val="24"/>
          <w:szCs w:val="28"/>
        </w:rPr>
      </w:pPr>
    </w:p>
    <w:p w14:paraId="66172FDC" w14:textId="77777777" w:rsidR="006700BC" w:rsidRPr="00513BEB" w:rsidRDefault="006700BC" w:rsidP="006700BC">
      <w:pPr>
        <w:jc w:val="center"/>
        <w:rPr>
          <w:rFonts w:ascii="Times New Roman" w:hAnsi="Times New Roman" w:cs="Times New Roman"/>
          <w:b/>
          <w:sz w:val="36"/>
          <w:szCs w:val="36"/>
        </w:rPr>
      </w:pPr>
      <w:r w:rsidRPr="00513BEB">
        <w:rPr>
          <w:rFonts w:ascii="Times New Roman" w:hAnsi="Times New Roman" w:cs="Times New Roman"/>
          <w:b/>
          <w:sz w:val="36"/>
          <w:szCs w:val="36"/>
        </w:rPr>
        <w:lastRenderedPageBreak/>
        <w:t>Приложение Б</w:t>
      </w:r>
    </w:p>
    <w:p w14:paraId="22940788" w14:textId="77777777" w:rsidR="006700BC" w:rsidRPr="00513BEB" w:rsidRDefault="00F671A6" w:rsidP="00F671A6">
      <w:pPr>
        <w:jc w:val="center"/>
        <w:rPr>
          <w:rFonts w:ascii="Times New Roman" w:hAnsi="Times New Roman" w:cs="Times New Roman"/>
        </w:rPr>
      </w:pPr>
      <w:r w:rsidRPr="00F671A6">
        <w:rPr>
          <w:rFonts w:ascii="Times New Roman" w:hAnsi="Times New Roman" w:cs="Times New Roman"/>
          <w:b/>
          <w:noProof/>
          <w:sz w:val="36"/>
          <w:szCs w:val="36"/>
          <w:lang w:eastAsia="ru-RU"/>
        </w:rPr>
        <w:drawing>
          <wp:inline distT="0" distB="0" distL="0" distR="0" wp14:anchorId="37D3CB23" wp14:editId="5324D7C7">
            <wp:extent cx="4946624" cy="7533356"/>
            <wp:effectExtent l="0" t="0" r="6985" b="0"/>
            <wp:docPr id="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ААД.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46897" cy="7533772"/>
                    </a:xfrm>
                    <a:prstGeom prst="rect">
                      <a:avLst/>
                    </a:prstGeom>
                  </pic:spPr>
                </pic:pic>
              </a:graphicData>
            </a:graphic>
          </wp:inline>
        </w:drawing>
      </w:r>
    </w:p>
    <w:p w14:paraId="23F1A282" w14:textId="77777777" w:rsidR="006700BC" w:rsidRPr="00513BEB" w:rsidRDefault="006700BC" w:rsidP="006700BC">
      <w:pPr>
        <w:rPr>
          <w:rFonts w:ascii="Times New Roman" w:hAnsi="Times New Roman" w:cs="Times New Roman"/>
        </w:rPr>
      </w:pPr>
    </w:p>
    <w:p w14:paraId="07F40E40" w14:textId="77777777" w:rsidR="006700BC" w:rsidRPr="00513BEB" w:rsidRDefault="006700BC" w:rsidP="006700BC">
      <w:pPr>
        <w:rPr>
          <w:rFonts w:ascii="Times New Roman" w:hAnsi="Times New Roman" w:cs="Times New Roman"/>
        </w:rPr>
      </w:pPr>
    </w:p>
    <w:p w14:paraId="38D3697E" w14:textId="77777777" w:rsidR="006700BC" w:rsidRPr="00513BEB" w:rsidRDefault="006700BC" w:rsidP="006700BC">
      <w:pPr>
        <w:rPr>
          <w:rFonts w:ascii="Times New Roman" w:hAnsi="Times New Roman" w:cs="Times New Roman"/>
        </w:rPr>
      </w:pPr>
    </w:p>
    <w:p w14:paraId="2182E21D" w14:textId="77777777" w:rsidR="006700BC" w:rsidRDefault="006700BC" w:rsidP="006700BC">
      <w:pPr>
        <w:jc w:val="center"/>
        <w:rPr>
          <w:rFonts w:ascii="Times New Roman" w:hAnsi="Times New Roman" w:cs="Times New Roman"/>
          <w:b/>
          <w:sz w:val="36"/>
          <w:szCs w:val="36"/>
        </w:rPr>
      </w:pPr>
      <w:r w:rsidRPr="00513BEB">
        <w:rPr>
          <w:rFonts w:ascii="Times New Roman" w:hAnsi="Times New Roman" w:cs="Times New Roman"/>
          <w:b/>
          <w:sz w:val="36"/>
          <w:szCs w:val="36"/>
        </w:rPr>
        <w:lastRenderedPageBreak/>
        <w:t>Приложение В</w:t>
      </w:r>
    </w:p>
    <w:p w14:paraId="3529361F" w14:textId="77777777" w:rsidR="00F671A6" w:rsidRPr="00513BEB" w:rsidRDefault="00F671A6" w:rsidP="00F671A6">
      <w:pPr>
        <w:jc w:val="center"/>
        <w:rPr>
          <w:rFonts w:ascii="Times New Roman" w:hAnsi="Times New Roman" w:cs="Times New Roman"/>
          <w:b/>
          <w:sz w:val="36"/>
          <w:szCs w:val="36"/>
        </w:rPr>
      </w:pPr>
      <w:r w:rsidRPr="00513BEB">
        <w:rPr>
          <w:rFonts w:ascii="Times New Roman" w:hAnsi="Times New Roman" w:cs="Times New Roman"/>
          <w:b/>
          <w:sz w:val="36"/>
          <w:szCs w:val="36"/>
        </w:rPr>
        <w:t>Логотип гостевого дома</w:t>
      </w:r>
    </w:p>
    <w:p w14:paraId="090E16F6" w14:textId="77777777" w:rsidR="00F671A6" w:rsidRPr="00513BEB" w:rsidRDefault="00F671A6" w:rsidP="00F671A6">
      <w:pPr>
        <w:jc w:val="center"/>
        <w:rPr>
          <w:rFonts w:ascii="Times New Roman" w:hAnsi="Times New Roman" w:cs="Times New Roman"/>
        </w:rPr>
      </w:pPr>
      <w:r w:rsidRPr="00513BEB">
        <w:rPr>
          <w:rFonts w:ascii="Times New Roman" w:hAnsi="Times New Roman" w:cs="Times New Roman"/>
          <w:noProof/>
          <w:lang w:eastAsia="ru-RU"/>
        </w:rPr>
        <w:drawing>
          <wp:inline distT="0" distB="0" distL="0" distR="0" wp14:anchorId="4776D3DF" wp14:editId="34AADF0A">
            <wp:extent cx="4524292" cy="3466768"/>
            <wp:effectExtent l="0" t="0" r="0" b="635"/>
            <wp:docPr id="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НовыйХолст1.png"/>
                    <pic:cNvPicPr/>
                  </pic:nvPicPr>
                  <pic:blipFill rotWithShape="1">
                    <a:blip r:embed="rId10" cstate="print">
                      <a:extLst>
                        <a:ext uri="{28A0092B-C50C-407E-A947-70E740481C1C}">
                          <a14:useLocalDpi xmlns:a14="http://schemas.microsoft.com/office/drawing/2010/main" val="0"/>
                        </a:ext>
                      </a:extLst>
                    </a:blip>
                    <a:srcRect l="12047" t="14241" r="11790" b="11840"/>
                    <a:stretch/>
                  </pic:blipFill>
                  <pic:spPr bwMode="auto">
                    <a:xfrm>
                      <a:off x="0" y="0"/>
                      <a:ext cx="4524417" cy="3466864"/>
                    </a:xfrm>
                    <a:prstGeom prst="rect">
                      <a:avLst/>
                    </a:prstGeom>
                    <a:ln>
                      <a:noFill/>
                    </a:ln>
                    <a:extLst>
                      <a:ext uri="{53640926-AAD7-44D8-BBD7-CCE9431645EC}">
                        <a14:shadowObscured xmlns:a14="http://schemas.microsoft.com/office/drawing/2010/main"/>
                      </a:ext>
                    </a:extLst>
                  </pic:spPr>
                </pic:pic>
              </a:graphicData>
            </a:graphic>
          </wp:inline>
        </w:drawing>
      </w:r>
    </w:p>
    <w:p w14:paraId="7C938AB8" w14:textId="77777777" w:rsidR="00F671A6" w:rsidRPr="00513BEB" w:rsidRDefault="00F671A6" w:rsidP="00F671A6">
      <w:pPr>
        <w:rPr>
          <w:rFonts w:ascii="Times New Roman" w:hAnsi="Times New Roman" w:cs="Times New Roman"/>
        </w:rPr>
      </w:pPr>
    </w:p>
    <w:p w14:paraId="433DAD41" w14:textId="77777777" w:rsidR="00F671A6" w:rsidRPr="00513BEB" w:rsidRDefault="00F671A6" w:rsidP="006700BC">
      <w:pPr>
        <w:jc w:val="center"/>
        <w:rPr>
          <w:rFonts w:ascii="Times New Roman" w:hAnsi="Times New Roman" w:cs="Times New Roman"/>
          <w:b/>
          <w:sz w:val="36"/>
          <w:szCs w:val="36"/>
        </w:rPr>
      </w:pPr>
    </w:p>
    <w:p w14:paraId="302C6C8F" w14:textId="77777777" w:rsidR="006700BC" w:rsidRPr="00513BEB" w:rsidRDefault="006700BC" w:rsidP="006700BC">
      <w:pPr>
        <w:jc w:val="center"/>
        <w:rPr>
          <w:rFonts w:ascii="Times New Roman" w:hAnsi="Times New Roman" w:cs="Times New Roman"/>
        </w:rPr>
      </w:pPr>
    </w:p>
    <w:p w14:paraId="334D6A8A" w14:textId="77777777" w:rsidR="006700BC" w:rsidRPr="00513BEB" w:rsidRDefault="006700BC" w:rsidP="006700BC">
      <w:pPr>
        <w:rPr>
          <w:rFonts w:ascii="Times New Roman" w:hAnsi="Times New Roman" w:cs="Times New Roman"/>
        </w:rPr>
      </w:pPr>
    </w:p>
    <w:p w14:paraId="3BFCF9A3" w14:textId="77777777" w:rsidR="006700BC" w:rsidRPr="00513BEB" w:rsidRDefault="006700BC" w:rsidP="006700BC">
      <w:pPr>
        <w:rPr>
          <w:rFonts w:ascii="Times New Roman" w:hAnsi="Times New Roman" w:cs="Times New Roman"/>
        </w:rPr>
      </w:pPr>
    </w:p>
    <w:p w14:paraId="7301C352" w14:textId="77777777" w:rsidR="006700BC" w:rsidRPr="00513BEB" w:rsidRDefault="006700BC" w:rsidP="006700BC">
      <w:pPr>
        <w:rPr>
          <w:rFonts w:ascii="Times New Roman" w:hAnsi="Times New Roman" w:cs="Times New Roman"/>
        </w:rPr>
      </w:pPr>
    </w:p>
    <w:p w14:paraId="25AF0A37" w14:textId="77777777" w:rsidR="006700BC" w:rsidRDefault="006700BC" w:rsidP="006700BC">
      <w:pPr>
        <w:rPr>
          <w:rFonts w:ascii="Times New Roman" w:hAnsi="Times New Roman" w:cs="Times New Roman"/>
        </w:rPr>
      </w:pPr>
    </w:p>
    <w:p w14:paraId="4727A956" w14:textId="77777777" w:rsidR="00533AF4" w:rsidRDefault="00533AF4" w:rsidP="006700BC">
      <w:pPr>
        <w:rPr>
          <w:rFonts w:ascii="Times New Roman" w:hAnsi="Times New Roman" w:cs="Times New Roman"/>
        </w:rPr>
      </w:pPr>
    </w:p>
    <w:p w14:paraId="57981B69" w14:textId="77777777" w:rsidR="00533AF4" w:rsidRDefault="00533AF4" w:rsidP="006700BC">
      <w:pPr>
        <w:rPr>
          <w:rFonts w:ascii="Times New Roman" w:hAnsi="Times New Roman" w:cs="Times New Roman"/>
        </w:rPr>
      </w:pPr>
    </w:p>
    <w:p w14:paraId="01607CD1" w14:textId="77777777" w:rsidR="00533AF4" w:rsidRDefault="00533AF4" w:rsidP="006700BC">
      <w:pPr>
        <w:rPr>
          <w:rFonts w:ascii="Times New Roman" w:hAnsi="Times New Roman" w:cs="Times New Roman"/>
        </w:rPr>
      </w:pPr>
    </w:p>
    <w:p w14:paraId="6DA10017" w14:textId="77777777" w:rsidR="00533AF4" w:rsidRDefault="00533AF4" w:rsidP="006700BC">
      <w:pPr>
        <w:rPr>
          <w:rFonts w:ascii="Times New Roman" w:hAnsi="Times New Roman" w:cs="Times New Roman"/>
        </w:rPr>
      </w:pPr>
    </w:p>
    <w:p w14:paraId="548D6BF7" w14:textId="77777777" w:rsidR="00533AF4" w:rsidRDefault="00533AF4" w:rsidP="006700BC">
      <w:pPr>
        <w:rPr>
          <w:rFonts w:ascii="Times New Roman" w:hAnsi="Times New Roman" w:cs="Times New Roman"/>
        </w:rPr>
      </w:pPr>
    </w:p>
    <w:p w14:paraId="5073C09D" w14:textId="77777777" w:rsidR="00533AF4" w:rsidRDefault="00533AF4" w:rsidP="006700BC">
      <w:pPr>
        <w:rPr>
          <w:rFonts w:ascii="Times New Roman" w:hAnsi="Times New Roman" w:cs="Times New Roman"/>
        </w:rPr>
      </w:pPr>
    </w:p>
    <w:p w14:paraId="03B137BB" w14:textId="77777777" w:rsidR="00533AF4" w:rsidRPr="00513BEB" w:rsidRDefault="00533AF4" w:rsidP="006700BC">
      <w:pPr>
        <w:rPr>
          <w:rFonts w:ascii="Times New Roman" w:hAnsi="Times New Roman" w:cs="Times New Roman"/>
        </w:rPr>
      </w:pPr>
    </w:p>
    <w:p w14:paraId="40B3BB9A" w14:textId="77777777" w:rsidR="006700BC" w:rsidRDefault="006700BC" w:rsidP="006700BC">
      <w:pPr>
        <w:jc w:val="center"/>
        <w:rPr>
          <w:rFonts w:ascii="Times New Roman" w:hAnsi="Times New Roman" w:cs="Times New Roman"/>
          <w:b/>
          <w:sz w:val="36"/>
          <w:szCs w:val="36"/>
        </w:rPr>
      </w:pPr>
      <w:r w:rsidRPr="00513BEB">
        <w:rPr>
          <w:rFonts w:ascii="Times New Roman" w:hAnsi="Times New Roman" w:cs="Times New Roman"/>
          <w:b/>
          <w:sz w:val="36"/>
          <w:szCs w:val="36"/>
        </w:rPr>
        <w:lastRenderedPageBreak/>
        <w:t>Приложение Г</w:t>
      </w:r>
    </w:p>
    <w:p w14:paraId="4A30E567" w14:textId="77777777" w:rsidR="00533AF4" w:rsidRPr="00513BEB" w:rsidRDefault="003D3E07" w:rsidP="006700BC">
      <w:pPr>
        <w:jc w:val="center"/>
        <w:rPr>
          <w:rFonts w:ascii="Times New Roman" w:hAnsi="Times New Roman" w:cs="Times New Roman"/>
          <w:b/>
          <w:sz w:val="36"/>
          <w:szCs w:val="36"/>
        </w:rPr>
      </w:pPr>
      <w:r>
        <w:rPr>
          <w:rFonts w:ascii="Times New Roman" w:hAnsi="Times New Roman" w:cs="Times New Roman"/>
          <w:b/>
          <w:sz w:val="36"/>
          <w:szCs w:val="36"/>
        </w:rPr>
        <w:t>Карта марш</w:t>
      </w:r>
      <w:r w:rsidR="00533AF4">
        <w:rPr>
          <w:rFonts w:ascii="Times New Roman" w:hAnsi="Times New Roman" w:cs="Times New Roman"/>
          <w:b/>
          <w:sz w:val="36"/>
          <w:szCs w:val="36"/>
        </w:rPr>
        <w:t>рутов</w:t>
      </w:r>
    </w:p>
    <w:p w14:paraId="50DD6DD1" w14:textId="77777777" w:rsidR="006700BC" w:rsidRPr="00513BEB" w:rsidRDefault="006700BC" w:rsidP="006700BC">
      <w:pPr>
        <w:rPr>
          <w:rFonts w:ascii="Times New Roman" w:hAnsi="Times New Roman" w:cs="Times New Roman"/>
        </w:rPr>
      </w:pPr>
      <w:r w:rsidRPr="00513BEB">
        <w:rPr>
          <w:rFonts w:ascii="Times New Roman" w:hAnsi="Times New Roman" w:cs="Times New Roman"/>
          <w:noProof/>
          <w:lang w:eastAsia="ru-RU"/>
        </w:rPr>
        <w:drawing>
          <wp:inline distT="0" distB="0" distL="0" distR="0" wp14:anchorId="1A3B51FC" wp14:editId="70C4F1BB">
            <wp:extent cx="5940425" cy="5475605"/>
            <wp:effectExtent l="1905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Снимок экрана (259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425" cy="5475605"/>
                    </a:xfrm>
                    <a:prstGeom prst="rect">
                      <a:avLst/>
                    </a:prstGeom>
                  </pic:spPr>
                </pic:pic>
              </a:graphicData>
            </a:graphic>
          </wp:inline>
        </w:drawing>
      </w:r>
    </w:p>
    <w:p w14:paraId="59CADD1E" w14:textId="77777777" w:rsidR="006700BC" w:rsidRPr="00513BEB" w:rsidRDefault="006700BC" w:rsidP="006700BC">
      <w:pPr>
        <w:rPr>
          <w:rFonts w:ascii="Times New Roman" w:hAnsi="Times New Roman" w:cs="Times New Roman"/>
        </w:rPr>
      </w:pPr>
    </w:p>
    <w:p w14:paraId="56919AD8" w14:textId="77777777" w:rsidR="006700BC" w:rsidRPr="00513BEB" w:rsidRDefault="006700BC" w:rsidP="006700BC">
      <w:pPr>
        <w:rPr>
          <w:rFonts w:ascii="Times New Roman" w:hAnsi="Times New Roman" w:cs="Times New Roman"/>
        </w:rPr>
      </w:pPr>
    </w:p>
    <w:p w14:paraId="2AEE2D3B" w14:textId="77777777" w:rsidR="006700BC" w:rsidRPr="00513BEB" w:rsidRDefault="006700BC" w:rsidP="006700BC">
      <w:pPr>
        <w:rPr>
          <w:rFonts w:ascii="Times New Roman" w:hAnsi="Times New Roman" w:cs="Times New Roman"/>
        </w:rPr>
      </w:pPr>
    </w:p>
    <w:p w14:paraId="0E4A0555" w14:textId="77777777" w:rsidR="006700BC" w:rsidRPr="00513BEB" w:rsidRDefault="006700BC" w:rsidP="006700BC">
      <w:pPr>
        <w:rPr>
          <w:rFonts w:ascii="Times New Roman" w:hAnsi="Times New Roman" w:cs="Times New Roman"/>
        </w:rPr>
      </w:pPr>
    </w:p>
    <w:p w14:paraId="48BB39A3" w14:textId="77777777" w:rsidR="006700BC" w:rsidRPr="00513BEB" w:rsidRDefault="006700BC" w:rsidP="006700BC">
      <w:pPr>
        <w:rPr>
          <w:rFonts w:ascii="Times New Roman" w:hAnsi="Times New Roman" w:cs="Times New Roman"/>
        </w:rPr>
      </w:pPr>
    </w:p>
    <w:p w14:paraId="519EFF0D" w14:textId="77777777" w:rsidR="006700BC" w:rsidRPr="00513BEB" w:rsidRDefault="006700BC" w:rsidP="006700BC">
      <w:pPr>
        <w:rPr>
          <w:rFonts w:ascii="Times New Roman" w:hAnsi="Times New Roman" w:cs="Times New Roman"/>
        </w:rPr>
      </w:pPr>
    </w:p>
    <w:p w14:paraId="5BAB7195" w14:textId="77777777" w:rsidR="006700BC" w:rsidRPr="00513BEB" w:rsidRDefault="006700BC" w:rsidP="006700BC">
      <w:pPr>
        <w:rPr>
          <w:rFonts w:ascii="Times New Roman" w:hAnsi="Times New Roman" w:cs="Times New Roman"/>
        </w:rPr>
      </w:pPr>
    </w:p>
    <w:p w14:paraId="5B31557E" w14:textId="77777777" w:rsidR="006700BC" w:rsidRPr="00513BEB" w:rsidRDefault="006700BC" w:rsidP="006700BC">
      <w:pPr>
        <w:rPr>
          <w:rFonts w:ascii="Times New Roman" w:hAnsi="Times New Roman" w:cs="Times New Roman"/>
        </w:rPr>
      </w:pPr>
    </w:p>
    <w:p w14:paraId="0EA99FFD" w14:textId="77777777" w:rsidR="006700BC" w:rsidRPr="00513BEB" w:rsidRDefault="006700BC" w:rsidP="006700BC">
      <w:pPr>
        <w:rPr>
          <w:rFonts w:ascii="Times New Roman" w:hAnsi="Times New Roman" w:cs="Times New Roman"/>
        </w:rPr>
      </w:pPr>
    </w:p>
    <w:p w14:paraId="1C6B5EE4" w14:textId="77777777" w:rsidR="006700BC" w:rsidRPr="00513BEB" w:rsidRDefault="006700BC" w:rsidP="006700BC">
      <w:pPr>
        <w:rPr>
          <w:rFonts w:ascii="Times New Roman" w:hAnsi="Times New Roman" w:cs="Times New Roman"/>
        </w:rPr>
      </w:pPr>
    </w:p>
    <w:p w14:paraId="5E240A39" w14:textId="77777777" w:rsidR="006700BC" w:rsidRPr="00513BEB" w:rsidRDefault="006700BC" w:rsidP="006700BC">
      <w:pPr>
        <w:jc w:val="center"/>
        <w:rPr>
          <w:rFonts w:ascii="Times New Roman" w:hAnsi="Times New Roman" w:cs="Times New Roman"/>
          <w:b/>
          <w:sz w:val="36"/>
          <w:szCs w:val="36"/>
        </w:rPr>
      </w:pPr>
      <w:r w:rsidRPr="00513BEB">
        <w:rPr>
          <w:rFonts w:ascii="Times New Roman" w:hAnsi="Times New Roman" w:cs="Times New Roman"/>
          <w:b/>
          <w:sz w:val="36"/>
          <w:szCs w:val="36"/>
        </w:rPr>
        <w:t>Приложение Д</w:t>
      </w:r>
    </w:p>
    <w:p w14:paraId="27A90BCB" w14:textId="77777777" w:rsidR="006700BC" w:rsidRPr="00513BEB" w:rsidRDefault="006700BC" w:rsidP="006700BC">
      <w:pPr>
        <w:tabs>
          <w:tab w:val="left" w:pos="993"/>
          <w:tab w:val="left" w:pos="6946"/>
        </w:tabs>
        <w:spacing w:after="0" w:line="360" w:lineRule="auto"/>
        <w:jc w:val="center"/>
        <w:rPr>
          <w:rFonts w:ascii="Times New Roman" w:hAnsi="Times New Roman" w:cs="Times New Roman"/>
          <w:b/>
          <w:sz w:val="28"/>
          <w:szCs w:val="28"/>
        </w:rPr>
      </w:pPr>
      <w:r w:rsidRPr="00513BEB">
        <w:rPr>
          <w:rFonts w:ascii="Times New Roman" w:hAnsi="Times New Roman" w:cs="Times New Roman"/>
          <w:b/>
          <w:sz w:val="28"/>
          <w:szCs w:val="28"/>
        </w:rPr>
        <w:t>Техника безопасности для персонала</w:t>
      </w:r>
    </w:p>
    <w:p w14:paraId="1B36317B"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Перед началом работы соблюдайте личную гигиену (умывайте лицо, руки с мылом, пользуйтесь только вещами для персонала).</w:t>
      </w:r>
    </w:p>
    <w:p w14:paraId="09150125"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После размещения гостей – инструктируйте по общим правилам поведения в гостевом доме, пожарная безопасность и т.д.</w:t>
      </w:r>
    </w:p>
    <w:p w14:paraId="05D9AA88"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 xml:space="preserve">Проверяйте технику, проводку в отсутствия гостей. В случае обнаружения неисправностей в проводке или других приборах, которые могут привести к возгоранию - не медленно сообщить об этом управляющему дома. </w:t>
      </w:r>
    </w:p>
    <w:p w14:paraId="0A6FDED4"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Выставляйте предупреждающие таблички для гостей: «Полы помыты», «Временно техника не работает. Не включать»</w:t>
      </w:r>
    </w:p>
    <w:p w14:paraId="00C42012"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 xml:space="preserve">Следите, чтобы клиенты курили в отведённых для этого местах, не оставляли бычки не потушенными. </w:t>
      </w:r>
    </w:p>
    <w:p w14:paraId="7F0EF6BA"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 xml:space="preserve">Знайте базовые действия при оказании первой помощи. При необходимости аптечки – знать её расположение, наполнение. Так же, при особо тяжелых случаях (потеря сознания, повышенная температура, острая боль, переломы и т.д) – знать номер скорой помощи. </w:t>
      </w:r>
    </w:p>
    <w:p w14:paraId="7C1C3381"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Будьте осторожны при выполнении тяжелой работы. Не перенапрягайтесь, лучше позовите на помощь.</w:t>
      </w:r>
    </w:p>
    <w:p w14:paraId="60F0E3DB"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В случаи заболеваемости – откажитесь от работы. Займитесь своим лечением.</w:t>
      </w:r>
    </w:p>
    <w:p w14:paraId="14623C7A"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Не употреблять алкогольные наркотические и табачные вещества.</w:t>
      </w:r>
    </w:p>
    <w:p w14:paraId="17B6C7B9" w14:textId="77777777" w:rsidR="006700BC" w:rsidRPr="00513BEB" w:rsidRDefault="006700BC" w:rsidP="006700BC">
      <w:pPr>
        <w:pStyle w:val="af"/>
        <w:numPr>
          <w:ilvl w:val="0"/>
          <w:numId w:val="7"/>
        </w:numPr>
        <w:tabs>
          <w:tab w:val="left" w:pos="993"/>
          <w:tab w:val="left" w:pos="1134"/>
          <w:tab w:val="left" w:pos="6946"/>
        </w:tabs>
        <w:spacing w:after="0" w:line="240" w:lineRule="auto"/>
        <w:ind w:left="0" w:firstLine="709"/>
        <w:jc w:val="both"/>
        <w:rPr>
          <w:rFonts w:cs="Times New Roman"/>
          <w:sz w:val="28"/>
          <w:szCs w:val="28"/>
        </w:rPr>
      </w:pPr>
      <w:r w:rsidRPr="00513BEB">
        <w:rPr>
          <w:rFonts w:cs="Times New Roman"/>
          <w:sz w:val="28"/>
          <w:szCs w:val="28"/>
        </w:rPr>
        <w:t>Соблюдайте чистоту и порядок на своём рабочем месте.</w:t>
      </w:r>
    </w:p>
    <w:p w14:paraId="5A18CEE9" w14:textId="77777777" w:rsidR="006700BC" w:rsidRPr="00513BEB" w:rsidRDefault="006700BC" w:rsidP="006700BC">
      <w:pPr>
        <w:pStyle w:val="af"/>
        <w:numPr>
          <w:ilvl w:val="0"/>
          <w:numId w:val="7"/>
        </w:numPr>
        <w:tabs>
          <w:tab w:val="left" w:pos="1134"/>
          <w:tab w:val="left" w:pos="1560"/>
        </w:tabs>
        <w:spacing w:after="0" w:line="240" w:lineRule="auto"/>
        <w:ind w:left="0" w:firstLine="709"/>
        <w:jc w:val="both"/>
        <w:rPr>
          <w:rFonts w:cs="Times New Roman"/>
          <w:sz w:val="28"/>
          <w:szCs w:val="28"/>
        </w:rPr>
      </w:pPr>
      <w:r w:rsidRPr="00513BEB">
        <w:rPr>
          <w:rFonts w:cs="Times New Roman"/>
          <w:sz w:val="28"/>
          <w:szCs w:val="28"/>
        </w:rPr>
        <w:t>Соблюдайте санитарно-эпидемиологические требования и мероприятия по предупреждению возникновения и распространения инфекций</w:t>
      </w:r>
    </w:p>
    <w:p w14:paraId="04C69E29" w14:textId="77777777" w:rsidR="006700BC" w:rsidRPr="00533AF4" w:rsidRDefault="006700BC" w:rsidP="006700BC">
      <w:pPr>
        <w:tabs>
          <w:tab w:val="left" w:pos="993"/>
          <w:tab w:val="left" w:pos="6946"/>
        </w:tabs>
        <w:spacing w:after="0" w:line="360" w:lineRule="auto"/>
        <w:jc w:val="center"/>
        <w:rPr>
          <w:rFonts w:ascii="Times New Roman" w:hAnsi="Times New Roman" w:cs="Times New Roman"/>
          <w:b/>
          <w:sz w:val="28"/>
          <w:szCs w:val="28"/>
        </w:rPr>
      </w:pPr>
      <w:r w:rsidRPr="00533AF4">
        <w:rPr>
          <w:rFonts w:ascii="Times New Roman" w:hAnsi="Times New Roman" w:cs="Times New Roman"/>
          <w:b/>
          <w:sz w:val="28"/>
          <w:szCs w:val="28"/>
        </w:rPr>
        <w:t>Техника безопасности для гостей</w:t>
      </w:r>
    </w:p>
    <w:p w14:paraId="52AE3262"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Соблюдайте правила гостевого дома во время проживания.</w:t>
      </w:r>
    </w:p>
    <w:p w14:paraId="7FCFA8DF"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 xml:space="preserve">Изучите инструкции действий при пожаре, ограблении. </w:t>
      </w:r>
    </w:p>
    <w:p w14:paraId="5C8E79F5"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 xml:space="preserve">Предупреждайте управляющего гостевого дома о возможных заболеваниях (болезнь нервной системы, системы кровообращения, органов дыхания, пищеварения и т.д) </w:t>
      </w:r>
    </w:p>
    <w:p w14:paraId="60E98B16"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Если Вам стало плохо (чувствуете недомогание, головокружение, повышение давления/температуры и др) или вы получили травму (ушиб, укус, перелом) – срочно сообщите управляющему гостевого дома. Не занимайтесь самолечением.</w:t>
      </w:r>
    </w:p>
    <w:p w14:paraId="7A89B816"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 xml:space="preserve">Не покидайте территорию дома без предупреждения и сопровождения. </w:t>
      </w:r>
    </w:p>
    <w:p w14:paraId="10680FD1"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При посещении полей/лугов/лесов с сопровождением не разбредайтесь и чётко следуйте его указаниям.</w:t>
      </w:r>
    </w:p>
    <w:p w14:paraId="03338717"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lastRenderedPageBreak/>
        <w:t>Не пробуйте и не трогайте на вкус незнакомые ягоды/грибы, только с разрешения руководителя.</w:t>
      </w:r>
    </w:p>
    <w:p w14:paraId="6AD23FBD"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 xml:space="preserve">Не подходите к животным без сопровождающего и его разрешения. Не дразните и не делайте резких движений. Не кормите с рук без присмотра. </w:t>
      </w:r>
    </w:p>
    <w:p w14:paraId="1EE43352" w14:textId="77777777" w:rsidR="006700BC" w:rsidRPr="00513BEB" w:rsidRDefault="006700BC" w:rsidP="006700BC">
      <w:pPr>
        <w:pStyle w:val="af"/>
        <w:numPr>
          <w:ilvl w:val="0"/>
          <w:numId w:val="6"/>
        </w:numPr>
        <w:tabs>
          <w:tab w:val="left" w:pos="993"/>
          <w:tab w:val="left" w:pos="6946"/>
        </w:tabs>
        <w:spacing w:after="0" w:line="240" w:lineRule="auto"/>
        <w:ind w:left="0" w:firstLine="709"/>
        <w:jc w:val="both"/>
        <w:rPr>
          <w:rFonts w:cs="Times New Roman"/>
          <w:sz w:val="28"/>
          <w:szCs w:val="28"/>
        </w:rPr>
      </w:pPr>
      <w:r w:rsidRPr="00513BEB">
        <w:rPr>
          <w:rFonts w:cs="Times New Roman"/>
          <w:sz w:val="28"/>
          <w:szCs w:val="28"/>
        </w:rPr>
        <w:t xml:space="preserve">При занятии верховой ездой – соблюдайте основные правила безопасности: экипируйтесь, не подходите к коню сзади, не дразните животное, не пейте алкоголь перед поездкой, будьте спокойны и благоразумны в своих действиях, расслабьтесь. </w:t>
      </w:r>
    </w:p>
    <w:p w14:paraId="33918C5C" w14:textId="77777777" w:rsidR="006700BC" w:rsidRPr="00513BEB" w:rsidRDefault="006700BC" w:rsidP="006700BC">
      <w:pPr>
        <w:pStyle w:val="af"/>
        <w:numPr>
          <w:ilvl w:val="0"/>
          <w:numId w:val="6"/>
        </w:numPr>
        <w:tabs>
          <w:tab w:val="left" w:pos="993"/>
          <w:tab w:val="left" w:pos="1134"/>
        </w:tabs>
        <w:spacing w:after="0" w:line="240" w:lineRule="auto"/>
        <w:ind w:left="0" w:firstLine="709"/>
        <w:jc w:val="both"/>
        <w:rPr>
          <w:rFonts w:cs="Times New Roman"/>
          <w:sz w:val="28"/>
          <w:szCs w:val="28"/>
        </w:rPr>
      </w:pPr>
      <w:r w:rsidRPr="00513BEB">
        <w:rPr>
          <w:rFonts w:cs="Times New Roman"/>
          <w:sz w:val="28"/>
          <w:szCs w:val="28"/>
        </w:rPr>
        <w:t>При работе с мангалом соблюдайте безопасность: постоянно следите за костром (мангалом), не оставляйте детей рядом, держите дальше легко возгораемые предметы от огня, не стойте близко к огню, не занимайте самодеятельностью.</w:t>
      </w:r>
    </w:p>
    <w:p w14:paraId="71C26868" w14:textId="77777777" w:rsidR="006700BC" w:rsidRPr="00513BEB" w:rsidRDefault="006700BC" w:rsidP="006700BC">
      <w:pPr>
        <w:pStyle w:val="af"/>
        <w:numPr>
          <w:ilvl w:val="0"/>
          <w:numId w:val="6"/>
        </w:numPr>
        <w:tabs>
          <w:tab w:val="left" w:pos="993"/>
          <w:tab w:val="left" w:pos="1134"/>
        </w:tabs>
        <w:spacing w:after="0" w:line="240" w:lineRule="auto"/>
        <w:ind w:left="0" w:firstLine="709"/>
        <w:jc w:val="both"/>
        <w:rPr>
          <w:rFonts w:cs="Times New Roman"/>
          <w:sz w:val="28"/>
          <w:szCs w:val="28"/>
        </w:rPr>
      </w:pPr>
      <w:r w:rsidRPr="00513BEB">
        <w:rPr>
          <w:rFonts w:cs="Times New Roman"/>
          <w:sz w:val="28"/>
          <w:szCs w:val="28"/>
        </w:rPr>
        <w:t xml:space="preserve">В случаи обнаружения неполадок в технике, проводке сообщите управляющему дома, не занимайтесь самостоятельно починкой. </w:t>
      </w:r>
    </w:p>
    <w:p w14:paraId="4A2C4675" w14:textId="77777777" w:rsidR="006700BC" w:rsidRPr="00513BEB" w:rsidRDefault="006700BC" w:rsidP="006700BC">
      <w:pPr>
        <w:rPr>
          <w:rFonts w:ascii="Times New Roman" w:hAnsi="Times New Roman" w:cs="Times New Roman"/>
        </w:rPr>
      </w:pPr>
    </w:p>
    <w:p w14:paraId="1F97C6E7" w14:textId="77777777" w:rsidR="00DD6257" w:rsidRPr="00330A23" w:rsidRDefault="00DD6257" w:rsidP="00FD718D">
      <w:pPr>
        <w:spacing w:after="0"/>
        <w:rPr>
          <w:rFonts w:ascii="Times New Roman" w:hAnsi="Times New Roman" w:cs="Times New Roman"/>
          <w:b/>
          <w:sz w:val="28"/>
          <w:szCs w:val="28"/>
        </w:rPr>
      </w:pPr>
    </w:p>
    <w:p w14:paraId="1CB661F0" w14:textId="77777777" w:rsidR="00AB3F02" w:rsidRPr="00330A23" w:rsidRDefault="00AB3F02">
      <w:pPr>
        <w:rPr>
          <w:rFonts w:ascii="Times New Roman" w:hAnsi="Times New Roman" w:cs="Times New Roman"/>
        </w:rPr>
      </w:pPr>
    </w:p>
    <w:p w14:paraId="1BD7FBBF" w14:textId="77777777" w:rsidR="00AB3F02" w:rsidRPr="00330A23" w:rsidRDefault="00AB3F02">
      <w:pPr>
        <w:rPr>
          <w:rFonts w:ascii="Times New Roman" w:hAnsi="Times New Roman" w:cs="Times New Roman"/>
        </w:rPr>
      </w:pPr>
    </w:p>
    <w:p w14:paraId="47E193C5" w14:textId="77777777" w:rsidR="00AB3F02" w:rsidRPr="00330A23" w:rsidRDefault="00AB3F02">
      <w:pPr>
        <w:rPr>
          <w:rFonts w:ascii="Times New Roman" w:hAnsi="Times New Roman" w:cs="Times New Roman"/>
        </w:rPr>
      </w:pPr>
    </w:p>
    <w:p w14:paraId="33EECE0D" w14:textId="77777777" w:rsidR="00AB3F02" w:rsidRPr="00330A23" w:rsidRDefault="00AB3F02">
      <w:pPr>
        <w:rPr>
          <w:rFonts w:ascii="Times New Roman" w:hAnsi="Times New Roman" w:cs="Times New Roman"/>
        </w:rPr>
      </w:pPr>
    </w:p>
    <w:p w14:paraId="6B638842" w14:textId="77777777" w:rsidR="00AB3F02" w:rsidRPr="00330A23" w:rsidRDefault="00AB3F02">
      <w:pPr>
        <w:rPr>
          <w:rFonts w:ascii="Times New Roman" w:hAnsi="Times New Roman" w:cs="Times New Roman"/>
        </w:rPr>
      </w:pPr>
    </w:p>
    <w:p w14:paraId="646F4D60" w14:textId="77777777" w:rsidR="00AB3F02" w:rsidRPr="00330A23" w:rsidRDefault="00AB3F02">
      <w:pPr>
        <w:rPr>
          <w:rFonts w:ascii="Times New Roman" w:hAnsi="Times New Roman" w:cs="Times New Roman"/>
        </w:rPr>
      </w:pPr>
    </w:p>
    <w:p w14:paraId="1CF85064" w14:textId="77777777" w:rsidR="00AB3F02" w:rsidRPr="00330A23" w:rsidRDefault="00AB3F02">
      <w:pPr>
        <w:rPr>
          <w:rFonts w:ascii="Times New Roman" w:hAnsi="Times New Roman" w:cs="Times New Roman"/>
        </w:rPr>
      </w:pPr>
    </w:p>
    <w:p w14:paraId="7D30D11C" w14:textId="77777777" w:rsidR="00AB3F02" w:rsidRPr="00330A23" w:rsidRDefault="00AB3F02">
      <w:pPr>
        <w:rPr>
          <w:rFonts w:ascii="Times New Roman" w:hAnsi="Times New Roman" w:cs="Times New Roman"/>
        </w:rPr>
      </w:pPr>
    </w:p>
    <w:p w14:paraId="54D315A2" w14:textId="77777777" w:rsidR="00AB3F02" w:rsidRPr="00330A23" w:rsidRDefault="00AB3F02">
      <w:pPr>
        <w:rPr>
          <w:rFonts w:ascii="Times New Roman" w:hAnsi="Times New Roman" w:cs="Times New Roman"/>
        </w:rPr>
      </w:pPr>
    </w:p>
    <w:p w14:paraId="40F1C86F" w14:textId="77777777" w:rsidR="00AB3F02" w:rsidRPr="00330A23" w:rsidRDefault="00AB3F02">
      <w:pPr>
        <w:rPr>
          <w:rFonts w:ascii="Times New Roman" w:hAnsi="Times New Roman" w:cs="Times New Roman"/>
        </w:rPr>
      </w:pPr>
    </w:p>
    <w:p w14:paraId="16A32956" w14:textId="77777777" w:rsidR="00AB3F02" w:rsidRPr="00330A23" w:rsidRDefault="00AB3F02">
      <w:pPr>
        <w:rPr>
          <w:rFonts w:ascii="Times New Roman" w:hAnsi="Times New Roman" w:cs="Times New Roman"/>
        </w:rPr>
      </w:pPr>
    </w:p>
    <w:p w14:paraId="0C758802" w14:textId="77777777" w:rsidR="00AB3F02" w:rsidRPr="00330A23" w:rsidRDefault="00AB3F02">
      <w:pPr>
        <w:rPr>
          <w:rFonts w:ascii="Times New Roman" w:hAnsi="Times New Roman" w:cs="Times New Roman"/>
        </w:rPr>
      </w:pPr>
    </w:p>
    <w:p w14:paraId="13EF7E4F" w14:textId="77777777" w:rsidR="00AB3F02" w:rsidRPr="00330A23" w:rsidRDefault="00AB3F02">
      <w:pPr>
        <w:rPr>
          <w:rFonts w:ascii="Times New Roman" w:hAnsi="Times New Roman" w:cs="Times New Roman"/>
        </w:rPr>
      </w:pPr>
    </w:p>
    <w:p w14:paraId="65CD5E69" w14:textId="77777777" w:rsidR="00AB3F02" w:rsidRPr="00330A23" w:rsidRDefault="00AB3F02">
      <w:pPr>
        <w:rPr>
          <w:rFonts w:ascii="Times New Roman" w:hAnsi="Times New Roman" w:cs="Times New Roman"/>
        </w:rPr>
      </w:pPr>
    </w:p>
    <w:p w14:paraId="12ABC773" w14:textId="77777777" w:rsidR="00AB3F02" w:rsidRPr="00330A23" w:rsidRDefault="00AB3F02">
      <w:pPr>
        <w:rPr>
          <w:rFonts w:ascii="Times New Roman" w:hAnsi="Times New Roman" w:cs="Times New Roman"/>
        </w:rPr>
      </w:pPr>
    </w:p>
    <w:sectPr w:rsidR="00AB3F02" w:rsidRPr="00330A23" w:rsidSect="00122B2E">
      <w:footerReference w:type="default" r:id="rId12"/>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AF9121" w14:textId="77777777" w:rsidR="00A7495F" w:rsidRDefault="00A7495F" w:rsidP="00122B2E">
      <w:pPr>
        <w:spacing w:after="0" w:line="240" w:lineRule="auto"/>
      </w:pPr>
      <w:r>
        <w:separator/>
      </w:r>
    </w:p>
  </w:endnote>
  <w:endnote w:type="continuationSeparator" w:id="0">
    <w:p w14:paraId="549A467C" w14:textId="77777777" w:rsidR="00A7495F" w:rsidRDefault="00A7495F" w:rsidP="00122B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1898579"/>
      <w:docPartObj>
        <w:docPartGallery w:val="Page Numbers (Bottom of Page)"/>
        <w:docPartUnique/>
      </w:docPartObj>
    </w:sdtPr>
    <w:sdtContent>
      <w:p w14:paraId="15DE4C21" w14:textId="77777777" w:rsidR="00F04E55" w:rsidRDefault="00F35FBC">
        <w:pPr>
          <w:pStyle w:val="ad"/>
          <w:jc w:val="center"/>
        </w:pPr>
        <w:r>
          <w:fldChar w:fldCharType="begin"/>
        </w:r>
        <w:r>
          <w:instrText xml:space="preserve"> PAGE   \* MERGEFORMAT </w:instrText>
        </w:r>
        <w:r>
          <w:fldChar w:fldCharType="separate"/>
        </w:r>
        <w:r>
          <w:rPr>
            <w:noProof/>
          </w:rPr>
          <w:t>10</w:t>
        </w:r>
        <w:r>
          <w:rPr>
            <w:noProof/>
          </w:rPr>
          <w:fldChar w:fldCharType="end"/>
        </w:r>
      </w:p>
    </w:sdtContent>
  </w:sdt>
  <w:p w14:paraId="0C1B47E9" w14:textId="77777777" w:rsidR="00F04E55" w:rsidRDefault="00F04E55">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4706B7" w14:textId="77777777" w:rsidR="00A7495F" w:rsidRDefault="00A7495F" w:rsidP="00122B2E">
      <w:pPr>
        <w:spacing w:after="0" w:line="240" w:lineRule="auto"/>
      </w:pPr>
      <w:r>
        <w:separator/>
      </w:r>
    </w:p>
  </w:footnote>
  <w:footnote w:type="continuationSeparator" w:id="0">
    <w:p w14:paraId="56C3E854" w14:textId="77777777" w:rsidR="00A7495F" w:rsidRDefault="00A7495F" w:rsidP="00122B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64B21"/>
    <w:multiLevelType w:val="hybridMultilevel"/>
    <w:tmpl w:val="5AC6BF5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2C56B5C"/>
    <w:multiLevelType w:val="hybridMultilevel"/>
    <w:tmpl w:val="D1FAFE56"/>
    <w:lvl w:ilvl="0" w:tplc="8B641B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2A8F7562"/>
    <w:multiLevelType w:val="hybridMultilevel"/>
    <w:tmpl w:val="2A08DBF2"/>
    <w:lvl w:ilvl="0" w:tplc="7A1C0372">
      <w:start w:val="1"/>
      <w:numFmt w:val="bullet"/>
      <w:lvlText w:val=""/>
      <w:lvlJc w:val="left"/>
      <w:pPr>
        <w:ind w:left="436" w:hanging="360"/>
      </w:pPr>
      <w:rPr>
        <w:rFonts w:ascii="Symbol" w:hAnsi="Symbol"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3" w15:restartNumberingAfterBreak="0">
    <w:nsid w:val="323B4B74"/>
    <w:multiLevelType w:val="hybridMultilevel"/>
    <w:tmpl w:val="BC26A4BA"/>
    <w:lvl w:ilvl="0" w:tplc="8B641B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539E128C"/>
    <w:multiLevelType w:val="hybridMultilevel"/>
    <w:tmpl w:val="3CAACE8E"/>
    <w:lvl w:ilvl="0" w:tplc="04190011">
      <w:start w:val="1"/>
      <w:numFmt w:val="decimal"/>
      <w:lvlText w:val="%1)"/>
      <w:lvlJc w:val="left"/>
      <w:pPr>
        <w:ind w:left="1211" w:hanging="360"/>
      </w:pPr>
    </w:lvl>
    <w:lvl w:ilvl="1" w:tplc="1FD49370">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39314D1"/>
    <w:multiLevelType w:val="hybridMultilevel"/>
    <w:tmpl w:val="9D92897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79D2380"/>
    <w:multiLevelType w:val="hybridMultilevel"/>
    <w:tmpl w:val="31AAC7F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883370270">
    <w:abstractNumId w:val="2"/>
  </w:num>
  <w:num w:numId="2" w16cid:durableId="2105299320">
    <w:abstractNumId w:val="0"/>
  </w:num>
  <w:num w:numId="3" w16cid:durableId="1885751089">
    <w:abstractNumId w:val="1"/>
  </w:num>
  <w:num w:numId="4" w16cid:durableId="402222710">
    <w:abstractNumId w:val="6"/>
  </w:num>
  <w:num w:numId="5" w16cid:durableId="1854563978">
    <w:abstractNumId w:val="3"/>
  </w:num>
  <w:num w:numId="6" w16cid:durableId="2083093003">
    <w:abstractNumId w:val="5"/>
  </w:num>
  <w:num w:numId="7" w16cid:durableId="26858385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3F02"/>
    <w:rsid w:val="00006C44"/>
    <w:rsid w:val="00052BC0"/>
    <w:rsid w:val="00077A3E"/>
    <w:rsid w:val="00083670"/>
    <w:rsid w:val="000A04D3"/>
    <w:rsid w:val="000E4193"/>
    <w:rsid w:val="000F3142"/>
    <w:rsid w:val="000F3E46"/>
    <w:rsid w:val="001058CC"/>
    <w:rsid w:val="00122B2E"/>
    <w:rsid w:val="00127093"/>
    <w:rsid w:val="00167A92"/>
    <w:rsid w:val="001B4521"/>
    <w:rsid w:val="001C506F"/>
    <w:rsid w:val="001D498B"/>
    <w:rsid w:val="001F2D96"/>
    <w:rsid w:val="002117E4"/>
    <w:rsid w:val="0024295B"/>
    <w:rsid w:val="0026635E"/>
    <w:rsid w:val="0029738F"/>
    <w:rsid w:val="00330A23"/>
    <w:rsid w:val="0036337C"/>
    <w:rsid w:val="00375BAB"/>
    <w:rsid w:val="0038753F"/>
    <w:rsid w:val="00392748"/>
    <w:rsid w:val="00394C8F"/>
    <w:rsid w:val="003A1B52"/>
    <w:rsid w:val="003A78EE"/>
    <w:rsid w:val="003D0D96"/>
    <w:rsid w:val="003D3E07"/>
    <w:rsid w:val="0042309B"/>
    <w:rsid w:val="0048094A"/>
    <w:rsid w:val="004A07B9"/>
    <w:rsid w:val="004C4005"/>
    <w:rsid w:val="004D2F65"/>
    <w:rsid w:val="0050493C"/>
    <w:rsid w:val="00510292"/>
    <w:rsid w:val="00533AF4"/>
    <w:rsid w:val="00565924"/>
    <w:rsid w:val="005857B4"/>
    <w:rsid w:val="00587528"/>
    <w:rsid w:val="005A7A91"/>
    <w:rsid w:val="00614DA8"/>
    <w:rsid w:val="006171EF"/>
    <w:rsid w:val="006449EF"/>
    <w:rsid w:val="006639AF"/>
    <w:rsid w:val="006666BC"/>
    <w:rsid w:val="006700BC"/>
    <w:rsid w:val="006A5306"/>
    <w:rsid w:val="006E26EC"/>
    <w:rsid w:val="00770058"/>
    <w:rsid w:val="00776592"/>
    <w:rsid w:val="0078306F"/>
    <w:rsid w:val="007A2B08"/>
    <w:rsid w:val="007C758B"/>
    <w:rsid w:val="007D61E1"/>
    <w:rsid w:val="008047C2"/>
    <w:rsid w:val="00810DFF"/>
    <w:rsid w:val="008160D1"/>
    <w:rsid w:val="00893224"/>
    <w:rsid w:val="008A68FE"/>
    <w:rsid w:val="008E6020"/>
    <w:rsid w:val="009028FE"/>
    <w:rsid w:val="00931327"/>
    <w:rsid w:val="00931F40"/>
    <w:rsid w:val="00952B6E"/>
    <w:rsid w:val="00986AF6"/>
    <w:rsid w:val="009B2864"/>
    <w:rsid w:val="009B45FA"/>
    <w:rsid w:val="009D7F9C"/>
    <w:rsid w:val="00A0154C"/>
    <w:rsid w:val="00A204BF"/>
    <w:rsid w:val="00A23C15"/>
    <w:rsid w:val="00A37957"/>
    <w:rsid w:val="00A7495F"/>
    <w:rsid w:val="00AA0638"/>
    <w:rsid w:val="00AB3F02"/>
    <w:rsid w:val="00B20D09"/>
    <w:rsid w:val="00B21E86"/>
    <w:rsid w:val="00B3396A"/>
    <w:rsid w:val="00B404FE"/>
    <w:rsid w:val="00B5018B"/>
    <w:rsid w:val="00B751C0"/>
    <w:rsid w:val="00B84368"/>
    <w:rsid w:val="00B8605B"/>
    <w:rsid w:val="00B907BE"/>
    <w:rsid w:val="00BD4581"/>
    <w:rsid w:val="00BE0B6C"/>
    <w:rsid w:val="00C1592C"/>
    <w:rsid w:val="00C422A4"/>
    <w:rsid w:val="00C6759A"/>
    <w:rsid w:val="00CA043E"/>
    <w:rsid w:val="00CA2A9D"/>
    <w:rsid w:val="00CB6BCB"/>
    <w:rsid w:val="00CC7484"/>
    <w:rsid w:val="00CD5159"/>
    <w:rsid w:val="00D03845"/>
    <w:rsid w:val="00D10871"/>
    <w:rsid w:val="00D25F47"/>
    <w:rsid w:val="00D75DD5"/>
    <w:rsid w:val="00D80D73"/>
    <w:rsid w:val="00D81120"/>
    <w:rsid w:val="00D87C9B"/>
    <w:rsid w:val="00D90083"/>
    <w:rsid w:val="00DA1CD0"/>
    <w:rsid w:val="00DA7800"/>
    <w:rsid w:val="00DC1CD8"/>
    <w:rsid w:val="00DD6257"/>
    <w:rsid w:val="00DE60BA"/>
    <w:rsid w:val="00DF7C3C"/>
    <w:rsid w:val="00E11BB3"/>
    <w:rsid w:val="00EB1633"/>
    <w:rsid w:val="00EC7868"/>
    <w:rsid w:val="00EF0FE9"/>
    <w:rsid w:val="00EF2855"/>
    <w:rsid w:val="00F04E55"/>
    <w:rsid w:val="00F068E4"/>
    <w:rsid w:val="00F0783B"/>
    <w:rsid w:val="00F14264"/>
    <w:rsid w:val="00F1591B"/>
    <w:rsid w:val="00F16FAC"/>
    <w:rsid w:val="00F35FBC"/>
    <w:rsid w:val="00F671A6"/>
    <w:rsid w:val="00F8328C"/>
    <w:rsid w:val="00FB425B"/>
    <w:rsid w:val="00FD71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8CA8EA"/>
  <w15:docId w15:val="{9EC7AEA3-E958-4261-A261-36069C99CD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493C"/>
  </w:style>
  <w:style w:type="paragraph" w:styleId="3">
    <w:name w:val="heading 3"/>
    <w:basedOn w:val="a"/>
    <w:next w:val="a"/>
    <w:link w:val="30"/>
    <w:qFormat/>
    <w:rsid w:val="00DD6257"/>
    <w:pPr>
      <w:keepNext/>
      <w:spacing w:before="240" w:after="60" w:line="240" w:lineRule="auto"/>
      <w:outlineLvl w:val="2"/>
    </w:pPr>
    <w:rPr>
      <w:rFonts w:ascii="Cambria" w:eastAsia="Batang" w:hAnsi="Cambria" w:cs="Times New Roman"/>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D75D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D75DD5"/>
  </w:style>
  <w:style w:type="character" w:styleId="a4">
    <w:name w:val="Hyperlink"/>
    <w:uiPriority w:val="99"/>
    <w:semiHidden/>
    <w:rsid w:val="00D75DD5"/>
    <w:rPr>
      <w:color w:val="0000FF"/>
      <w:u w:val="single"/>
    </w:rPr>
  </w:style>
  <w:style w:type="paragraph" w:styleId="a5">
    <w:name w:val="Title"/>
    <w:basedOn w:val="a"/>
    <w:link w:val="a6"/>
    <w:qFormat/>
    <w:rsid w:val="00D75DD5"/>
    <w:pPr>
      <w:spacing w:after="0" w:line="240" w:lineRule="auto"/>
      <w:jc w:val="center"/>
    </w:pPr>
    <w:rPr>
      <w:rFonts w:ascii="Times New Roman" w:eastAsia="Times New Roman" w:hAnsi="Times New Roman" w:cs="Times New Roman"/>
      <w:b/>
      <w:bCs/>
      <w:sz w:val="40"/>
      <w:szCs w:val="24"/>
    </w:rPr>
  </w:style>
  <w:style w:type="character" w:customStyle="1" w:styleId="a6">
    <w:name w:val="Заголовок Знак"/>
    <w:basedOn w:val="a0"/>
    <w:link w:val="a5"/>
    <w:rsid w:val="00D75DD5"/>
    <w:rPr>
      <w:rFonts w:ascii="Times New Roman" w:eastAsia="Times New Roman" w:hAnsi="Times New Roman" w:cs="Times New Roman"/>
      <w:b/>
      <w:bCs/>
      <w:sz w:val="40"/>
      <w:szCs w:val="24"/>
    </w:rPr>
  </w:style>
  <w:style w:type="character" w:styleId="a7">
    <w:name w:val="Emphasis"/>
    <w:uiPriority w:val="20"/>
    <w:qFormat/>
    <w:rsid w:val="00D75DD5"/>
    <w:rPr>
      <w:i/>
      <w:iCs/>
    </w:rPr>
  </w:style>
  <w:style w:type="character" w:styleId="a8">
    <w:name w:val="Strong"/>
    <w:uiPriority w:val="22"/>
    <w:qFormat/>
    <w:rsid w:val="00D75DD5"/>
    <w:rPr>
      <w:b/>
      <w:bCs/>
    </w:rPr>
  </w:style>
  <w:style w:type="character" w:customStyle="1" w:styleId="b-share-btnwrap">
    <w:name w:val="b-share-btn__wrap"/>
    <w:basedOn w:val="a0"/>
    <w:rsid w:val="00D75DD5"/>
  </w:style>
  <w:style w:type="paragraph" w:styleId="a9">
    <w:name w:val="Balloon Text"/>
    <w:basedOn w:val="a"/>
    <w:link w:val="aa"/>
    <w:uiPriority w:val="99"/>
    <w:semiHidden/>
    <w:unhideWhenUsed/>
    <w:rsid w:val="00DD6257"/>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DD6257"/>
    <w:rPr>
      <w:rFonts w:ascii="Tahoma" w:hAnsi="Tahoma" w:cs="Tahoma"/>
      <w:sz w:val="16"/>
      <w:szCs w:val="16"/>
    </w:rPr>
  </w:style>
  <w:style w:type="character" w:customStyle="1" w:styleId="30">
    <w:name w:val="Заголовок 3 Знак"/>
    <w:basedOn w:val="a0"/>
    <w:link w:val="3"/>
    <w:rsid w:val="00DD6257"/>
    <w:rPr>
      <w:rFonts w:ascii="Cambria" w:eastAsia="Batang" w:hAnsi="Cambria" w:cs="Times New Roman"/>
      <w:b/>
      <w:bCs/>
      <w:sz w:val="26"/>
      <w:szCs w:val="26"/>
      <w:lang w:eastAsia="ru-RU"/>
    </w:rPr>
  </w:style>
  <w:style w:type="paragraph" w:styleId="ab">
    <w:name w:val="header"/>
    <w:basedOn w:val="a"/>
    <w:link w:val="ac"/>
    <w:uiPriority w:val="99"/>
    <w:semiHidden/>
    <w:unhideWhenUsed/>
    <w:rsid w:val="00122B2E"/>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122B2E"/>
  </w:style>
  <w:style w:type="paragraph" w:styleId="ad">
    <w:name w:val="footer"/>
    <w:basedOn w:val="a"/>
    <w:link w:val="ae"/>
    <w:uiPriority w:val="99"/>
    <w:unhideWhenUsed/>
    <w:rsid w:val="00122B2E"/>
    <w:pPr>
      <w:tabs>
        <w:tab w:val="center" w:pos="4677"/>
        <w:tab w:val="right" w:pos="9355"/>
      </w:tabs>
      <w:spacing w:after="0" w:line="240" w:lineRule="auto"/>
    </w:pPr>
  </w:style>
  <w:style w:type="character" w:customStyle="1" w:styleId="ae">
    <w:name w:val="Нижний колонтитул Знак"/>
    <w:basedOn w:val="a0"/>
    <w:link w:val="ad"/>
    <w:uiPriority w:val="99"/>
    <w:rsid w:val="00122B2E"/>
  </w:style>
  <w:style w:type="paragraph" w:styleId="af">
    <w:name w:val="List Paragraph"/>
    <w:basedOn w:val="a"/>
    <w:uiPriority w:val="99"/>
    <w:qFormat/>
    <w:rsid w:val="00330A23"/>
    <w:pPr>
      <w:spacing w:after="160" w:line="259" w:lineRule="auto"/>
      <w:ind w:left="720"/>
      <w:contextualSpacing/>
    </w:pPr>
    <w:rPr>
      <w:rFonts w:ascii="Times New Roman" w:hAnsi="Times New Roman" w:cs="Calibri"/>
    </w:rPr>
  </w:style>
  <w:style w:type="table" w:styleId="af0">
    <w:name w:val="Table Grid"/>
    <w:basedOn w:val="a1"/>
    <w:rsid w:val="00330A23"/>
    <w:pPr>
      <w:spacing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f0"/>
    <w:uiPriority w:val="39"/>
    <w:rsid w:val="00330A23"/>
    <w:pPr>
      <w:spacing w:after="0" w:line="240" w:lineRule="auto"/>
    </w:pPr>
    <w:rPr>
      <w:rFonts w:ascii="Times New Roman" w:hAnsi="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gostevojdom_RusDOM@yandex.ru"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33</Pages>
  <Words>5568</Words>
  <Characters>31739</Characters>
  <Application>Microsoft Office Word</Application>
  <DocSecurity>0</DocSecurity>
  <Lines>264</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37233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dc:creator>
  <cp:lastModifiedBy>Alekcey Kovalev</cp:lastModifiedBy>
  <cp:revision>12</cp:revision>
  <dcterms:created xsi:type="dcterms:W3CDTF">2026-01-28T06:19:00Z</dcterms:created>
  <dcterms:modified xsi:type="dcterms:W3CDTF">2026-02-02T14:04:00Z</dcterms:modified>
</cp:coreProperties>
</file>